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E0FE0" w14:textId="77777777" w:rsidR="002571E3" w:rsidRPr="004443CF" w:rsidRDefault="002571E3" w:rsidP="002571E3">
      <w:pPr>
        <w:jc w:val="center"/>
        <w:rPr>
          <w:rFonts w:ascii="Times New Roman" w:hAnsi="Times New Roman"/>
          <w:b/>
          <w:sz w:val="24"/>
          <w:szCs w:val="24"/>
        </w:rPr>
      </w:pPr>
      <w:bookmarkStart w:id="0" w:name="_GoBack"/>
      <w:bookmarkEnd w:id="0"/>
      <w:proofErr w:type="gramStart"/>
      <w:r>
        <w:rPr>
          <w:rFonts w:ascii="Times New Roman" w:hAnsi="Times New Roman"/>
          <w:b/>
          <w:sz w:val="24"/>
          <w:szCs w:val="24"/>
        </w:rPr>
        <w:t>FORM:ANT</w:t>
      </w:r>
      <w:proofErr w:type="gramEnd"/>
      <w:r>
        <w:rPr>
          <w:rFonts w:ascii="Times New Roman" w:hAnsi="Times New Roman"/>
          <w:b/>
          <w:sz w:val="24"/>
          <w:szCs w:val="24"/>
        </w:rPr>
        <w:t>-3</w:t>
      </w:r>
    </w:p>
    <w:tbl>
      <w:tblPr>
        <w:tblW w:w="10557" w:type="dxa"/>
        <w:tblInd w:w="70" w:type="dxa"/>
        <w:tblLayout w:type="fixed"/>
        <w:tblCellMar>
          <w:left w:w="70" w:type="dxa"/>
          <w:right w:w="70" w:type="dxa"/>
        </w:tblCellMar>
        <w:tblLook w:val="00A0" w:firstRow="1" w:lastRow="0" w:firstColumn="1" w:lastColumn="0" w:noHBand="0" w:noVBand="0"/>
      </w:tblPr>
      <w:tblGrid>
        <w:gridCol w:w="520"/>
        <w:gridCol w:w="5425"/>
        <w:gridCol w:w="1418"/>
        <w:gridCol w:w="642"/>
        <w:gridCol w:w="1134"/>
        <w:gridCol w:w="1418"/>
      </w:tblGrid>
      <w:tr w:rsidR="002571E3" w:rsidRPr="00386400" w14:paraId="4D9D4F00" w14:textId="77777777" w:rsidTr="00F56E50">
        <w:trPr>
          <w:trHeight w:val="315"/>
        </w:trPr>
        <w:tc>
          <w:tcPr>
            <w:tcW w:w="10557" w:type="dxa"/>
            <w:gridSpan w:val="6"/>
            <w:tcBorders>
              <w:top w:val="single" w:sz="4" w:space="0" w:color="auto"/>
              <w:left w:val="single" w:sz="4" w:space="0" w:color="auto"/>
              <w:bottom w:val="single" w:sz="4" w:space="0" w:color="auto"/>
              <w:right w:val="single" w:sz="4" w:space="0" w:color="auto"/>
            </w:tcBorders>
            <w:noWrap/>
            <w:vAlign w:val="bottom"/>
          </w:tcPr>
          <w:p w14:paraId="5BE3CF87" w14:textId="77777777" w:rsidR="002571E3" w:rsidRPr="0059138D" w:rsidRDefault="002571E3" w:rsidP="007D2126">
            <w:pPr>
              <w:spacing w:after="0" w:line="240" w:lineRule="auto"/>
              <w:jc w:val="center"/>
              <w:rPr>
                <w:rFonts w:ascii="Times New Roman" w:hAnsi="Times New Roman"/>
                <w:b/>
                <w:bCs/>
                <w:color w:val="000000"/>
                <w:sz w:val="24"/>
                <w:szCs w:val="24"/>
                <w:lang w:eastAsia="tr-TR"/>
              </w:rPr>
            </w:pPr>
            <w:r w:rsidRPr="0059138D">
              <w:rPr>
                <w:rFonts w:ascii="Times New Roman" w:hAnsi="Times New Roman"/>
                <w:b/>
                <w:bCs/>
                <w:color w:val="000000"/>
                <w:sz w:val="24"/>
                <w:szCs w:val="24"/>
                <w:lang w:eastAsia="tr-TR"/>
              </w:rPr>
              <w:t>ANTREPO İŞLETİCİLERİNDE ARANACAK ŞARTLAR</w:t>
            </w:r>
            <w:r>
              <w:rPr>
                <w:rFonts w:ascii="Times New Roman" w:hAnsi="Times New Roman"/>
                <w:b/>
                <w:bCs/>
                <w:color w:val="000000"/>
                <w:sz w:val="24"/>
                <w:szCs w:val="24"/>
                <w:lang w:eastAsia="tr-TR"/>
              </w:rPr>
              <w:t>A</w:t>
            </w:r>
            <w:r w:rsidRPr="0059138D">
              <w:rPr>
                <w:rFonts w:ascii="Times New Roman" w:hAnsi="Times New Roman"/>
                <w:b/>
                <w:bCs/>
                <w:color w:val="000000"/>
                <w:sz w:val="24"/>
                <w:szCs w:val="24"/>
                <w:lang w:eastAsia="tr-TR"/>
              </w:rPr>
              <w:t xml:space="preserve"> (İZİN)</w:t>
            </w:r>
            <w:r>
              <w:rPr>
                <w:rFonts w:ascii="Times New Roman" w:hAnsi="Times New Roman"/>
                <w:b/>
                <w:bCs/>
                <w:color w:val="000000"/>
                <w:sz w:val="24"/>
                <w:szCs w:val="24"/>
                <w:lang w:eastAsia="tr-TR"/>
              </w:rPr>
              <w:t xml:space="preserve"> İLİŞKİN FORM</w:t>
            </w:r>
          </w:p>
        </w:tc>
      </w:tr>
      <w:tr w:rsidR="002571E3" w:rsidRPr="00386400" w14:paraId="27B3FBFE" w14:textId="77777777" w:rsidTr="00F56E50">
        <w:trPr>
          <w:trHeight w:val="1335"/>
        </w:trPr>
        <w:tc>
          <w:tcPr>
            <w:tcW w:w="5945" w:type="dxa"/>
            <w:gridSpan w:val="2"/>
            <w:tcBorders>
              <w:top w:val="single" w:sz="4" w:space="0" w:color="auto"/>
              <w:left w:val="single" w:sz="4" w:space="0" w:color="auto"/>
              <w:bottom w:val="single" w:sz="4" w:space="0" w:color="auto"/>
              <w:right w:val="single" w:sz="4" w:space="0" w:color="000000"/>
            </w:tcBorders>
            <w:vAlign w:val="center"/>
          </w:tcPr>
          <w:p w14:paraId="26EC8E7D" w14:textId="77777777" w:rsidR="002571E3" w:rsidRPr="00E0576A" w:rsidRDefault="002571E3" w:rsidP="000D1AFE">
            <w:pPr>
              <w:spacing w:after="0" w:line="240" w:lineRule="auto"/>
              <w:jc w:val="both"/>
              <w:rPr>
                <w:rFonts w:ascii="Times New Roman" w:hAnsi="Times New Roman"/>
                <w:b/>
                <w:bCs/>
                <w:color w:val="000000"/>
                <w:lang w:eastAsia="tr-TR"/>
              </w:rPr>
            </w:pPr>
            <w:r w:rsidRPr="00E0576A">
              <w:rPr>
                <w:rFonts w:ascii="Times New Roman" w:hAnsi="Times New Roman"/>
                <w:b/>
                <w:bCs/>
                <w:color w:val="000000"/>
                <w:lang w:eastAsia="tr-TR"/>
              </w:rPr>
              <w:t>Bakanlıkça antrepo açılmasına ekonomik yönden ihtiyaç bulunduğunun anlaşılması halinde kamu kuruluşlarına veya belediyelere veya Türkiye’de yerleşik gerçek ve tüzel kişilere 520 ile 521 inci madde hükümlerine ilave olarak</w:t>
            </w:r>
          </w:p>
        </w:tc>
        <w:tc>
          <w:tcPr>
            <w:tcW w:w="1418" w:type="dxa"/>
            <w:tcBorders>
              <w:top w:val="single" w:sz="4" w:space="0" w:color="auto"/>
              <w:left w:val="nil"/>
              <w:bottom w:val="single" w:sz="4" w:space="0" w:color="auto"/>
              <w:right w:val="single" w:sz="4" w:space="0" w:color="auto"/>
            </w:tcBorders>
            <w:vAlign w:val="center"/>
          </w:tcPr>
          <w:p w14:paraId="5C2322EE" w14:textId="77777777" w:rsidR="002571E3" w:rsidRPr="00E0576A" w:rsidRDefault="002571E3" w:rsidP="007D2126">
            <w:pPr>
              <w:spacing w:after="0" w:line="240" w:lineRule="auto"/>
              <w:jc w:val="center"/>
              <w:rPr>
                <w:rFonts w:ascii="Times New Roman" w:hAnsi="Times New Roman"/>
                <w:b/>
                <w:bCs/>
                <w:color w:val="000000"/>
                <w:lang w:eastAsia="tr-TR"/>
              </w:rPr>
            </w:pPr>
            <w:r w:rsidRPr="00E0576A">
              <w:rPr>
                <w:rFonts w:ascii="Times New Roman" w:hAnsi="Times New Roman"/>
                <w:b/>
                <w:bCs/>
                <w:color w:val="000000"/>
                <w:lang w:eastAsia="tr-TR"/>
              </w:rPr>
              <w:t>Aranan Belge</w:t>
            </w:r>
          </w:p>
        </w:tc>
        <w:tc>
          <w:tcPr>
            <w:tcW w:w="642" w:type="dxa"/>
            <w:tcBorders>
              <w:top w:val="single" w:sz="4" w:space="0" w:color="auto"/>
              <w:left w:val="nil"/>
              <w:bottom w:val="single" w:sz="4" w:space="0" w:color="auto"/>
              <w:right w:val="single" w:sz="4" w:space="0" w:color="auto"/>
            </w:tcBorders>
            <w:vAlign w:val="center"/>
          </w:tcPr>
          <w:p w14:paraId="4AFFF647" w14:textId="77777777" w:rsidR="002571E3" w:rsidRPr="00E0576A" w:rsidRDefault="002571E3" w:rsidP="007D2126">
            <w:pPr>
              <w:spacing w:after="0" w:line="240" w:lineRule="auto"/>
              <w:jc w:val="center"/>
              <w:rPr>
                <w:rFonts w:ascii="Times New Roman" w:hAnsi="Times New Roman"/>
                <w:b/>
                <w:bCs/>
                <w:color w:val="000000"/>
                <w:lang w:eastAsia="tr-TR"/>
              </w:rPr>
            </w:pPr>
            <w:r w:rsidRPr="00E0576A">
              <w:rPr>
                <w:rFonts w:ascii="Times New Roman" w:hAnsi="Times New Roman"/>
                <w:b/>
                <w:bCs/>
                <w:color w:val="000000"/>
                <w:lang w:eastAsia="tr-TR"/>
              </w:rPr>
              <w:t>VAR</w:t>
            </w:r>
          </w:p>
        </w:tc>
        <w:tc>
          <w:tcPr>
            <w:tcW w:w="1134" w:type="dxa"/>
            <w:tcBorders>
              <w:top w:val="single" w:sz="4" w:space="0" w:color="auto"/>
              <w:left w:val="nil"/>
              <w:bottom w:val="single" w:sz="4" w:space="0" w:color="auto"/>
              <w:right w:val="single" w:sz="4" w:space="0" w:color="auto"/>
            </w:tcBorders>
            <w:vAlign w:val="center"/>
          </w:tcPr>
          <w:p w14:paraId="5897D842" w14:textId="77777777" w:rsidR="002571E3" w:rsidRPr="00E0576A" w:rsidRDefault="002571E3" w:rsidP="007D2126">
            <w:pPr>
              <w:spacing w:after="0" w:line="240" w:lineRule="auto"/>
              <w:jc w:val="center"/>
              <w:rPr>
                <w:rFonts w:ascii="Times New Roman" w:hAnsi="Times New Roman"/>
                <w:b/>
                <w:bCs/>
                <w:color w:val="000000"/>
                <w:lang w:eastAsia="tr-TR"/>
              </w:rPr>
            </w:pPr>
            <w:r w:rsidRPr="00E0576A">
              <w:rPr>
                <w:rFonts w:ascii="Times New Roman" w:hAnsi="Times New Roman"/>
                <w:b/>
                <w:bCs/>
                <w:color w:val="000000"/>
                <w:lang w:eastAsia="tr-TR"/>
              </w:rPr>
              <w:t>YOK</w:t>
            </w:r>
          </w:p>
        </w:tc>
        <w:tc>
          <w:tcPr>
            <w:tcW w:w="1418" w:type="dxa"/>
            <w:tcBorders>
              <w:top w:val="single" w:sz="4" w:space="0" w:color="auto"/>
              <w:left w:val="nil"/>
              <w:bottom w:val="single" w:sz="4" w:space="0" w:color="auto"/>
              <w:right w:val="single" w:sz="4" w:space="0" w:color="auto"/>
            </w:tcBorders>
            <w:vAlign w:val="center"/>
          </w:tcPr>
          <w:p w14:paraId="54504D58" w14:textId="77777777" w:rsidR="002571E3" w:rsidRPr="00E0576A" w:rsidRDefault="002571E3" w:rsidP="007D2126">
            <w:pPr>
              <w:spacing w:after="0" w:line="240" w:lineRule="auto"/>
              <w:jc w:val="center"/>
              <w:rPr>
                <w:rFonts w:ascii="Times New Roman" w:hAnsi="Times New Roman"/>
                <w:b/>
                <w:bCs/>
                <w:color w:val="000000"/>
                <w:lang w:eastAsia="tr-TR"/>
              </w:rPr>
            </w:pPr>
            <w:r w:rsidRPr="00E0576A">
              <w:rPr>
                <w:rFonts w:ascii="Times New Roman" w:hAnsi="Times New Roman"/>
                <w:b/>
                <w:bCs/>
                <w:color w:val="000000"/>
                <w:lang w:eastAsia="tr-TR"/>
              </w:rPr>
              <w:t>AÇIKLAMA</w:t>
            </w:r>
          </w:p>
        </w:tc>
      </w:tr>
      <w:tr w:rsidR="002571E3" w:rsidRPr="00386400" w14:paraId="087FD163" w14:textId="77777777" w:rsidTr="00F56E50">
        <w:trPr>
          <w:trHeight w:val="1500"/>
        </w:trPr>
        <w:tc>
          <w:tcPr>
            <w:tcW w:w="520" w:type="dxa"/>
            <w:tcBorders>
              <w:top w:val="nil"/>
              <w:left w:val="single" w:sz="4" w:space="0" w:color="auto"/>
              <w:bottom w:val="single" w:sz="4" w:space="0" w:color="auto"/>
              <w:right w:val="single" w:sz="4" w:space="0" w:color="auto"/>
            </w:tcBorders>
            <w:vAlign w:val="center"/>
          </w:tcPr>
          <w:p w14:paraId="3ED6FCA4" w14:textId="77777777" w:rsidR="002571E3" w:rsidRPr="0059138D" w:rsidRDefault="002571E3" w:rsidP="007D2126">
            <w:pPr>
              <w:spacing w:after="0" w:line="240" w:lineRule="auto"/>
              <w:jc w:val="center"/>
              <w:rPr>
                <w:rFonts w:ascii="Times New Roman" w:hAnsi="Times New Roman"/>
                <w:color w:val="000000"/>
                <w:lang w:eastAsia="tr-TR"/>
              </w:rPr>
            </w:pPr>
            <w:r w:rsidRPr="0059138D">
              <w:rPr>
                <w:rFonts w:ascii="Times New Roman" w:hAnsi="Times New Roman"/>
                <w:color w:val="000000"/>
                <w:lang w:eastAsia="tr-TR"/>
              </w:rPr>
              <w:t>1.a</w:t>
            </w:r>
          </w:p>
        </w:tc>
        <w:tc>
          <w:tcPr>
            <w:tcW w:w="5425" w:type="dxa"/>
            <w:tcBorders>
              <w:top w:val="single" w:sz="4" w:space="0" w:color="auto"/>
              <w:left w:val="nil"/>
              <w:bottom w:val="single" w:sz="4" w:space="0" w:color="auto"/>
              <w:right w:val="single" w:sz="4" w:space="0" w:color="auto"/>
            </w:tcBorders>
            <w:vAlign w:val="center"/>
          </w:tcPr>
          <w:p w14:paraId="58A6F05A" w14:textId="77777777" w:rsidR="002571E3" w:rsidRPr="0059138D" w:rsidRDefault="002571E3" w:rsidP="000D1AFE">
            <w:pPr>
              <w:spacing w:after="0" w:line="240" w:lineRule="auto"/>
              <w:jc w:val="both"/>
              <w:rPr>
                <w:rFonts w:ascii="Times New Roman" w:hAnsi="Times New Roman"/>
                <w:color w:val="000000"/>
                <w:lang w:eastAsia="tr-TR"/>
              </w:rPr>
            </w:pPr>
            <w:r w:rsidRPr="0059138D">
              <w:rPr>
                <w:rFonts w:ascii="Times New Roman" w:hAnsi="Times New Roman"/>
                <w:color w:val="000000"/>
                <w:lang w:eastAsia="tr-TR"/>
              </w:rPr>
              <w:t>a) Genel antrepo açma izni yalnızca kamu kuruluşları ve belediyeler ile 6762 sayılı Türk Ticaret Kanunu hükümlerine göre kurulmuş, asgari iki yıldır faaliyette bulunan ve ödenmiş sermayesi miktarı</w:t>
            </w:r>
          </w:p>
        </w:tc>
        <w:tc>
          <w:tcPr>
            <w:tcW w:w="1418" w:type="dxa"/>
            <w:tcBorders>
              <w:top w:val="single" w:sz="4" w:space="0" w:color="auto"/>
              <w:left w:val="single" w:sz="4" w:space="0" w:color="auto"/>
              <w:bottom w:val="single" w:sz="4" w:space="0" w:color="auto"/>
              <w:right w:val="single" w:sz="4" w:space="0" w:color="auto"/>
            </w:tcBorders>
            <w:vAlign w:val="center"/>
          </w:tcPr>
          <w:p w14:paraId="175F7F32" w14:textId="77777777" w:rsidR="002571E3" w:rsidRPr="0059138D" w:rsidRDefault="002571E3" w:rsidP="007D2126">
            <w:pPr>
              <w:spacing w:after="0" w:line="240" w:lineRule="auto"/>
              <w:jc w:val="center"/>
              <w:rPr>
                <w:rFonts w:ascii="Times New Roman" w:hAnsi="Times New Roman"/>
                <w:color w:val="000000"/>
                <w:lang w:eastAsia="tr-TR"/>
              </w:rPr>
            </w:pPr>
            <w:r w:rsidRPr="0059138D">
              <w:rPr>
                <w:rFonts w:ascii="Times New Roman" w:hAnsi="Times New Roman"/>
                <w:color w:val="000000"/>
                <w:lang w:eastAsia="tr-TR"/>
              </w:rPr>
              <w:t>KAMU/ BELEDİYE/</w:t>
            </w:r>
            <w:r w:rsidR="000D1AFE">
              <w:rPr>
                <w:rFonts w:ascii="Times New Roman" w:hAnsi="Times New Roman"/>
                <w:color w:val="000000"/>
                <w:lang w:eastAsia="tr-TR"/>
              </w:rPr>
              <w:t xml:space="preserve"> </w:t>
            </w:r>
            <w:r w:rsidRPr="0059138D">
              <w:rPr>
                <w:rFonts w:ascii="Times New Roman" w:hAnsi="Times New Roman"/>
                <w:color w:val="000000"/>
                <w:lang w:eastAsia="tr-TR"/>
              </w:rPr>
              <w:t>2 YIL /</w:t>
            </w:r>
            <w:r w:rsidR="000D1AFE">
              <w:rPr>
                <w:rFonts w:ascii="Times New Roman" w:hAnsi="Times New Roman"/>
                <w:color w:val="000000"/>
                <w:lang w:eastAsia="tr-TR"/>
              </w:rPr>
              <w:t xml:space="preserve"> </w:t>
            </w:r>
            <w:r w:rsidRPr="0059138D">
              <w:rPr>
                <w:rFonts w:ascii="Times New Roman" w:hAnsi="Times New Roman"/>
                <w:color w:val="000000"/>
                <w:lang w:eastAsia="tr-TR"/>
              </w:rPr>
              <w:t>SERMAYE DURUMU</w:t>
            </w:r>
          </w:p>
        </w:tc>
        <w:tc>
          <w:tcPr>
            <w:tcW w:w="642" w:type="dxa"/>
            <w:tcBorders>
              <w:top w:val="single" w:sz="4" w:space="0" w:color="auto"/>
              <w:left w:val="single" w:sz="4" w:space="0" w:color="auto"/>
              <w:bottom w:val="single" w:sz="4" w:space="0" w:color="auto"/>
              <w:right w:val="single" w:sz="4" w:space="0" w:color="auto"/>
            </w:tcBorders>
            <w:noWrap/>
            <w:vAlign w:val="center"/>
          </w:tcPr>
          <w:p w14:paraId="459F541E" w14:textId="77777777" w:rsidR="002571E3" w:rsidRPr="0059138D" w:rsidRDefault="00E0576A" w:rsidP="000D1AFE">
            <w:pPr>
              <w:spacing w:after="0" w:line="240" w:lineRule="auto"/>
              <w:jc w:val="center"/>
              <w:rPr>
                <w:rFonts w:cs="Calibri"/>
                <w:color w:val="000000"/>
                <w:lang w:eastAsia="tr-TR"/>
              </w:rPr>
            </w:pPr>
            <w:r>
              <w:rPr>
                <w:noProof/>
                <w:lang w:eastAsia="tr-TR"/>
              </w:rPr>
              <w:drawing>
                <wp:anchor distT="0" distB="0" distL="114300" distR="114300" simplePos="0" relativeHeight="251800576" behindDoc="0" locked="0" layoutInCell="1" allowOverlap="1" wp14:anchorId="1A208CA2" wp14:editId="6DBFD068">
                  <wp:simplePos x="0" y="0"/>
                  <wp:positionH relativeFrom="column">
                    <wp:posOffset>78105</wp:posOffset>
                  </wp:positionH>
                  <wp:positionV relativeFrom="paragraph">
                    <wp:posOffset>227965</wp:posOffset>
                  </wp:positionV>
                  <wp:extent cx="209550" cy="217170"/>
                  <wp:effectExtent l="0" t="0" r="0" b="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209550" cy="217170"/>
                          </a:xfrm>
                          <a:prstGeom prst="rect">
                            <a:avLst/>
                          </a:prstGeom>
                          <a:noFill/>
                          <a:ln>
                            <a:noFill/>
                          </a:ln>
                        </pic:spPr>
                      </pic:pic>
                    </a:graphicData>
                  </a:graphic>
                  <wp14:sizeRelH relativeFrom="page">
                    <wp14:pctWidth>0</wp14:pctWidth>
                  </wp14:sizeRelH>
                  <wp14:sizeRelV relativeFrom="page">
                    <wp14:pctHeight>0</wp14:pctHeight>
                  </wp14:sizeRelV>
                </wp:anchor>
              </w:drawing>
            </w:r>
            <w:r w:rsidR="007D2126" w:rsidRPr="0059138D">
              <w:rPr>
                <w:rFonts w:ascii="Times New Roman" w:hAnsi="Times New Roman"/>
                <w:color w:val="000000"/>
                <w:sz w:val="72"/>
                <w:szCs w:val="72"/>
                <w:lang w:eastAsia="tr-TR"/>
              </w:rPr>
              <w:t>□</w:t>
            </w:r>
          </w:p>
        </w:tc>
        <w:tc>
          <w:tcPr>
            <w:tcW w:w="1134" w:type="dxa"/>
            <w:tcBorders>
              <w:top w:val="single" w:sz="4" w:space="0" w:color="auto"/>
              <w:left w:val="single" w:sz="4" w:space="0" w:color="auto"/>
              <w:bottom w:val="single" w:sz="4" w:space="0" w:color="auto"/>
              <w:right w:val="single" w:sz="4" w:space="0" w:color="auto"/>
            </w:tcBorders>
            <w:vAlign w:val="center"/>
          </w:tcPr>
          <w:p w14:paraId="0C6ACA29" w14:textId="77777777" w:rsidR="002571E3" w:rsidRPr="0059138D" w:rsidRDefault="002571E3" w:rsidP="000D1AFE">
            <w:pPr>
              <w:spacing w:after="0" w:line="240" w:lineRule="auto"/>
              <w:jc w:val="center"/>
              <w:rPr>
                <w:rFonts w:ascii="Times New Roman" w:hAnsi="Times New Roman"/>
                <w:color w:val="000000"/>
                <w:sz w:val="72"/>
                <w:szCs w:val="72"/>
                <w:lang w:eastAsia="tr-TR"/>
              </w:rPr>
            </w:pPr>
            <w:r w:rsidRPr="0059138D">
              <w:rPr>
                <w:rFonts w:ascii="Times New Roman" w:hAnsi="Times New Roman"/>
                <w:color w:val="000000"/>
                <w:sz w:val="72"/>
                <w:szCs w:val="72"/>
                <w:lang w:eastAsia="tr-TR"/>
              </w:rPr>
              <w:t>□</w:t>
            </w:r>
          </w:p>
        </w:tc>
        <w:tc>
          <w:tcPr>
            <w:tcW w:w="1418" w:type="dxa"/>
            <w:tcBorders>
              <w:top w:val="single" w:sz="4" w:space="0" w:color="auto"/>
              <w:left w:val="single" w:sz="4" w:space="0" w:color="auto"/>
              <w:bottom w:val="single" w:sz="4" w:space="0" w:color="auto"/>
              <w:right w:val="single" w:sz="4" w:space="0" w:color="auto"/>
            </w:tcBorders>
            <w:vAlign w:val="center"/>
          </w:tcPr>
          <w:p w14:paraId="77DA3067" w14:textId="77777777" w:rsidR="002571E3" w:rsidRPr="0059138D" w:rsidRDefault="00E0576A" w:rsidP="007D2126">
            <w:pPr>
              <w:spacing w:after="0" w:line="240" w:lineRule="auto"/>
              <w:jc w:val="center"/>
              <w:rPr>
                <w:rFonts w:ascii="Times New Roman" w:hAnsi="Times New Roman"/>
                <w:color w:val="000000"/>
                <w:lang w:eastAsia="tr-TR"/>
              </w:rPr>
            </w:pPr>
            <w:r>
              <w:rPr>
                <w:rFonts w:ascii="Times New Roman" w:hAnsi="Times New Roman"/>
                <w:color w:val="000000"/>
                <w:lang w:eastAsia="tr-TR"/>
              </w:rPr>
              <w:t>Şirket kuruluşu 1995 yılı, sermayesi 7.200.000.-TL</w:t>
            </w:r>
            <w:r w:rsidR="002571E3" w:rsidRPr="0059138D">
              <w:rPr>
                <w:rFonts w:ascii="Times New Roman" w:hAnsi="Times New Roman"/>
                <w:color w:val="000000"/>
                <w:lang w:eastAsia="tr-TR"/>
              </w:rPr>
              <w:t> </w:t>
            </w:r>
          </w:p>
        </w:tc>
      </w:tr>
      <w:tr w:rsidR="002571E3" w:rsidRPr="00386400" w14:paraId="0E61FF38" w14:textId="77777777" w:rsidTr="00F56E50">
        <w:trPr>
          <w:trHeight w:val="1104"/>
        </w:trPr>
        <w:tc>
          <w:tcPr>
            <w:tcW w:w="520" w:type="dxa"/>
            <w:tcBorders>
              <w:top w:val="nil"/>
              <w:left w:val="single" w:sz="4" w:space="0" w:color="auto"/>
              <w:bottom w:val="single" w:sz="4" w:space="0" w:color="auto"/>
              <w:right w:val="single" w:sz="4" w:space="0" w:color="auto"/>
            </w:tcBorders>
            <w:vAlign w:val="center"/>
          </w:tcPr>
          <w:p w14:paraId="2A908115" w14:textId="77777777" w:rsidR="002571E3" w:rsidRPr="0059138D" w:rsidRDefault="002571E3" w:rsidP="007D2126">
            <w:pPr>
              <w:spacing w:after="0" w:line="240" w:lineRule="auto"/>
              <w:jc w:val="center"/>
              <w:rPr>
                <w:rFonts w:ascii="Times New Roman" w:hAnsi="Times New Roman"/>
                <w:color w:val="000000"/>
                <w:lang w:eastAsia="tr-TR"/>
              </w:rPr>
            </w:pPr>
            <w:r w:rsidRPr="0059138D">
              <w:rPr>
                <w:rFonts w:ascii="Times New Roman" w:hAnsi="Times New Roman"/>
                <w:color w:val="000000"/>
                <w:lang w:eastAsia="tr-TR"/>
              </w:rPr>
              <w:t>1.b</w:t>
            </w:r>
          </w:p>
        </w:tc>
        <w:tc>
          <w:tcPr>
            <w:tcW w:w="5425" w:type="dxa"/>
            <w:tcBorders>
              <w:top w:val="single" w:sz="4" w:space="0" w:color="auto"/>
              <w:left w:val="nil"/>
              <w:bottom w:val="single" w:sz="4" w:space="0" w:color="auto"/>
              <w:right w:val="single" w:sz="4" w:space="0" w:color="auto"/>
            </w:tcBorders>
            <w:vAlign w:val="center"/>
          </w:tcPr>
          <w:p w14:paraId="04B4CC5D" w14:textId="77777777" w:rsidR="002571E3" w:rsidRPr="0059138D" w:rsidRDefault="002571E3" w:rsidP="000D1AFE">
            <w:pPr>
              <w:spacing w:after="0" w:line="240" w:lineRule="auto"/>
              <w:jc w:val="both"/>
              <w:rPr>
                <w:rFonts w:ascii="Times New Roman" w:hAnsi="Times New Roman"/>
                <w:color w:val="000000"/>
                <w:lang w:eastAsia="tr-TR"/>
              </w:rPr>
            </w:pPr>
            <w:r w:rsidRPr="0059138D">
              <w:rPr>
                <w:rFonts w:ascii="Times New Roman" w:hAnsi="Times New Roman"/>
                <w:color w:val="000000"/>
                <w:lang w:eastAsia="tr-TR"/>
              </w:rPr>
              <w:t xml:space="preserve">b) Anonim ve </w:t>
            </w:r>
            <w:proofErr w:type="spellStart"/>
            <w:r w:rsidRPr="0059138D">
              <w:rPr>
                <w:rFonts w:ascii="Times New Roman" w:hAnsi="Times New Roman"/>
                <w:color w:val="000000"/>
                <w:lang w:eastAsia="tr-TR"/>
              </w:rPr>
              <w:t>limited</w:t>
            </w:r>
            <w:proofErr w:type="spellEnd"/>
            <w:r w:rsidRPr="0059138D">
              <w:rPr>
                <w:rFonts w:ascii="Times New Roman" w:hAnsi="Times New Roman"/>
                <w:color w:val="000000"/>
                <w:lang w:eastAsia="tr-TR"/>
              </w:rPr>
              <w:t xml:space="preserve"> şirketlerde unvan değişikliği veya şirket birleşmeleri göz önünde bulundurulur.</w:t>
            </w:r>
          </w:p>
        </w:tc>
        <w:tc>
          <w:tcPr>
            <w:tcW w:w="1418" w:type="dxa"/>
            <w:tcBorders>
              <w:top w:val="single" w:sz="4" w:space="0" w:color="auto"/>
              <w:left w:val="single" w:sz="4" w:space="0" w:color="auto"/>
              <w:bottom w:val="single" w:sz="4" w:space="0" w:color="auto"/>
              <w:right w:val="single" w:sz="4" w:space="0" w:color="auto"/>
            </w:tcBorders>
            <w:vAlign w:val="center"/>
          </w:tcPr>
          <w:p w14:paraId="2710B513" w14:textId="77777777" w:rsidR="002571E3" w:rsidRPr="0059138D" w:rsidRDefault="002571E3" w:rsidP="007D2126">
            <w:pPr>
              <w:spacing w:after="0" w:line="240" w:lineRule="auto"/>
              <w:jc w:val="center"/>
              <w:rPr>
                <w:rFonts w:ascii="Times New Roman" w:hAnsi="Times New Roman"/>
                <w:color w:val="000000"/>
                <w:lang w:eastAsia="tr-TR"/>
              </w:rPr>
            </w:pPr>
            <w:r w:rsidRPr="0059138D">
              <w:rPr>
                <w:rFonts w:ascii="Times New Roman" w:hAnsi="Times New Roman"/>
                <w:color w:val="000000"/>
                <w:lang w:eastAsia="tr-TR"/>
              </w:rPr>
              <w:t xml:space="preserve">UNVAN </w:t>
            </w:r>
            <w:proofErr w:type="gramStart"/>
            <w:r w:rsidRPr="0059138D">
              <w:rPr>
                <w:rFonts w:ascii="Times New Roman" w:hAnsi="Times New Roman"/>
                <w:color w:val="000000"/>
                <w:lang w:eastAsia="tr-TR"/>
              </w:rPr>
              <w:t>DEĞİŞ./</w:t>
            </w:r>
            <w:proofErr w:type="gramEnd"/>
            <w:r w:rsidRPr="0059138D">
              <w:rPr>
                <w:rFonts w:ascii="Times New Roman" w:hAnsi="Times New Roman"/>
                <w:color w:val="000000"/>
                <w:lang w:eastAsia="tr-TR"/>
              </w:rPr>
              <w:t xml:space="preserve"> BİRLEŞME</w:t>
            </w:r>
          </w:p>
        </w:tc>
        <w:tc>
          <w:tcPr>
            <w:tcW w:w="642" w:type="dxa"/>
            <w:tcBorders>
              <w:top w:val="single" w:sz="4" w:space="0" w:color="auto"/>
              <w:left w:val="single" w:sz="4" w:space="0" w:color="auto"/>
              <w:bottom w:val="single" w:sz="4" w:space="0" w:color="auto"/>
              <w:right w:val="single" w:sz="4" w:space="0" w:color="auto"/>
            </w:tcBorders>
            <w:vAlign w:val="center"/>
          </w:tcPr>
          <w:p w14:paraId="46FF509A" w14:textId="77777777" w:rsidR="002571E3" w:rsidRPr="0059138D" w:rsidRDefault="007D2126" w:rsidP="000D1AFE">
            <w:pPr>
              <w:spacing w:after="0" w:line="240" w:lineRule="auto"/>
              <w:jc w:val="center"/>
              <w:rPr>
                <w:rFonts w:ascii="Times New Roman" w:hAnsi="Times New Roman"/>
                <w:color w:val="000000"/>
                <w:sz w:val="72"/>
                <w:szCs w:val="72"/>
                <w:lang w:eastAsia="tr-TR"/>
              </w:rPr>
            </w:pPr>
            <w:r>
              <w:rPr>
                <w:noProof/>
                <w:lang w:eastAsia="tr-TR"/>
              </w:rPr>
              <w:drawing>
                <wp:anchor distT="0" distB="0" distL="114300" distR="114300" simplePos="0" relativeHeight="251694080" behindDoc="0" locked="0" layoutInCell="1" allowOverlap="1" wp14:anchorId="72AB1067" wp14:editId="27A12B8B">
                  <wp:simplePos x="0" y="0"/>
                  <wp:positionH relativeFrom="column">
                    <wp:posOffset>86360</wp:posOffset>
                  </wp:positionH>
                  <wp:positionV relativeFrom="paragraph">
                    <wp:posOffset>233045</wp:posOffset>
                  </wp:positionV>
                  <wp:extent cx="209550" cy="217170"/>
                  <wp:effectExtent l="0" t="0" r="0" b="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209550" cy="217170"/>
                          </a:xfrm>
                          <a:prstGeom prst="rect">
                            <a:avLst/>
                          </a:prstGeom>
                          <a:noFill/>
                          <a:ln>
                            <a:noFill/>
                          </a:ln>
                        </pic:spPr>
                      </pic:pic>
                    </a:graphicData>
                  </a:graphic>
                  <wp14:sizeRelH relativeFrom="page">
                    <wp14:pctWidth>0</wp14:pctWidth>
                  </wp14:sizeRelH>
                  <wp14:sizeRelV relativeFrom="page">
                    <wp14:pctHeight>0</wp14:pctHeight>
                  </wp14:sizeRelV>
                </wp:anchor>
              </w:drawing>
            </w:r>
            <w:r w:rsidR="002571E3" w:rsidRPr="0059138D">
              <w:rPr>
                <w:rFonts w:ascii="Times New Roman" w:hAnsi="Times New Roman"/>
                <w:color w:val="000000"/>
                <w:sz w:val="72"/>
                <w:szCs w:val="72"/>
                <w:lang w:eastAsia="tr-TR"/>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4BC3EE59" w14:textId="77777777" w:rsidR="002571E3" w:rsidRPr="0059138D" w:rsidRDefault="007D2126" w:rsidP="000D1AFE">
            <w:pPr>
              <w:spacing w:after="0" w:line="240" w:lineRule="auto"/>
              <w:jc w:val="center"/>
              <w:rPr>
                <w:rFonts w:cs="Calibri"/>
                <w:color w:val="000000"/>
                <w:lang w:eastAsia="tr-TR"/>
              </w:rPr>
            </w:pPr>
            <w:r w:rsidRPr="0059138D">
              <w:rPr>
                <w:rFonts w:ascii="Times New Roman" w:hAnsi="Times New Roman"/>
                <w:color w:val="000000"/>
                <w:sz w:val="72"/>
                <w:szCs w:val="72"/>
                <w:lang w:eastAsia="tr-TR"/>
              </w:rPr>
              <w:t>□</w:t>
            </w:r>
          </w:p>
        </w:tc>
        <w:tc>
          <w:tcPr>
            <w:tcW w:w="1418" w:type="dxa"/>
            <w:tcBorders>
              <w:top w:val="single" w:sz="4" w:space="0" w:color="auto"/>
              <w:left w:val="single" w:sz="4" w:space="0" w:color="auto"/>
              <w:bottom w:val="single" w:sz="4" w:space="0" w:color="auto"/>
              <w:right w:val="single" w:sz="4" w:space="0" w:color="auto"/>
            </w:tcBorders>
            <w:noWrap/>
            <w:vAlign w:val="center"/>
          </w:tcPr>
          <w:p w14:paraId="369BB455" w14:textId="77777777" w:rsidR="002571E3" w:rsidRPr="0059138D" w:rsidRDefault="00EE4D90" w:rsidP="007D2126">
            <w:pPr>
              <w:spacing w:after="0" w:line="240" w:lineRule="auto"/>
              <w:jc w:val="center"/>
              <w:rPr>
                <w:rFonts w:ascii="Times New Roman" w:hAnsi="Times New Roman"/>
                <w:color w:val="000000"/>
                <w:lang w:eastAsia="tr-TR"/>
              </w:rPr>
            </w:pPr>
            <w:r w:rsidRPr="00EE4D90">
              <w:rPr>
                <w:rFonts w:ascii="Times New Roman" w:hAnsi="Times New Roman"/>
                <w:lang w:eastAsia="tr-TR"/>
              </w:rPr>
              <w:t xml:space="preserve">16.03.2018 tarihli, 9538 sayılı Ticaret Sicil </w:t>
            </w:r>
            <w:proofErr w:type="gramStart"/>
            <w:r w:rsidRPr="00EE4D90">
              <w:rPr>
                <w:rFonts w:ascii="Times New Roman" w:hAnsi="Times New Roman"/>
                <w:lang w:eastAsia="tr-TR"/>
              </w:rPr>
              <w:t>Gzt.562.sayfa</w:t>
            </w:r>
            <w:proofErr w:type="gramEnd"/>
            <w:r w:rsidR="002571E3" w:rsidRPr="00EE4D90">
              <w:rPr>
                <w:rFonts w:ascii="Times New Roman" w:hAnsi="Times New Roman"/>
                <w:lang w:eastAsia="tr-TR"/>
              </w:rPr>
              <w:t> </w:t>
            </w:r>
          </w:p>
        </w:tc>
      </w:tr>
      <w:tr w:rsidR="002571E3" w:rsidRPr="00386400" w14:paraId="3819E59F" w14:textId="77777777" w:rsidTr="00F56E50">
        <w:trPr>
          <w:trHeight w:val="894"/>
        </w:trPr>
        <w:tc>
          <w:tcPr>
            <w:tcW w:w="520" w:type="dxa"/>
            <w:vMerge w:val="restart"/>
            <w:tcBorders>
              <w:top w:val="nil"/>
              <w:left w:val="single" w:sz="4" w:space="0" w:color="auto"/>
              <w:bottom w:val="single" w:sz="4" w:space="0" w:color="000000"/>
              <w:right w:val="single" w:sz="4" w:space="0" w:color="auto"/>
            </w:tcBorders>
            <w:vAlign w:val="center"/>
          </w:tcPr>
          <w:p w14:paraId="6088AEC1" w14:textId="77777777" w:rsidR="002571E3" w:rsidRPr="0059138D" w:rsidRDefault="002571E3" w:rsidP="007D2126">
            <w:pPr>
              <w:spacing w:after="0" w:line="240" w:lineRule="auto"/>
              <w:jc w:val="center"/>
              <w:rPr>
                <w:rFonts w:ascii="Times New Roman" w:hAnsi="Times New Roman"/>
                <w:color w:val="000000"/>
                <w:lang w:eastAsia="tr-TR"/>
              </w:rPr>
            </w:pPr>
            <w:r w:rsidRPr="0059138D">
              <w:rPr>
                <w:rFonts w:ascii="Times New Roman" w:hAnsi="Times New Roman"/>
                <w:color w:val="000000"/>
                <w:lang w:eastAsia="tr-TR"/>
              </w:rPr>
              <w:t>1.c</w:t>
            </w:r>
            <w:r w:rsidR="000D1AFE">
              <w:rPr>
                <w:rFonts w:ascii="Times New Roman" w:hAnsi="Times New Roman"/>
                <w:color w:val="000000"/>
                <w:lang w:eastAsia="tr-TR"/>
              </w:rPr>
              <w:t xml:space="preserve"> </w:t>
            </w:r>
            <w:r w:rsidRPr="0059138D">
              <w:rPr>
                <w:rFonts w:ascii="Times New Roman" w:hAnsi="Times New Roman"/>
                <w:color w:val="000000"/>
                <w:lang w:eastAsia="tr-TR"/>
              </w:rPr>
              <w:t>1.ç</w:t>
            </w:r>
            <w:r w:rsidR="000D1AFE">
              <w:rPr>
                <w:rFonts w:ascii="Times New Roman" w:hAnsi="Times New Roman"/>
                <w:color w:val="000000"/>
                <w:lang w:eastAsia="tr-TR"/>
              </w:rPr>
              <w:t xml:space="preserve"> </w:t>
            </w:r>
            <w:r w:rsidRPr="0059138D">
              <w:rPr>
                <w:rFonts w:ascii="Times New Roman" w:hAnsi="Times New Roman"/>
                <w:color w:val="000000"/>
                <w:lang w:eastAsia="tr-TR"/>
              </w:rPr>
              <w:t>1.d</w:t>
            </w:r>
            <w:r w:rsidR="000D1AFE">
              <w:rPr>
                <w:rFonts w:ascii="Times New Roman" w:hAnsi="Times New Roman"/>
                <w:color w:val="000000"/>
                <w:lang w:eastAsia="tr-TR"/>
              </w:rPr>
              <w:t xml:space="preserve"> </w:t>
            </w:r>
          </w:p>
        </w:tc>
        <w:tc>
          <w:tcPr>
            <w:tcW w:w="5425" w:type="dxa"/>
            <w:tcBorders>
              <w:top w:val="single" w:sz="4" w:space="0" w:color="auto"/>
              <w:left w:val="nil"/>
              <w:bottom w:val="single" w:sz="4" w:space="0" w:color="auto"/>
              <w:right w:val="single" w:sz="4" w:space="0" w:color="auto"/>
            </w:tcBorders>
            <w:vAlign w:val="center"/>
          </w:tcPr>
          <w:p w14:paraId="76A510C8" w14:textId="77777777" w:rsidR="002571E3" w:rsidRPr="0059138D" w:rsidRDefault="002571E3" w:rsidP="000D1AFE">
            <w:pPr>
              <w:spacing w:after="0" w:line="240" w:lineRule="auto"/>
              <w:jc w:val="both"/>
              <w:rPr>
                <w:rFonts w:ascii="Times New Roman" w:hAnsi="Times New Roman"/>
                <w:color w:val="000000"/>
                <w:lang w:eastAsia="tr-TR"/>
              </w:rPr>
            </w:pPr>
            <w:r w:rsidRPr="0059138D">
              <w:rPr>
                <w:rFonts w:ascii="Times New Roman" w:hAnsi="Times New Roman"/>
                <w:color w:val="000000"/>
                <w:lang w:eastAsia="tr-TR"/>
              </w:rPr>
              <w:t xml:space="preserve">Gerçek ve tüzel kişilerin yönetim kurulu üyeleri, gümrük ve dış ticaret işlemlerinde şirketi temsile yetkili kişiler ile şirket sermayesinin </w:t>
            </w:r>
            <w:proofErr w:type="gramStart"/>
            <w:r w:rsidRPr="0059138D">
              <w:rPr>
                <w:rFonts w:ascii="Times New Roman" w:hAnsi="Times New Roman"/>
                <w:color w:val="000000"/>
                <w:lang w:eastAsia="tr-TR"/>
              </w:rPr>
              <w:t>% 10</w:t>
            </w:r>
            <w:proofErr w:type="gramEnd"/>
            <w:r w:rsidRPr="0059138D">
              <w:rPr>
                <w:rFonts w:ascii="Times New Roman" w:hAnsi="Times New Roman"/>
                <w:color w:val="000000"/>
                <w:lang w:eastAsia="tr-TR"/>
              </w:rPr>
              <w:t xml:space="preserve"> veya daha fazlasına sahip gerçek kişiler</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3581AD5C" w14:textId="77777777" w:rsidR="002571E3" w:rsidRPr="0059138D" w:rsidRDefault="002571E3" w:rsidP="007D2126">
            <w:pPr>
              <w:spacing w:after="0" w:line="240" w:lineRule="auto"/>
              <w:jc w:val="center"/>
              <w:rPr>
                <w:rFonts w:ascii="Times New Roman" w:hAnsi="Times New Roman"/>
                <w:color w:val="000000"/>
                <w:sz w:val="24"/>
                <w:szCs w:val="24"/>
                <w:lang w:eastAsia="tr-TR"/>
              </w:rPr>
            </w:pPr>
            <w:r w:rsidRPr="0059138D">
              <w:rPr>
                <w:rFonts w:ascii="Times New Roman" w:hAnsi="Times New Roman"/>
                <w:color w:val="000000"/>
                <w:sz w:val="24"/>
                <w:szCs w:val="24"/>
                <w:lang w:eastAsia="tr-TR"/>
              </w:rPr>
              <w:t>ADLİ SİCİL BELGESİ</w:t>
            </w:r>
            <w:r>
              <w:rPr>
                <w:rFonts w:ascii="Times New Roman" w:hAnsi="Times New Roman"/>
                <w:color w:val="000000"/>
                <w:sz w:val="24"/>
                <w:szCs w:val="24"/>
                <w:lang w:eastAsia="tr-TR"/>
              </w:rPr>
              <w:t>/ YAZILI BEYAN</w:t>
            </w:r>
          </w:p>
        </w:tc>
        <w:tc>
          <w:tcPr>
            <w:tcW w:w="642" w:type="dxa"/>
            <w:vMerge w:val="restart"/>
            <w:tcBorders>
              <w:top w:val="single" w:sz="4" w:space="0" w:color="auto"/>
              <w:left w:val="single" w:sz="4" w:space="0" w:color="auto"/>
              <w:bottom w:val="single" w:sz="4" w:space="0" w:color="auto"/>
              <w:right w:val="single" w:sz="4" w:space="0" w:color="auto"/>
            </w:tcBorders>
            <w:noWrap/>
            <w:vAlign w:val="center"/>
          </w:tcPr>
          <w:p w14:paraId="4AE4810E" w14:textId="77777777" w:rsidR="002571E3" w:rsidRPr="0059138D" w:rsidRDefault="00060C2E" w:rsidP="000D1AFE">
            <w:pPr>
              <w:spacing w:after="0" w:line="240" w:lineRule="auto"/>
              <w:jc w:val="center"/>
              <w:rPr>
                <w:rFonts w:ascii="Times New Roman" w:hAnsi="Times New Roman"/>
                <w:color w:val="000000"/>
                <w:sz w:val="72"/>
                <w:szCs w:val="72"/>
                <w:lang w:eastAsia="tr-TR"/>
              </w:rPr>
            </w:pPr>
            <w:r>
              <w:rPr>
                <w:noProof/>
                <w:lang w:eastAsia="tr-TR"/>
              </w:rPr>
              <w:drawing>
                <wp:anchor distT="0" distB="0" distL="114300" distR="114300" simplePos="0" relativeHeight="251692032" behindDoc="0" locked="0" layoutInCell="1" allowOverlap="1" wp14:anchorId="6D102B2A" wp14:editId="2054E8E4">
                  <wp:simplePos x="0" y="0"/>
                  <wp:positionH relativeFrom="column">
                    <wp:posOffset>88265</wp:posOffset>
                  </wp:positionH>
                  <wp:positionV relativeFrom="paragraph">
                    <wp:posOffset>236220</wp:posOffset>
                  </wp:positionV>
                  <wp:extent cx="180975" cy="187325"/>
                  <wp:effectExtent l="0" t="0" r="9525" b="3175"/>
                  <wp:wrapNone/>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8" r:link="rId7" cstate="print">
                            <a:extLst>
                              <a:ext uri="{28A0092B-C50C-407E-A947-70E740481C1C}">
                                <a14:useLocalDpi xmlns:a14="http://schemas.microsoft.com/office/drawing/2010/main" val="0"/>
                              </a:ext>
                            </a:extLst>
                          </a:blip>
                          <a:srcRect/>
                          <a:stretch>
                            <a:fillRect/>
                          </a:stretch>
                        </pic:blipFill>
                        <pic:spPr bwMode="auto">
                          <a:xfrm>
                            <a:off x="0" y="0"/>
                            <a:ext cx="180975" cy="18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71E3" w:rsidRPr="0059138D">
              <w:rPr>
                <w:rFonts w:ascii="Times New Roman" w:hAnsi="Times New Roman"/>
                <w:color w:val="000000"/>
                <w:sz w:val="72"/>
                <w:szCs w:val="72"/>
                <w:lang w:eastAsia="tr-TR"/>
              </w:rPr>
              <w:t>□</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14:paraId="3B37DFBC" w14:textId="77777777" w:rsidR="002571E3" w:rsidRPr="0059138D" w:rsidRDefault="002571E3" w:rsidP="000D1AFE">
            <w:pPr>
              <w:spacing w:after="0" w:line="240" w:lineRule="auto"/>
              <w:jc w:val="center"/>
              <w:rPr>
                <w:rFonts w:ascii="Times New Roman" w:hAnsi="Times New Roman"/>
                <w:color w:val="000000"/>
                <w:sz w:val="72"/>
                <w:szCs w:val="72"/>
                <w:lang w:eastAsia="tr-TR"/>
              </w:rPr>
            </w:pPr>
            <w:r w:rsidRPr="0059138D">
              <w:rPr>
                <w:rFonts w:ascii="Times New Roman" w:hAnsi="Times New Roman"/>
                <w:color w:val="000000"/>
                <w:sz w:val="72"/>
                <w:szCs w:val="72"/>
                <w:lang w:eastAsia="tr-TR"/>
              </w:rPr>
              <w:t>□</w:t>
            </w:r>
          </w:p>
        </w:tc>
        <w:tc>
          <w:tcPr>
            <w:tcW w:w="1418" w:type="dxa"/>
            <w:vMerge w:val="restart"/>
            <w:tcBorders>
              <w:top w:val="single" w:sz="4" w:space="0" w:color="auto"/>
              <w:left w:val="single" w:sz="4" w:space="0" w:color="auto"/>
              <w:bottom w:val="single" w:sz="4" w:space="0" w:color="auto"/>
              <w:right w:val="single" w:sz="4" w:space="0" w:color="auto"/>
            </w:tcBorders>
            <w:noWrap/>
            <w:vAlign w:val="bottom"/>
          </w:tcPr>
          <w:tbl>
            <w:tblPr>
              <w:tblpPr w:leftFromText="141" w:rightFromText="141" w:vertAnchor="page" w:horzAnchor="margin" w:tblpY="361"/>
              <w:tblOverlap w:val="never"/>
              <w:tblW w:w="1259" w:type="dxa"/>
              <w:tblCellSpacing w:w="0" w:type="dxa"/>
              <w:tblLayout w:type="fixed"/>
              <w:tblCellMar>
                <w:left w:w="0" w:type="dxa"/>
                <w:right w:w="0" w:type="dxa"/>
              </w:tblCellMar>
              <w:tblLook w:val="00A0" w:firstRow="1" w:lastRow="0" w:firstColumn="1" w:lastColumn="0" w:noHBand="0" w:noVBand="0"/>
            </w:tblPr>
            <w:tblGrid>
              <w:gridCol w:w="1259"/>
            </w:tblGrid>
            <w:tr w:rsidR="002571E3" w:rsidRPr="00386400" w14:paraId="4CF28E03" w14:textId="77777777" w:rsidTr="00F56E50">
              <w:trPr>
                <w:trHeight w:val="509"/>
                <w:tblCellSpacing w:w="0" w:type="dxa"/>
              </w:trPr>
              <w:tc>
                <w:tcPr>
                  <w:tcW w:w="1259" w:type="dxa"/>
                  <w:vMerge w:val="restart"/>
                  <w:tcBorders>
                    <w:top w:val="nil"/>
                    <w:left w:val="nil"/>
                    <w:bottom w:val="nil"/>
                    <w:right w:val="nil"/>
                  </w:tcBorders>
                  <w:vAlign w:val="center"/>
                </w:tcPr>
                <w:p w14:paraId="698F0D7B" w14:textId="77777777" w:rsidR="00413B1C" w:rsidRDefault="002571E3" w:rsidP="007D2126">
                  <w:pPr>
                    <w:spacing w:after="0" w:line="240" w:lineRule="auto"/>
                    <w:jc w:val="center"/>
                    <w:rPr>
                      <w:rFonts w:ascii="Times New Roman" w:hAnsi="Times New Roman"/>
                      <w:color w:val="000000"/>
                      <w:lang w:eastAsia="tr-TR"/>
                    </w:rPr>
                  </w:pPr>
                  <w:r w:rsidRPr="0059138D">
                    <w:rPr>
                      <w:rFonts w:ascii="Times New Roman" w:hAnsi="Times New Roman"/>
                      <w:color w:val="000000"/>
                      <w:lang w:eastAsia="tr-TR"/>
                    </w:rPr>
                    <w:t xml:space="preserve">İlgili kişilerin tamamının ASB </w:t>
                  </w:r>
                  <w:r w:rsidR="00060C2E">
                    <w:rPr>
                      <w:rFonts w:ascii="Times New Roman" w:hAnsi="Times New Roman"/>
                      <w:color w:val="000000"/>
                      <w:lang w:eastAsia="tr-TR"/>
                    </w:rPr>
                    <w:t>vardır</w:t>
                  </w:r>
                  <w:r w:rsidR="00D071E8">
                    <w:rPr>
                      <w:rFonts w:ascii="Times New Roman" w:hAnsi="Times New Roman"/>
                      <w:color w:val="000000"/>
                      <w:lang w:eastAsia="tr-TR"/>
                    </w:rPr>
                    <w:t>, yabancı uyruklu yoktur</w:t>
                  </w:r>
                  <w:r w:rsidR="00060C2E">
                    <w:rPr>
                      <w:rFonts w:ascii="Times New Roman" w:hAnsi="Times New Roman"/>
                      <w:color w:val="000000"/>
                      <w:lang w:eastAsia="tr-TR"/>
                    </w:rPr>
                    <w:t>.</w:t>
                  </w:r>
                </w:p>
                <w:p w14:paraId="30050DE3" w14:textId="77777777" w:rsidR="002571E3" w:rsidRPr="0059138D" w:rsidRDefault="000D1AFE" w:rsidP="007D2126">
                  <w:pPr>
                    <w:spacing w:after="0" w:line="240" w:lineRule="auto"/>
                    <w:jc w:val="center"/>
                    <w:rPr>
                      <w:rFonts w:ascii="Times New Roman" w:hAnsi="Times New Roman"/>
                      <w:color w:val="000000"/>
                      <w:sz w:val="24"/>
                      <w:szCs w:val="24"/>
                      <w:lang w:eastAsia="tr-TR"/>
                    </w:rPr>
                  </w:pPr>
                  <w:r>
                    <w:rPr>
                      <w:rFonts w:ascii="Times New Roman" w:hAnsi="Times New Roman"/>
                      <w:color w:val="000000"/>
                      <w:lang w:eastAsia="tr-TR"/>
                    </w:rPr>
                    <w:t xml:space="preserve"> </w:t>
                  </w:r>
                </w:p>
              </w:tc>
            </w:tr>
            <w:tr w:rsidR="002571E3" w:rsidRPr="00386400" w14:paraId="5918A4AC" w14:textId="77777777" w:rsidTr="00F56E50">
              <w:trPr>
                <w:trHeight w:val="509"/>
                <w:tblCellSpacing w:w="0" w:type="dxa"/>
              </w:trPr>
              <w:tc>
                <w:tcPr>
                  <w:tcW w:w="1259" w:type="dxa"/>
                  <w:vMerge/>
                  <w:tcBorders>
                    <w:top w:val="nil"/>
                    <w:left w:val="nil"/>
                    <w:bottom w:val="nil"/>
                    <w:right w:val="nil"/>
                  </w:tcBorders>
                  <w:vAlign w:val="center"/>
                </w:tcPr>
                <w:p w14:paraId="103EED0C" w14:textId="77777777" w:rsidR="002571E3" w:rsidRPr="0059138D" w:rsidRDefault="002571E3" w:rsidP="007D2126">
                  <w:pPr>
                    <w:spacing w:after="0" w:line="240" w:lineRule="auto"/>
                    <w:rPr>
                      <w:rFonts w:ascii="Times New Roman" w:hAnsi="Times New Roman"/>
                      <w:color w:val="000000"/>
                      <w:sz w:val="24"/>
                      <w:szCs w:val="24"/>
                      <w:lang w:eastAsia="tr-TR"/>
                    </w:rPr>
                  </w:pPr>
                </w:p>
              </w:tc>
            </w:tr>
          </w:tbl>
          <w:p w14:paraId="217246FC" w14:textId="77777777" w:rsidR="002571E3" w:rsidRPr="0059138D" w:rsidRDefault="002571E3" w:rsidP="007D2126">
            <w:pPr>
              <w:spacing w:after="0" w:line="240" w:lineRule="auto"/>
              <w:rPr>
                <w:rFonts w:cs="Calibri"/>
                <w:color w:val="000000"/>
                <w:lang w:eastAsia="tr-TR"/>
              </w:rPr>
            </w:pPr>
          </w:p>
        </w:tc>
      </w:tr>
      <w:tr w:rsidR="002571E3" w:rsidRPr="00386400" w14:paraId="433A3848" w14:textId="77777777" w:rsidTr="00F56E50">
        <w:trPr>
          <w:trHeight w:val="566"/>
        </w:trPr>
        <w:tc>
          <w:tcPr>
            <w:tcW w:w="520" w:type="dxa"/>
            <w:vMerge/>
            <w:tcBorders>
              <w:top w:val="nil"/>
              <w:left w:val="single" w:sz="4" w:space="0" w:color="auto"/>
              <w:bottom w:val="single" w:sz="4" w:space="0" w:color="000000"/>
              <w:right w:val="single" w:sz="4" w:space="0" w:color="auto"/>
            </w:tcBorders>
            <w:vAlign w:val="center"/>
          </w:tcPr>
          <w:p w14:paraId="548AE7D1" w14:textId="77777777" w:rsidR="002571E3" w:rsidRPr="0059138D" w:rsidRDefault="002571E3" w:rsidP="007D2126">
            <w:pPr>
              <w:spacing w:after="0" w:line="240" w:lineRule="auto"/>
              <w:rPr>
                <w:rFonts w:ascii="Times New Roman" w:hAnsi="Times New Roman"/>
                <w:color w:val="000000"/>
                <w:lang w:eastAsia="tr-TR"/>
              </w:rPr>
            </w:pPr>
          </w:p>
        </w:tc>
        <w:tc>
          <w:tcPr>
            <w:tcW w:w="5425" w:type="dxa"/>
            <w:tcBorders>
              <w:top w:val="single" w:sz="4" w:space="0" w:color="auto"/>
              <w:left w:val="nil"/>
              <w:bottom w:val="single" w:sz="4" w:space="0" w:color="auto"/>
              <w:right w:val="single" w:sz="4" w:space="0" w:color="auto"/>
            </w:tcBorders>
          </w:tcPr>
          <w:p w14:paraId="6FEC1BB5" w14:textId="77777777" w:rsidR="002571E3" w:rsidRPr="0059138D" w:rsidRDefault="002571E3" w:rsidP="000D1AFE">
            <w:pPr>
              <w:spacing w:after="0" w:line="240" w:lineRule="auto"/>
              <w:jc w:val="both"/>
              <w:rPr>
                <w:rFonts w:ascii="Times New Roman" w:hAnsi="Times New Roman"/>
                <w:color w:val="000000"/>
                <w:lang w:eastAsia="tr-TR"/>
              </w:rPr>
            </w:pPr>
            <w:r w:rsidRPr="0059138D">
              <w:rPr>
                <w:rFonts w:ascii="Times New Roman" w:hAnsi="Times New Roman"/>
                <w:color w:val="000000"/>
                <w:lang w:eastAsia="tr-TR"/>
              </w:rPr>
              <w:t>Limited şirketlerde kurucular ile şirket müdürünün ve imza sirkülerindeki (A) grubu imzaya yetkililer</w:t>
            </w:r>
          </w:p>
        </w:tc>
        <w:tc>
          <w:tcPr>
            <w:tcW w:w="1418" w:type="dxa"/>
            <w:vMerge/>
            <w:tcBorders>
              <w:top w:val="single" w:sz="4" w:space="0" w:color="auto"/>
              <w:left w:val="single" w:sz="4" w:space="0" w:color="auto"/>
              <w:bottom w:val="single" w:sz="4" w:space="0" w:color="auto"/>
              <w:right w:val="single" w:sz="4" w:space="0" w:color="auto"/>
            </w:tcBorders>
            <w:vAlign w:val="center"/>
          </w:tcPr>
          <w:p w14:paraId="4FEFE657" w14:textId="77777777" w:rsidR="002571E3" w:rsidRPr="0059138D" w:rsidRDefault="002571E3" w:rsidP="007D2126">
            <w:pPr>
              <w:spacing w:after="0" w:line="240" w:lineRule="auto"/>
              <w:rPr>
                <w:rFonts w:ascii="Times New Roman" w:hAnsi="Times New Roman"/>
                <w:color w:val="000000"/>
                <w:sz w:val="24"/>
                <w:szCs w:val="24"/>
                <w:lang w:eastAsia="tr-TR"/>
              </w:rPr>
            </w:pPr>
          </w:p>
        </w:tc>
        <w:tc>
          <w:tcPr>
            <w:tcW w:w="642" w:type="dxa"/>
            <w:vMerge/>
            <w:tcBorders>
              <w:top w:val="single" w:sz="4" w:space="0" w:color="auto"/>
              <w:left w:val="single" w:sz="4" w:space="0" w:color="auto"/>
              <w:bottom w:val="single" w:sz="4" w:space="0" w:color="auto"/>
              <w:right w:val="single" w:sz="4" w:space="0" w:color="auto"/>
            </w:tcBorders>
            <w:vAlign w:val="center"/>
          </w:tcPr>
          <w:p w14:paraId="41646D8C" w14:textId="77777777" w:rsidR="002571E3" w:rsidRPr="0059138D" w:rsidRDefault="002571E3" w:rsidP="000D1AFE">
            <w:pPr>
              <w:spacing w:after="0" w:line="240" w:lineRule="auto"/>
              <w:jc w:val="center"/>
              <w:rPr>
                <w:rFonts w:ascii="Times New Roman" w:hAnsi="Times New Roman"/>
                <w:color w:val="000000"/>
                <w:sz w:val="72"/>
                <w:szCs w:val="72"/>
                <w:lang w:eastAsia="tr-TR"/>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4CB7AD0" w14:textId="77777777" w:rsidR="002571E3" w:rsidRPr="0059138D" w:rsidRDefault="002571E3" w:rsidP="000D1AFE">
            <w:pPr>
              <w:spacing w:after="0" w:line="240" w:lineRule="auto"/>
              <w:jc w:val="center"/>
              <w:rPr>
                <w:rFonts w:ascii="Times New Roman" w:hAnsi="Times New Roman"/>
                <w:color w:val="000000"/>
                <w:sz w:val="72"/>
                <w:szCs w:val="72"/>
                <w:lang w:eastAsia="tr-TR"/>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4D334711" w14:textId="77777777" w:rsidR="002571E3" w:rsidRPr="0059138D" w:rsidRDefault="002571E3" w:rsidP="007D2126">
            <w:pPr>
              <w:spacing w:after="0" w:line="240" w:lineRule="auto"/>
              <w:rPr>
                <w:rFonts w:cs="Calibri"/>
                <w:color w:val="000000"/>
                <w:lang w:eastAsia="tr-TR"/>
              </w:rPr>
            </w:pPr>
          </w:p>
        </w:tc>
      </w:tr>
      <w:tr w:rsidR="002571E3" w:rsidRPr="00386400" w14:paraId="69C9D425" w14:textId="77777777" w:rsidTr="00F56E50">
        <w:trPr>
          <w:trHeight w:val="748"/>
        </w:trPr>
        <w:tc>
          <w:tcPr>
            <w:tcW w:w="520" w:type="dxa"/>
            <w:vMerge/>
            <w:tcBorders>
              <w:top w:val="nil"/>
              <w:left w:val="single" w:sz="4" w:space="0" w:color="auto"/>
              <w:bottom w:val="single" w:sz="4" w:space="0" w:color="000000"/>
              <w:right w:val="single" w:sz="4" w:space="0" w:color="auto"/>
            </w:tcBorders>
            <w:vAlign w:val="center"/>
          </w:tcPr>
          <w:p w14:paraId="2B8E0B95" w14:textId="77777777" w:rsidR="002571E3" w:rsidRPr="0059138D" w:rsidRDefault="002571E3" w:rsidP="007D2126">
            <w:pPr>
              <w:spacing w:after="0" w:line="240" w:lineRule="auto"/>
              <w:rPr>
                <w:rFonts w:ascii="Times New Roman" w:hAnsi="Times New Roman"/>
                <w:color w:val="000000"/>
                <w:lang w:eastAsia="tr-TR"/>
              </w:rPr>
            </w:pPr>
          </w:p>
        </w:tc>
        <w:tc>
          <w:tcPr>
            <w:tcW w:w="5425" w:type="dxa"/>
            <w:tcBorders>
              <w:top w:val="single" w:sz="4" w:space="0" w:color="auto"/>
              <w:left w:val="nil"/>
              <w:bottom w:val="single" w:sz="4" w:space="0" w:color="auto"/>
              <w:right w:val="single" w:sz="4" w:space="0" w:color="auto"/>
            </w:tcBorders>
            <w:vAlign w:val="bottom"/>
          </w:tcPr>
          <w:p w14:paraId="035F1C6A" w14:textId="77777777" w:rsidR="002571E3" w:rsidRPr="0059138D" w:rsidRDefault="002571E3" w:rsidP="000D1AFE">
            <w:pPr>
              <w:spacing w:after="0" w:line="240" w:lineRule="auto"/>
              <w:jc w:val="both"/>
              <w:rPr>
                <w:rFonts w:ascii="Times New Roman" w:hAnsi="Times New Roman"/>
                <w:color w:val="000000"/>
                <w:lang w:eastAsia="tr-TR"/>
              </w:rPr>
            </w:pPr>
            <w:r w:rsidRPr="0059138D">
              <w:rPr>
                <w:rFonts w:ascii="Times New Roman" w:hAnsi="Times New Roman"/>
                <w:color w:val="000000"/>
                <w:lang w:eastAsia="tr-TR"/>
              </w:rPr>
              <w:t xml:space="preserve">Şirketin yönetim kurulu üyeleri ile sermayesinin </w:t>
            </w:r>
            <w:proofErr w:type="gramStart"/>
            <w:r w:rsidRPr="0059138D">
              <w:rPr>
                <w:rFonts w:ascii="Times New Roman" w:hAnsi="Times New Roman"/>
                <w:color w:val="000000"/>
                <w:lang w:eastAsia="tr-TR"/>
              </w:rPr>
              <w:t>% 10</w:t>
            </w:r>
            <w:proofErr w:type="gramEnd"/>
            <w:r w:rsidRPr="0059138D">
              <w:rPr>
                <w:rFonts w:ascii="Times New Roman" w:hAnsi="Times New Roman"/>
                <w:color w:val="000000"/>
                <w:lang w:eastAsia="tr-TR"/>
              </w:rPr>
              <w:t xml:space="preserve"> veya daha fazlasına sahip ortaklar arasında yurt dışında ikamet eden yabancı şahısların yazılı beyanları</w:t>
            </w:r>
          </w:p>
        </w:tc>
        <w:tc>
          <w:tcPr>
            <w:tcW w:w="1418" w:type="dxa"/>
            <w:vMerge/>
            <w:tcBorders>
              <w:top w:val="single" w:sz="4" w:space="0" w:color="auto"/>
              <w:left w:val="single" w:sz="4" w:space="0" w:color="auto"/>
              <w:bottom w:val="single" w:sz="4" w:space="0" w:color="auto"/>
              <w:right w:val="single" w:sz="4" w:space="0" w:color="auto"/>
            </w:tcBorders>
            <w:vAlign w:val="center"/>
          </w:tcPr>
          <w:p w14:paraId="72D1B458" w14:textId="77777777" w:rsidR="002571E3" w:rsidRPr="0059138D" w:rsidRDefault="002571E3" w:rsidP="007D2126">
            <w:pPr>
              <w:spacing w:after="0" w:line="240" w:lineRule="auto"/>
              <w:rPr>
                <w:rFonts w:ascii="Times New Roman" w:hAnsi="Times New Roman"/>
                <w:color w:val="000000"/>
                <w:sz w:val="24"/>
                <w:szCs w:val="24"/>
                <w:lang w:eastAsia="tr-TR"/>
              </w:rPr>
            </w:pPr>
          </w:p>
        </w:tc>
        <w:tc>
          <w:tcPr>
            <w:tcW w:w="642" w:type="dxa"/>
            <w:vMerge/>
            <w:tcBorders>
              <w:top w:val="single" w:sz="4" w:space="0" w:color="auto"/>
              <w:left w:val="single" w:sz="4" w:space="0" w:color="auto"/>
              <w:bottom w:val="single" w:sz="4" w:space="0" w:color="auto"/>
              <w:right w:val="single" w:sz="4" w:space="0" w:color="auto"/>
            </w:tcBorders>
            <w:vAlign w:val="center"/>
          </w:tcPr>
          <w:p w14:paraId="720089C1" w14:textId="77777777" w:rsidR="002571E3" w:rsidRPr="0059138D" w:rsidRDefault="002571E3" w:rsidP="000D1AFE">
            <w:pPr>
              <w:spacing w:after="0" w:line="240" w:lineRule="auto"/>
              <w:jc w:val="center"/>
              <w:rPr>
                <w:rFonts w:ascii="Times New Roman" w:hAnsi="Times New Roman"/>
                <w:color w:val="000000"/>
                <w:sz w:val="72"/>
                <w:szCs w:val="72"/>
                <w:lang w:eastAsia="tr-TR"/>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9B19FA3" w14:textId="77777777" w:rsidR="002571E3" w:rsidRPr="0059138D" w:rsidRDefault="002571E3" w:rsidP="000D1AFE">
            <w:pPr>
              <w:spacing w:after="0" w:line="240" w:lineRule="auto"/>
              <w:jc w:val="center"/>
              <w:rPr>
                <w:rFonts w:ascii="Times New Roman" w:hAnsi="Times New Roman"/>
                <w:color w:val="000000"/>
                <w:sz w:val="72"/>
                <w:szCs w:val="72"/>
                <w:lang w:eastAsia="tr-TR"/>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4E45E0B1" w14:textId="77777777" w:rsidR="002571E3" w:rsidRPr="0059138D" w:rsidRDefault="002571E3" w:rsidP="007D2126">
            <w:pPr>
              <w:spacing w:after="0" w:line="240" w:lineRule="auto"/>
              <w:rPr>
                <w:rFonts w:cs="Calibri"/>
                <w:color w:val="000000"/>
                <w:lang w:eastAsia="tr-TR"/>
              </w:rPr>
            </w:pPr>
          </w:p>
        </w:tc>
      </w:tr>
      <w:tr w:rsidR="002571E3" w:rsidRPr="00386400" w14:paraId="692166D3" w14:textId="77777777" w:rsidTr="00F56E50">
        <w:trPr>
          <w:trHeight w:val="733"/>
        </w:trPr>
        <w:tc>
          <w:tcPr>
            <w:tcW w:w="520" w:type="dxa"/>
            <w:tcBorders>
              <w:top w:val="nil"/>
              <w:left w:val="single" w:sz="4" w:space="0" w:color="auto"/>
              <w:bottom w:val="single" w:sz="4" w:space="0" w:color="auto"/>
              <w:right w:val="single" w:sz="4" w:space="0" w:color="auto"/>
            </w:tcBorders>
            <w:vAlign w:val="center"/>
          </w:tcPr>
          <w:p w14:paraId="7EDC7437" w14:textId="77777777" w:rsidR="002571E3" w:rsidRPr="0059138D" w:rsidRDefault="002571E3" w:rsidP="007D2126">
            <w:pPr>
              <w:spacing w:after="0" w:line="240" w:lineRule="auto"/>
              <w:jc w:val="center"/>
              <w:rPr>
                <w:rFonts w:ascii="Times New Roman" w:hAnsi="Times New Roman"/>
                <w:color w:val="000000"/>
                <w:lang w:eastAsia="tr-TR"/>
              </w:rPr>
            </w:pPr>
            <w:r w:rsidRPr="0059138D">
              <w:rPr>
                <w:rFonts w:ascii="Times New Roman" w:hAnsi="Times New Roman"/>
                <w:color w:val="000000"/>
                <w:lang w:eastAsia="tr-TR"/>
              </w:rPr>
              <w:t>2</w:t>
            </w:r>
          </w:p>
        </w:tc>
        <w:tc>
          <w:tcPr>
            <w:tcW w:w="5425" w:type="dxa"/>
            <w:tcBorders>
              <w:top w:val="single" w:sz="4" w:space="0" w:color="auto"/>
              <w:left w:val="nil"/>
              <w:bottom w:val="single" w:sz="4" w:space="0" w:color="auto"/>
              <w:right w:val="single" w:sz="4" w:space="0" w:color="000000"/>
            </w:tcBorders>
            <w:vAlign w:val="center"/>
          </w:tcPr>
          <w:p w14:paraId="6A636DF2" w14:textId="77777777" w:rsidR="002571E3" w:rsidRPr="0059138D" w:rsidRDefault="002571E3" w:rsidP="000D1AFE">
            <w:pPr>
              <w:spacing w:after="0" w:line="240" w:lineRule="auto"/>
              <w:jc w:val="both"/>
              <w:rPr>
                <w:rFonts w:ascii="Times New Roman" w:hAnsi="Times New Roman"/>
                <w:color w:val="000000"/>
                <w:lang w:eastAsia="tr-TR"/>
              </w:rPr>
            </w:pPr>
            <w:r w:rsidRPr="0059138D">
              <w:rPr>
                <w:rFonts w:ascii="Times New Roman" w:hAnsi="Times New Roman"/>
                <w:color w:val="000000"/>
                <w:lang w:eastAsia="tr-TR"/>
              </w:rPr>
              <w:t xml:space="preserve">Genel antrepo olarak açılıp işletilmesi istenen yerlerin mutat yolların izlenmesi kaydıyla gümrük müdürlüğüne </w:t>
            </w:r>
            <w:r w:rsidR="00413B1C">
              <w:rPr>
                <w:rFonts w:ascii="Times New Roman" w:hAnsi="Times New Roman"/>
                <w:color w:val="000000"/>
                <w:lang w:eastAsia="tr-TR"/>
              </w:rPr>
              <w:t xml:space="preserve">50 </w:t>
            </w:r>
            <w:proofErr w:type="spellStart"/>
            <w:r w:rsidR="00413B1C">
              <w:rPr>
                <w:rFonts w:ascii="Times New Roman" w:hAnsi="Times New Roman"/>
                <w:color w:val="000000"/>
                <w:lang w:eastAsia="tr-TR"/>
              </w:rPr>
              <w:t>km.den</w:t>
            </w:r>
            <w:proofErr w:type="spellEnd"/>
            <w:r w:rsidR="00413B1C">
              <w:rPr>
                <w:rFonts w:ascii="Times New Roman" w:hAnsi="Times New Roman"/>
                <w:color w:val="000000"/>
                <w:lang w:eastAsia="tr-TR"/>
              </w:rPr>
              <w:t xml:space="preserve"> </w:t>
            </w:r>
            <w:r w:rsidR="002843B5">
              <w:rPr>
                <w:rFonts w:ascii="Times New Roman" w:hAnsi="Times New Roman"/>
                <w:b/>
                <w:bCs/>
                <w:color w:val="000000"/>
                <w:lang w:eastAsia="tr-TR"/>
              </w:rPr>
              <w:t>az</w:t>
            </w:r>
            <w:r w:rsidR="00413B1C">
              <w:rPr>
                <w:rFonts w:ascii="Times New Roman" w:hAnsi="Times New Roman"/>
                <w:color w:val="000000"/>
                <w:lang w:eastAsia="tr-TR"/>
              </w:rPr>
              <w:t xml:space="preserve"> mesafe var mı?</w:t>
            </w:r>
            <w:r w:rsidRPr="0059138D">
              <w:rPr>
                <w:rFonts w:ascii="Times New Roman" w:hAnsi="Times New Roman"/>
                <w:color w:val="000000"/>
                <w:lang w:eastAsia="tr-TR"/>
              </w:rPr>
              <w:t xml:space="preserve"> </w:t>
            </w:r>
          </w:p>
        </w:tc>
        <w:tc>
          <w:tcPr>
            <w:tcW w:w="1418" w:type="dxa"/>
            <w:tcBorders>
              <w:top w:val="single" w:sz="4" w:space="0" w:color="auto"/>
              <w:left w:val="nil"/>
              <w:bottom w:val="single" w:sz="4" w:space="0" w:color="auto"/>
              <w:right w:val="single" w:sz="4" w:space="0" w:color="auto"/>
            </w:tcBorders>
            <w:noWrap/>
            <w:vAlign w:val="center"/>
          </w:tcPr>
          <w:p w14:paraId="037DC272" w14:textId="77777777" w:rsidR="002571E3" w:rsidRPr="0059138D" w:rsidRDefault="002571E3" w:rsidP="007D2126">
            <w:pPr>
              <w:spacing w:after="0" w:line="240" w:lineRule="auto"/>
              <w:jc w:val="center"/>
              <w:rPr>
                <w:rFonts w:ascii="Times New Roman" w:hAnsi="Times New Roman"/>
                <w:color w:val="000000"/>
                <w:lang w:eastAsia="tr-TR"/>
              </w:rPr>
            </w:pPr>
            <w:r w:rsidRPr="0059138D">
              <w:rPr>
                <w:rFonts w:ascii="Times New Roman" w:hAnsi="Times New Roman"/>
                <w:color w:val="000000"/>
                <w:lang w:eastAsia="tr-TR"/>
              </w:rPr>
              <w:t>UZAKLIK</w:t>
            </w:r>
          </w:p>
        </w:tc>
        <w:tc>
          <w:tcPr>
            <w:tcW w:w="642" w:type="dxa"/>
            <w:tcBorders>
              <w:top w:val="single" w:sz="4" w:space="0" w:color="auto"/>
              <w:left w:val="nil"/>
              <w:bottom w:val="single" w:sz="4" w:space="0" w:color="auto"/>
              <w:right w:val="single" w:sz="4" w:space="0" w:color="auto"/>
            </w:tcBorders>
            <w:noWrap/>
            <w:vAlign w:val="center"/>
          </w:tcPr>
          <w:p w14:paraId="0A99479D" w14:textId="77777777" w:rsidR="002571E3" w:rsidRPr="0059138D" w:rsidRDefault="002843B5" w:rsidP="000D1AFE">
            <w:pPr>
              <w:spacing w:after="0" w:line="240" w:lineRule="auto"/>
              <w:jc w:val="center"/>
              <w:rPr>
                <w:rFonts w:ascii="Times New Roman" w:hAnsi="Times New Roman"/>
                <w:color w:val="000000"/>
                <w:sz w:val="72"/>
                <w:szCs w:val="72"/>
                <w:lang w:eastAsia="tr-TR"/>
              </w:rPr>
            </w:pPr>
            <w:r>
              <w:rPr>
                <w:noProof/>
                <w:lang w:eastAsia="tr-TR"/>
              </w:rPr>
              <w:drawing>
                <wp:anchor distT="0" distB="0" distL="114300" distR="114300" simplePos="0" relativeHeight="251696128" behindDoc="0" locked="0" layoutInCell="1" allowOverlap="1" wp14:anchorId="74772567" wp14:editId="19E2D190">
                  <wp:simplePos x="0" y="0"/>
                  <wp:positionH relativeFrom="column">
                    <wp:posOffset>63500</wp:posOffset>
                  </wp:positionH>
                  <wp:positionV relativeFrom="paragraph">
                    <wp:posOffset>222250</wp:posOffset>
                  </wp:positionV>
                  <wp:extent cx="180975" cy="187325"/>
                  <wp:effectExtent l="0" t="0" r="9525" b="3175"/>
                  <wp:wrapNone/>
                  <wp:docPr id="46" name="Resi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8" r:link="rId7" cstate="print">
                            <a:extLst>
                              <a:ext uri="{28A0092B-C50C-407E-A947-70E740481C1C}">
                                <a14:useLocalDpi xmlns:a14="http://schemas.microsoft.com/office/drawing/2010/main" val="0"/>
                              </a:ext>
                            </a:extLst>
                          </a:blip>
                          <a:srcRect/>
                          <a:stretch>
                            <a:fillRect/>
                          </a:stretch>
                        </pic:blipFill>
                        <pic:spPr bwMode="auto">
                          <a:xfrm>
                            <a:off x="0" y="0"/>
                            <a:ext cx="180975" cy="18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71E3" w:rsidRPr="0059138D">
              <w:rPr>
                <w:rFonts w:ascii="Times New Roman" w:hAnsi="Times New Roman"/>
                <w:color w:val="000000"/>
                <w:sz w:val="72"/>
                <w:szCs w:val="72"/>
                <w:lang w:eastAsia="tr-TR"/>
              </w:rPr>
              <w:t>□</w:t>
            </w:r>
          </w:p>
        </w:tc>
        <w:tc>
          <w:tcPr>
            <w:tcW w:w="1134" w:type="dxa"/>
            <w:tcBorders>
              <w:top w:val="single" w:sz="4" w:space="0" w:color="auto"/>
              <w:left w:val="nil"/>
              <w:bottom w:val="single" w:sz="4" w:space="0" w:color="auto"/>
              <w:right w:val="single" w:sz="4" w:space="0" w:color="auto"/>
            </w:tcBorders>
            <w:noWrap/>
            <w:vAlign w:val="center"/>
          </w:tcPr>
          <w:p w14:paraId="355D0E5A" w14:textId="77777777" w:rsidR="002571E3" w:rsidRPr="0059138D" w:rsidRDefault="002571E3" w:rsidP="000D1AFE">
            <w:pPr>
              <w:spacing w:after="0" w:line="240" w:lineRule="auto"/>
              <w:jc w:val="center"/>
              <w:rPr>
                <w:rFonts w:ascii="Times New Roman" w:hAnsi="Times New Roman"/>
                <w:color w:val="000000"/>
                <w:sz w:val="72"/>
                <w:szCs w:val="72"/>
                <w:lang w:eastAsia="tr-TR"/>
              </w:rPr>
            </w:pPr>
            <w:r w:rsidRPr="0059138D">
              <w:rPr>
                <w:rFonts w:ascii="Times New Roman" w:hAnsi="Times New Roman"/>
                <w:color w:val="000000"/>
                <w:sz w:val="72"/>
                <w:szCs w:val="72"/>
                <w:lang w:eastAsia="tr-TR"/>
              </w:rPr>
              <w:t>□</w:t>
            </w:r>
          </w:p>
        </w:tc>
        <w:tc>
          <w:tcPr>
            <w:tcW w:w="1418" w:type="dxa"/>
            <w:tcBorders>
              <w:top w:val="single" w:sz="4" w:space="0" w:color="auto"/>
              <w:left w:val="nil"/>
              <w:bottom w:val="single" w:sz="4" w:space="0" w:color="auto"/>
              <w:right w:val="single" w:sz="4" w:space="0" w:color="auto"/>
            </w:tcBorders>
            <w:noWrap/>
            <w:vAlign w:val="center"/>
          </w:tcPr>
          <w:p w14:paraId="4DFC7500" w14:textId="77777777" w:rsidR="002571E3" w:rsidRPr="0059138D" w:rsidRDefault="009378B3" w:rsidP="007D2126">
            <w:pPr>
              <w:spacing w:after="0" w:line="240" w:lineRule="auto"/>
              <w:jc w:val="center"/>
              <w:rPr>
                <w:rFonts w:ascii="Times New Roman" w:hAnsi="Times New Roman"/>
                <w:color w:val="000000"/>
                <w:lang w:eastAsia="tr-TR"/>
              </w:rPr>
            </w:pPr>
            <w:r>
              <w:rPr>
                <w:rFonts w:ascii="Times New Roman" w:hAnsi="Times New Roman"/>
                <w:color w:val="000000"/>
                <w:lang w:eastAsia="tr-TR"/>
              </w:rPr>
              <w:t xml:space="preserve">12,4 </w:t>
            </w:r>
            <w:r w:rsidR="002571E3" w:rsidRPr="0059138D">
              <w:rPr>
                <w:rFonts w:ascii="Times New Roman" w:hAnsi="Times New Roman"/>
                <w:color w:val="000000"/>
                <w:lang w:eastAsia="tr-TR"/>
              </w:rPr>
              <w:t>km</w:t>
            </w:r>
          </w:p>
        </w:tc>
      </w:tr>
      <w:tr w:rsidR="002571E3" w:rsidRPr="00386400" w14:paraId="7A0BA788" w14:textId="77777777" w:rsidTr="00F56E50">
        <w:trPr>
          <w:trHeight w:val="1456"/>
        </w:trPr>
        <w:tc>
          <w:tcPr>
            <w:tcW w:w="520" w:type="dxa"/>
            <w:tcBorders>
              <w:top w:val="nil"/>
              <w:left w:val="single" w:sz="4" w:space="0" w:color="auto"/>
              <w:bottom w:val="single" w:sz="4" w:space="0" w:color="auto"/>
              <w:right w:val="single" w:sz="4" w:space="0" w:color="auto"/>
            </w:tcBorders>
            <w:vAlign w:val="center"/>
          </w:tcPr>
          <w:p w14:paraId="4172A716" w14:textId="77777777" w:rsidR="002571E3" w:rsidRPr="0059138D" w:rsidRDefault="002571E3" w:rsidP="007D2126">
            <w:pPr>
              <w:spacing w:after="0" w:line="240" w:lineRule="auto"/>
              <w:jc w:val="center"/>
              <w:rPr>
                <w:rFonts w:ascii="Times New Roman" w:hAnsi="Times New Roman"/>
                <w:color w:val="000000"/>
                <w:lang w:eastAsia="tr-TR"/>
              </w:rPr>
            </w:pPr>
            <w:r w:rsidRPr="0059138D">
              <w:rPr>
                <w:rFonts w:ascii="Times New Roman" w:hAnsi="Times New Roman"/>
                <w:color w:val="000000"/>
                <w:lang w:eastAsia="tr-TR"/>
              </w:rPr>
              <w:t>3</w:t>
            </w:r>
          </w:p>
        </w:tc>
        <w:tc>
          <w:tcPr>
            <w:tcW w:w="5425" w:type="dxa"/>
            <w:tcBorders>
              <w:top w:val="single" w:sz="4" w:space="0" w:color="auto"/>
              <w:left w:val="nil"/>
              <w:bottom w:val="single" w:sz="4" w:space="0" w:color="auto"/>
              <w:right w:val="single" w:sz="4" w:space="0" w:color="000000"/>
            </w:tcBorders>
            <w:vAlign w:val="center"/>
          </w:tcPr>
          <w:p w14:paraId="6680C930" w14:textId="77777777" w:rsidR="002571E3" w:rsidRPr="0059138D" w:rsidRDefault="002571E3" w:rsidP="000D1AFE">
            <w:pPr>
              <w:spacing w:after="0" w:line="240" w:lineRule="auto"/>
              <w:jc w:val="both"/>
              <w:rPr>
                <w:rFonts w:ascii="Times New Roman" w:hAnsi="Times New Roman"/>
                <w:color w:val="000000"/>
                <w:lang w:eastAsia="tr-TR"/>
              </w:rPr>
            </w:pPr>
            <w:r w:rsidRPr="0059138D">
              <w:rPr>
                <w:rFonts w:ascii="Times New Roman" w:hAnsi="Times New Roman"/>
                <w:color w:val="000000"/>
                <w:lang w:eastAsia="tr-TR"/>
              </w:rPr>
              <w:t xml:space="preserve">Genel antrepo olarak açılıp işletilmesi istenen yerler, büyükşehir belediyesi sınırları içerisinde olması halinde 3.000 m2’den, diğer yerlerde ise 1.000 m2’den küçük olamaz. </w:t>
            </w:r>
            <w:r w:rsidR="00413B1C">
              <w:rPr>
                <w:rFonts w:ascii="Times New Roman" w:hAnsi="Times New Roman"/>
                <w:color w:val="000000"/>
                <w:lang w:eastAsia="tr-TR"/>
              </w:rPr>
              <w:t>Yeteri büyüklükte alan var mı?</w:t>
            </w:r>
          </w:p>
        </w:tc>
        <w:tc>
          <w:tcPr>
            <w:tcW w:w="1418" w:type="dxa"/>
            <w:tcBorders>
              <w:top w:val="nil"/>
              <w:left w:val="nil"/>
              <w:bottom w:val="single" w:sz="4" w:space="0" w:color="auto"/>
              <w:right w:val="single" w:sz="4" w:space="0" w:color="auto"/>
            </w:tcBorders>
            <w:vAlign w:val="center"/>
          </w:tcPr>
          <w:p w14:paraId="75B31A3D" w14:textId="77777777" w:rsidR="002571E3" w:rsidRPr="0059138D" w:rsidRDefault="002571E3" w:rsidP="007D2126">
            <w:pPr>
              <w:spacing w:after="0" w:line="240" w:lineRule="auto"/>
              <w:jc w:val="center"/>
              <w:rPr>
                <w:rFonts w:ascii="Times New Roman" w:hAnsi="Times New Roman"/>
                <w:color w:val="000000"/>
                <w:lang w:eastAsia="tr-TR"/>
              </w:rPr>
            </w:pPr>
            <w:r w:rsidRPr="0059138D">
              <w:rPr>
                <w:rFonts w:ascii="Times New Roman" w:hAnsi="Times New Roman"/>
                <w:color w:val="000000"/>
                <w:lang w:eastAsia="tr-TR"/>
              </w:rPr>
              <w:t>ALAN</w:t>
            </w:r>
          </w:p>
        </w:tc>
        <w:tc>
          <w:tcPr>
            <w:tcW w:w="642" w:type="dxa"/>
            <w:tcBorders>
              <w:top w:val="nil"/>
              <w:left w:val="nil"/>
              <w:bottom w:val="single" w:sz="4" w:space="0" w:color="auto"/>
              <w:right w:val="single" w:sz="4" w:space="0" w:color="auto"/>
            </w:tcBorders>
            <w:noWrap/>
            <w:vAlign w:val="center"/>
          </w:tcPr>
          <w:p w14:paraId="73029443" w14:textId="77777777" w:rsidR="002571E3" w:rsidRPr="0059138D" w:rsidRDefault="00413B1C" w:rsidP="000D1AFE">
            <w:pPr>
              <w:spacing w:after="0" w:line="240" w:lineRule="auto"/>
              <w:jc w:val="center"/>
              <w:rPr>
                <w:rFonts w:ascii="Times New Roman" w:hAnsi="Times New Roman"/>
                <w:color w:val="000000"/>
                <w:sz w:val="72"/>
                <w:szCs w:val="72"/>
                <w:lang w:eastAsia="tr-TR"/>
              </w:rPr>
            </w:pPr>
            <w:r>
              <w:rPr>
                <w:noProof/>
                <w:lang w:eastAsia="tr-TR"/>
              </w:rPr>
              <w:drawing>
                <wp:anchor distT="0" distB="0" distL="114300" distR="114300" simplePos="0" relativeHeight="251698176" behindDoc="0" locked="0" layoutInCell="1" allowOverlap="1" wp14:anchorId="2D8E3F94" wp14:editId="4529E86F">
                  <wp:simplePos x="0" y="0"/>
                  <wp:positionH relativeFrom="column">
                    <wp:posOffset>71755</wp:posOffset>
                  </wp:positionH>
                  <wp:positionV relativeFrom="paragraph">
                    <wp:posOffset>222885</wp:posOffset>
                  </wp:positionV>
                  <wp:extent cx="180975" cy="187325"/>
                  <wp:effectExtent l="0" t="0" r="9525" b="3175"/>
                  <wp:wrapNone/>
                  <wp:docPr id="47" name="Resi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8" r:link="rId7" cstate="print">
                            <a:extLst>
                              <a:ext uri="{28A0092B-C50C-407E-A947-70E740481C1C}">
                                <a14:useLocalDpi xmlns:a14="http://schemas.microsoft.com/office/drawing/2010/main" val="0"/>
                              </a:ext>
                            </a:extLst>
                          </a:blip>
                          <a:srcRect/>
                          <a:stretch>
                            <a:fillRect/>
                          </a:stretch>
                        </pic:blipFill>
                        <pic:spPr bwMode="auto">
                          <a:xfrm>
                            <a:off x="0" y="0"/>
                            <a:ext cx="180975" cy="18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71E3" w:rsidRPr="0059138D">
              <w:rPr>
                <w:rFonts w:ascii="Times New Roman" w:hAnsi="Times New Roman"/>
                <w:color w:val="000000"/>
                <w:sz w:val="72"/>
                <w:szCs w:val="72"/>
                <w:lang w:eastAsia="tr-TR"/>
              </w:rPr>
              <w:t>□</w:t>
            </w:r>
          </w:p>
        </w:tc>
        <w:tc>
          <w:tcPr>
            <w:tcW w:w="1134" w:type="dxa"/>
            <w:tcBorders>
              <w:top w:val="nil"/>
              <w:left w:val="nil"/>
              <w:bottom w:val="single" w:sz="4" w:space="0" w:color="auto"/>
              <w:right w:val="single" w:sz="4" w:space="0" w:color="auto"/>
            </w:tcBorders>
            <w:noWrap/>
            <w:vAlign w:val="center"/>
          </w:tcPr>
          <w:p w14:paraId="44FEC327" w14:textId="77777777" w:rsidR="002571E3" w:rsidRPr="0059138D" w:rsidRDefault="002571E3" w:rsidP="000D1AFE">
            <w:pPr>
              <w:spacing w:after="0" w:line="240" w:lineRule="auto"/>
              <w:jc w:val="center"/>
              <w:rPr>
                <w:rFonts w:ascii="Times New Roman" w:hAnsi="Times New Roman"/>
                <w:color w:val="000000"/>
                <w:sz w:val="72"/>
                <w:szCs w:val="72"/>
                <w:lang w:eastAsia="tr-TR"/>
              </w:rPr>
            </w:pPr>
            <w:r w:rsidRPr="0059138D">
              <w:rPr>
                <w:rFonts w:ascii="Times New Roman" w:hAnsi="Times New Roman"/>
                <w:color w:val="000000"/>
                <w:sz w:val="72"/>
                <w:szCs w:val="72"/>
                <w:lang w:eastAsia="tr-TR"/>
              </w:rPr>
              <w:t>□</w:t>
            </w:r>
          </w:p>
        </w:tc>
        <w:tc>
          <w:tcPr>
            <w:tcW w:w="1418" w:type="dxa"/>
            <w:tcBorders>
              <w:top w:val="nil"/>
              <w:left w:val="nil"/>
              <w:bottom w:val="single" w:sz="4" w:space="0" w:color="auto"/>
              <w:right w:val="single" w:sz="4" w:space="0" w:color="auto"/>
            </w:tcBorders>
            <w:noWrap/>
            <w:vAlign w:val="center"/>
          </w:tcPr>
          <w:p w14:paraId="7C918FE6" w14:textId="77777777" w:rsidR="002571E3" w:rsidRDefault="009378B3" w:rsidP="007D2126">
            <w:pPr>
              <w:spacing w:after="0" w:line="240" w:lineRule="auto"/>
              <w:jc w:val="center"/>
              <w:rPr>
                <w:rFonts w:ascii="Times New Roman" w:hAnsi="Times New Roman"/>
                <w:color w:val="000000"/>
                <w:lang w:eastAsia="tr-TR"/>
              </w:rPr>
            </w:pPr>
            <w:r>
              <w:rPr>
                <w:rFonts w:ascii="Times New Roman" w:hAnsi="Times New Roman"/>
                <w:color w:val="000000"/>
                <w:lang w:eastAsia="tr-TR"/>
              </w:rPr>
              <w:t xml:space="preserve">12.240 </w:t>
            </w:r>
            <w:r w:rsidR="002571E3" w:rsidRPr="0059138D">
              <w:rPr>
                <w:rFonts w:ascii="Times New Roman" w:hAnsi="Times New Roman"/>
                <w:color w:val="000000"/>
                <w:lang w:eastAsia="tr-TR"/>
              </w:rPr>
              <w:t>m2</w:t>
            </w:r>
          </w:p>
          <w:p w14:paraId="774A577F" w14:textId="77777777" w:rsidR="00EE4D90" w:rsidRPr="0059138D" w:rsidRDefault="00EE4D90" w:rsidP="007D2126">
            <w:pPr>
              <w:spacing w:after="0" w:line="240" w:lineRule="auto"/>
              <w:jc w:val="center"/>
              <w:rPr>
                <w:rFonts w:ascii="Times New Roman" w:hAnsi="Times New Roman"/>
                <w:color w:val="000000"/>
                <w:lang w:eastAsia="tr-TR"/>
              </w:rPr>
            </w:pPr>
            <w:r>
              <w:rPr>
                <w:rFonts w:ascii="Times New Roman" w:hAnsi="Times New Roman"/>
                <w:color w:val="000000"/>
                <w:lang w:eastAsia="tr-TR"/>
              </w:rPr>
              <w:t>(Kapalı 6659 m2, açık 5581 m2)</w:t>
            </w:r>
          </w:p>
        </w:tc>
      </w:tr>
      <w:tr w:rsidR="002571E3" w:rsidRPr="00386400" w14:paraId="444DE3B4" w14:textId="77777777" w:rsidTr="00F56E50">
        <w:trPr>
          <w:trHeight w:val="1123"/>
        </w:trPr>
        <w:tc>
          <w:tcPr>
            <w:tcW w:w="520" w:type="dxa"/>
            <w:tcBorders>
              <w:top w:val="nil"/>
              <w:left w:val="single" w:sz="4" w:space="0" w:color="auto"/>
              <w:bottom w:val="single" w:sz="4" w:space="0" w:color="auto"/>
              <w:right w:val="single" w:sz="4" w:space="0" w:color="auto"/>
            </w:tcBorders>
            <w:vAlign w:val="center"/>
          </w:tcPr>
          <w:p w14:paraId="2C270B1D" w14:textId="77777777" w:rsidR="002571E3" w:rsidRPr="0059138D" w:rsidRDefault="002571E3" w:rsidP="007D2126">
            <w:pPr>
              <w:spacing w:after="0" w:line="240" w:lineRule="auto"/>
              <w:jc w:val="center"/>
              <w:rPr>
                <w:rFonts w:ascii="Times New Roman" w:hAnsi="Times New Roman"/>
                <w:color w:val="000000"/>
                <w:lang w:eastAsia="tr-TR"/>
              </w:rPr>
            </w:pPr>
            <w:r w:rsidRPr="0059138D">
              <w:rPr>
                <w:rFonts w:ascii="Times New Roman" w:hAnsi="Times New Roman"/>
                <w:color w:val="000000"/>
                <w:lang w:eastAsia="tr-TR"/>
              </w:rPr>
              <w:t>4</w:t>
            </w:r>
          </w:p>
        </w:tc>
        <w:tc>
          <w:tcPr>
            <w:tcW w:w="5425" w:type="dxa"/>
            <w:tcBorders>
              <w:top w:val="single" w:sz="4" w:space="0" w:color="auto"/>
              <w:left w:val="nil"/>
              <w:bottom w:val="single" w:sz="4" w:space="0" w:color="auto"/>
              <w:right w:val="single" w:sz="4" w:space="0" w:color="000000"/>
            </w:tcBorders>
            <w:vAlign w:val="center"/>
          </w:tcPr>
          <w:p w14:paraId="70E21101" w14:textId="77777777" w:rsidR="002571E3" w:rsidRPr="0059138D" w:rsidRDefault="002571E3" w:rsidP="000D1AFE">
            <w:pPr>
              <w:spacing w:after="0" w:line="240" w:lineRule="auto"/>
              <w:jc w:val="both"/>
              <w:rPr>
                <w:rFonts w:ascii="Times New Roman" w:hAnsi="Times New Roman"/>
                <w:color w:val="000000"/>
                <w:lang w:eastAsia="tr-TR"/>
              </w:rPr>
            </w:pPr>
            <w:r w:rsidRPr="0059138D">
              <w:rPr>
                <w:rFonts w:ascii="Times New Roman" w:hAnsi="Times New Roman"/>
                <w:color w:val="000000"/>
                <w:lang w:eastAsia="tr-TR"/>
              </w:rPr>
              <w:t>Soğuk hava tertibatı gerektiren antrepolar ile yanıcı, parlayıcı, patlayıcı gibi özel tertibat gerektiren eşyanın konulacağı antrepolar ile havalimanı ve deniz limanı sahası içerisinde açılacak antrepolar bu şarta tabi değildir.</w:t>
            </w:r>
          </w:p>
        </w:tc>
        <w:tc>
          <w:tcPr>
            <w:tcW w:w="1418" w:type="dxa"/>
            <w:tcBorders>
              <w:top w:val="nil"/>
              <w:left w:val="nil"/>
              <w:bottom w:val="single" w:sz="4" w:space="0" w:color="auto"/>
              <w:right w:val="single" w:sz="4" w:space="0" w:color="auto"/>
            </w:tcBorders>
            <w:vAlign w:val="center"/>
          </w:tcPr>
          <w:p w14:paraId="2BB3396B" w14:textId="77777777" w:rsidR="002571E3" w:rsidRPr="0059138D" w:rsidRDefault="002571E3" w:rsidP="007D2126">
            <w:pPr>
              <w:spacing w:after="0" w:line="240" w:lineRule="auto"/>
              <w:jc w:val="center"/>
              <w:rPr>
                <w:rFonts w:ascii="Times New Roman" w:hAnsi="Times New Roman"/>
                <w:color w:val="000000"/>
                <w:lang w:eastAsia="tr-TR"/>
              </w:rPr>
            </w:pPr>
            <w:r w:rsidRPr="0059138D">
              <w:rPr>
                <w:rFonts w:ascii="Times New Roman" w:hAnsi="Times New Roman"/>
                <w:color w:val="000000"/>
                <w:lang w:eastAsia="tr-TR"/>
              </w:rPr>
              <w:t>ALAN ŞARTI YOK</w:t>
            </w:r>
          </w:p>
        </w:tc>
        <w:tc>
          <w:tcPr>
            <w:tcW w:w="642" w:type="dxa"/>
            <w:tcBorders>
              <w:top w:val="nil"/>
              <w:left w:val="nil"/>
              <w:bottom w:val="single" w:sz="4" w:space="0" w:color="auto"/>
              <w:right w:val="single" w:sz="4" w:space="0" w:color="auto"/>
            </w:tcBorders>
            <w:noWrap/>
            <w:vAlign w:val="center"/>
          </w:tcPr>
          <w:p w14:paraId="15AE80A3" w14:textId="77777777" w:rsidR="002571E3" w:rsidRPr="0059138D" w:rsidRDefault="002571E3" w:rsidP="007D2126">
            <w:pPr>
              <w:spacing w:after="0" w:line="240" w:lineRule="auto"/>
              <w:jc w:val="center"/>
              <w:rPr>
                <w:rFonts w:ascii="Times New Roman" w:hAnsi="Times New Roman"/>
                <w:color w:val="000000"/>
                <w:sz w:val="72"/>
                <w:szCs w:val="72"/>
                <w:lang w:eastAsia="tr-TR"/>
              </w:rPr>
            </w:pPr>
            <w:r w:rsidRPr="0059138D">
              <w:rPr>
                <w:rFonts w:ascii="Times New Roman" w:hAnsi="Times New Roman"/>
                <w:color w:val="000000"/>
                <w:sz w:val="72"/>
                <w:szCs w:val="72"/>
                <w:lang w:eastAsia="tr-TR"/>
              </w:rPr>
              <w:t>□</w:t>
            </w:r>
          </w:p>
        </w:tc>
        <w:tc>
          <w:tcPr>
            <w:tcW w:w="1134" w:type="dxa"/>
            <w:tcBorders>
              <w:top w:val="nil"/>
              <w:left w:val="nil"/>
              <w:bottom w:val="single" w:sz="4" w:space="0" w:color="auto"/>
              <w:right w:val="single" w:sz="4" w:space="0" w:color="auto"/>
            </w:tcBorders>
            <w:noWrap/>
            <w:vAlign w:val="center"/>
          </w:tcPr>
          <w:p w14:paraId="62899A9F" w14:textId="77777777" w:rsidR="002571E3" w:rsidRPr="0059138D" w:rsidRDefault="00413B1C" w:rsidP="007D2126">
            <w:pPr>
              <w:spacing w:after="0" w:line="240" w:lineRule="auto"/>
              <w:jc w:val="center"/>
              <w:rPr>
                <w:rFonts w:ascii="Times New Roman" w:hAnsi="Times New Roman"/>
                <w:color w:val="000000"/>
                <w:sz w:val="72"/>
                <w:szCs w:val="72"/>
                <w:lang w:eastAsia="tr-TR"/>
              </w:rPr>
            </w:pPr>
            <w:r>
              <w:rPr>
                <w:noProof/>
                <w:lang w:eastAsia="tr-TR"/>
              </w:rPr>
              <w:drawing>
                <wp:anchor distT="0" distB="0" distL="114300" distR="114300" simplePos="0" relativeHeight="251700224" behindDoc="0" locked="0" layoutInCell="1" allowOverlap="1" wp14:anchorId="73C6B1BA" wp14:editId="289D30BF">
                  <wp:simplePos x="0" y="0"/>
                  <wp:positionH relativeFrom="column">
                    <wp:posOffset>232410</wp:posOffset>
                  </wp:positionH>
                  <wp:positionV relativeFrom="paragraph">
                    <wp:posOffset>222250</wp:posOffset>
                  </wp:positionV>
                  <wp:extent cx="180975" cy="187325"/>
                  <wp:effectExtent l="0" t="0" r="9525" b="3175"/>
                  <wp:wrapNone/>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8" r:link="rId7" cstate="print">
                            <a:extLst>
                              <a:ext uri="{28A0092B-C50C-407E-A947-70E740481C1C}">
                                <a14:useLocalDpi xmlns:a14="http://schemas.microsoft.com/office/drawing/2010/main" val="0"/>
                              </a:ext>
                            </a:extLst>
                          </a:blip>
                          <a:srcRect/>
                          <a:stretch>
                            <a:fillRect/>
                          </a:stretch>
                        </pic:blipFill>
                        <pic:spPr bwMode="auto">
                          <a:xfrm>
                            <a:off x="0" y="0"/>
                            <a:ext cx="180975" cy="18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71E3" w:rsidRPr="0059138D">
              <w:rPr>
                <w:rFonts w:ascii="Times New Roman" w:hAnsi="Times New Roman"/>
                <w:color w:val="000000"/>
                <w:sz w:val="72"/>
                <w:szCs w:val="72"/>
                <w:lang w:eastAsia="tr-TR"/>
              </w:rPr>
              <w:t>□</w:t>
            </w:r>
          </w:p>
        </w:tc>
        <w:tc>
          <w:tcPr>
            <w:tcW w:w="1418" w:type="dxa"/>
            <w:tcBorders>
              <w:top w:val="nil"/>
              <w:left w:val="nil"/>
              <w:bottom w:val="single" w:sz="4" w:space="0" w:color="auto"/>
              <w:right w:val="single" w:sz="4" w:space="0" w:color="auto"/>
            </w:tcBorders>
            <w:vAlign w:val="center"/>
          </w:tcPr>
          <w:p w14:paraId="53FDA272" w14:textId="77777777" w:rsidR="002571E3" w:rsidRPr="0059138D" w:rsidRDefault="000D1AFE" w:rsidP="007D2126">
            <w:pPr>
              <w:spacing w:after="0" w:line="240" w:lineRule="auto"/>
              <w:jc w:val="center"/>
              <w:rPr>
                <w:rFonts w:ascii="Times New Roman" w:hAnsi="Times New Roman"/>
                <w:color w:val="000000"/>
                <w:lang w:eastAsia="tr-TR"/>
              </w:rPr>
            </w:pPr>
            <w:r>
              <w:rPr>
                <w:rFonts w:ascii="Times New Roman" w:hAnsi="Times New Roman"/>
                <w:color w:val="000000"/>
                <w:lang w:eastAsia="tr-TR"/>
              </w:rPr>
              <w:t>Alan şartı karşılanmaktadır.</w:t>
            </w:r>
            <w:r w:rsidR="002571E3" w:rsidRPr="0059138D">
              <w:rPr>
                <w:rFonts w:ascii="Times New Roman" w:hAnsi="Times New Roman"/>
                <w:color w:val="000000"/>
                <w:lang w:eastAsia="tr-TR"/>
              </w:rPr>
              <w:t xml:space="preserve"> </w:t>
            </w:r>
          </w:p>
        </w:tc>
      </w:tr>
    </w:tbl>
    <w:p w14:paraId="7B2546A1" w14:textId="77777777" w:rsidR="002571E3" w:rsidRDefault="002571E3" w:rsidP="002571E3"/>
    <w:tbl>
      <w:tblPr>
        <w:tblW w:w="102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0"/>
        <w:gridCol w:w="960"/>
        <w:gridCol w:w="960"/>
        <w:gridCol w:w="960"/>
        <w:gridCol w:w="960"/>
        <w:gridCol w:w="960"/>
        <w:gridCol w:w="960"/>
        <w:gridCol w:w="1400"/>
        <w:gridCol w:w="810"/>
        <w:gridCol w:w="480"/>
        <w:gridCol w:w="1290"/>
      </w:tblGrid>
      <w:tr w:rsidR="00514DA3" w:rsidRPr="00386400" w14:paraId="5B85D956" w14:textId="77777777" w:rsidTr="00514DA3">
        <w:trPr>
          <w:trHeight w:val="315"/>
        </w:trPr>
        <w:tc>
          <w:tcPr>
            <w:tcW w:w="480" w:type="dxa"/>
            <w:tcBorders>
              <w:top w:val="nil"/>
              <w:left w:val="nil"/>
              <w:bottom w:val="nil"/>
              <w:right w:val="nil"/>
            </w:tcBorders>
            <w:noWrap/>
            <w:vAlign w:val="center"/>
          </w:tcPr>
          <w:p w14:paraId="60139150" w14:textId="77777777" w:rsidR="00514DA3" w:rsidRPr="004443CF" w:rsidRDefault="00514DA3" w:rsidP="00EE4D90">
            <w:pPr>
              <w:spacing w:after="0" w:line="240" w:lineRule="auto"/>
              <w:rPr>
                <w:rFonts w:cs="Calibri"/>
                <w:color w:val="000000"/>
                <w:lang w:eastAsia="tr-TR"/>
              </w:rPr>
            </w:pPr>
          </w:p>
        </w:tc>
        <w:tc>
          <w:tcPr>
            <w:tcW w:w="960" w:type="dxa"/>
            <w:tcBorders>
              <w:top w:val="nil"/>
              <w:left w:val="nil"/>
              <w:bottom w:val="nil"/>
              <w:right w:val="nil"/>
            </w:tcBorders>
            <w:noWrap/>
            <w:vAlign w:val="center"/>
          </w:tcPr>
          <w:p w14:paraId="69BA8998" w14:textId="77777777" w:rsidR="00514DA3" w:rsidRPr="004443CF" w:rsidRDefault="00514DA3" w:rsidP="00EE4D90">
            <w:pPr>
              <w:spacing w:after="0" w:line="240" w:lineRule="auto"/>
              <w:rPr>
                <w:rFonts w:cs="Calibri"/>
                <w:color w:val="000000"/>
                <w:lang w:eastAsia="tr-TR"/>
              </w:rPr>
            </w:pPr>
          </w:p>
        </w:tc>
        <w:tc>
          <w:tcPr>
            <w:tcW w:w="960" w:type="dxa"/>
            <w:tcBorders>
              <w:top w:val="nil"/>
              <w:left w:val="nil"/>
              <w:bottom w:val="nil"/>
              <w:right w:val="nil"/>
            </w:tcBorders>
            <w:noWrap/>
            <w:vAlign w:val="center"/>
          </w:tcPr>
          <w:p w14:paraId="343D7CC3" w14:textId="77777777" w:rsidR="00514DA3" w:rsidRPr="004443CF" w:rsidRDefault="00514DA3" w:rsidP="00EE4D90">
            <w:pPr>
              <w:spacing w:after="0" w:line="240" w:lineRule="auto"/>
              <w:rPr>
                <w:rFonts w:cs="Calibri"/>
                <w:color w:val="000000"/>
                <w:lang w:eastAsia="tr-TR"/>
              </w:rPr>
            </w:pPr>
          </w:p>
        </w:tc>
        <w:tc>
          <w:tcPr>
            <w:tcW w:w="960" w:type="dxa"/>
            <w:tcBorders>
              <w:top w:val="nil"/>
              <w:left w:val="nil"/>
              <w:bottom w:val="nil"/>
              <w:right w:val="nil"/>
            </w:tcBorders>
            <w:noWrap/>
            <w:vAlign w:val="center"/>
          </w:tcPr>
          <w:p w14:paraId="35E817F0" w14:textId="77777777" w:rsidR="00514DA3" w:rsidRPr="004443CF" w:rsidRDefault="00514DA3" w:rsidP="00EE4D90">
            <w:pPr>
              <w:spacing w:after="0" w:line="240" w:lineRule="auto"/>
              <w:rPr>
                <w:rFonts w:cs="Calibri"/>
                <w:color w:val="000000"/>
                <w:lang w:eastAsia="tr-TR"/>
              </w:rPr>
            </w:pPr>
          </w:p>
        </w:tc>
        <w:tc>
          <w:tcPr>
            <w:tcW w:w="960" w:type="dxa"/>
            <w:tcBorders>
              <w:top w:val="nil"/>
              <w:left w:val="nil"/>
              <w:bottom w:val="nil"/>
              <w:right w:val="nil"/>
            </w:tcBorders>
            <w:noWrap/>
            <w:vAlign w:val="center"/>
          </w:tcPr>
          <w:p w14:paraId="23EB1686" w14:textId="77777777" w:rsidR="00514DA3" w:rsidRPr="004443CF" w:rsidRDefault="00514DA3" w:rsidP="00EE4D90">
            <w:pPr>
              <w:spacing w:after="0" w:line="240" w:lineRule="auto"/>
              <w:rPr>
                <w:rFonts w:cs="Calibri"/>
                <w:color w:val="000000"/>
                <w:lang w:eastAsia="tr-TR"/>
              </w:rPr>
            </w:pPr>
          </w:p>
        </w:tc>
        <w:tc>
          <w:tcPr>
            <w:tcW w:w="960" w:type="dxa"/>
            <w:tcBorders>
              <w:top w:val="nil"/>
              <w:left w:val="nil"/>
              <w:bottom w:val="nil"/>
              <w:right w:val="nil"/>
            </w:tcBorders>
            <w:noWrap/>
            <w:vAlign w:val="center"/>
          </w:tcPr>
          <w:p w14:paraId="0CCBDF56" w14:textId="77777777" w:rsidR="00514DA3" w:rsidRPr="004443CF" w:rsidRDefault="00514DA3" w:rsidP="00EE4D90">
            <w:pPr>
              <w:spacing w:after="0" w:line="240" w:lineRule="auto"/>
              <w:rPr>
                <w:rFonts w:cs="Calibri"/>
                <w:color w:val="000000"/>
                <w:lang w:eastAsia="tr-TR"/>
              </w:rPr>
            </w:pPr>
          </w:p>
        </w:tc>
        <w:tc>
          <w:tcPr>
            <w:tcW w:w="960" w:type="dxa"/>
            <w:tcBorders>
              <w:top w:val="nil"/>
              <w:left w:val="nil"/>
              <w:bottom w:val="nil"/>
              <w:right w:val="nil"/>
            </w:tcBorders>
            <w:noWrap/>
            <w:vAlign w:val="center"/>
          </w:tcPr>
          <w:p w14:paraId="044392C1" w14:textId="77777777" w:rsidR="00514DA3" w:rsidRPr="004443CF" w:rsidRDefault="00514DA3" w:rsidP="00EE4D90">
            <w:pPr>
              <w:spacing w:after="0" w:line="240" w:lineRule="auto"/>
              <w:rPr>
                <w:rFonts w:cs="Calibri"/>
                <w:color w:val="000000"/>
                <w:lang w:eastAsia="tr-TR"/>
              </w:rPr>
            </w:pPr>
          </w:p>
        </w:tc>
        <w:tc>
          <w:tcPr>
            <w:tcW w:w="1400" w:type="dxa"/>
            <w:tcBorders>
              <w:top w:val="nil"/>
              <w:left w:val="nil"/>
              <w:bottom w:val="nil"/>
              <w:right w:val="nil"/>
            </w:tcBorders>
            <w:noWrap/>
            <w:vAlign w:val="center"/>
          </w:tcPr>
          <w:p w14:paraId="2F61A58B" w14:textId="77777777" w:rsidR="00514DA3" w:rsidRPr="004443CF" w:rsidRDefault="00514DA3" w:rsidP="00EE4D90">
            <w:pPr>
              <w:spacing w:after="0" w:line="240" w:lineRule="auto"/>
              <w:rPr>
                <w:rFonts w:ascii="Times New Roman" w:hAnsi="Times New Roman"/>
                <w:color w:val="000000"/>
                <w:sz w:val="24"/>
                <w:szCs w:val="24"/>
                <w:lang w:eastAsia="tr-TR"/>
              </w:rPr>
            </w:pPr>
            <w:proofErr w:type="gramStart"/>
            <w:r w:rsidRPr="004443CF">
              <w:rPr>
                <w:rFonts w:ascii="Times New Roman" w:hAnsi="Times New Roman"/>
                <w:color w:val="000000"/>
                <w:sz w:val="24"/>
                <w:szCs w:val="24"/>
                <w:lang w:eastAsia="tr-TR"/>
              </w:rPr>
              <w:t>Tarih</w:t>
            </w:r>
            <w:r>
              <w:rPr>
                <w:rFonts w:ascii="Times New Roman" w:hAnsi="Times New Roman"/>
                <w:color w:val="000000"/>
                <w:sz w:val="24"/>
                <w:szCs w:val="24"/>
                <w:lang w:eastAsia="tr-TR"/>
              </w:rPr>
              <w:t xml:space="preserve"> :</w:t>
            </w:r>
            <w:proofErr w:type="gramEnd"/>
          </w:p>
        </w:tc>
        <w:tc>
          <w:tcPr>
            <w:tcW w:w="2580" w:type="dxa"/>
            <w:gridSpan w:val="3"/>
            <w:tcBorders>
              <w:top w:val="nil"/>
              <w:left w:val="nil"/>
              <w:bottom w:val="nil"/>
              <w:right w:val="nil"/>
            </w:tcBorders>
            <w:noWrap/>
            <w:vAlign w:val="center"/>
          </w:tcPr>
          <w:p w14:paraId="50189E83" w14:textId="77777777" w:rsidR="00514DA3" w:rsidRPr="004443CF" w:rsidRDefault="00514DA3" w:rsidP="00EE4D90">
            <w:pPr>
              <w:spacing w:after="0" w:line="240" w:lineRule="auto"/>
              <w:rPr>
                <w:rFonts w:ascii="Times New Roman" w:hAnsi="Times New Roman"/>
                <w:color w:val="000000"/>
                <w:sz w:val="24"/>
                <w:szCs w:val="24"/>
                <w:lang w:eastAsia="tr-TR"/>
              </w:rPr>
            </w:pPr>
            <w:r>
              <w:rPr>
                <w:rFonts w:ascii="Times New Roman" w:hAnsi="Times New Roman"/>
                <w:color w:val="000000"/>
                <w:sz w:val="24"/>
                <w:szCs w:val="24"/>
                <w:lang w:eastAsia="tr-TR"/>
              </w:rPr>
              <w:t>10/09</w:t>
            </w:r>
            <w:r w:rsidRPr="004443CF">
              <w:rPr>
                <w:rFonts w:ascii="Times New Roman" w:hAnsi="Times New Roman"/>
                <w:color w:val="000000"/>
                <w:sz w:val="24"/>
                <w:szCs w:val="24"/>
                <w:lang w:eastAsia="tr-TR"/>
              </w:rPr>
              <w:t>/201</w:t>
            </w:r>
            <w:r>
              <w:rPr>
                <w:rFonts w:ascii="Times New Roman" w:hAnsi="Times New Roman"/>
                <w:color w:val="000000"/>
                <w:sz w:val="24"/>
                <w:szCs w:val="24"/>
                <w:lang w:eastAsia="tr-TR"/>
              </w:rPr>
              <w:t>9</w:t>
            </w:r>
          </w:p>
        </w:tc>
      </w:tr>
      <w:tr w:rsidR="00514DA3" w:rsidRPr="00514DA3" w14:paraId="08BA71F0" w14:textId="77777777" w:rsidTr="00514DA3">
        <w:trPr>
          <w:trHeight w:val="300"/>
        </w:trPr>
        <w:tc>
          <w:tcPr>
            <w:tcW w:w="480" w:type="dxa"/>
            <w:tcBorders>
              <w:top w:val="nil"/>
              <w:left w:val="nil"/>
              <w:bottom w:val="single" w:sz="4" w:space="0" w:color="auto"/>
              <w:right w:val="nil"/>
            </w:tcBorders>
            <w:noWrap/>
            <w:vAlign w:val="center"/>
          </w:tcPr>
          <w:p w14:paraId="38EF989A" w14:textId="77777777" w:rsidR="00514DA3" w:rsidRPr="00514DA3" w:rsidRDefault="00514DA3" w:rsidP="00EE4D90">
            <w:pPr>
              <w:spacing w:after="0" w:line="240" w:lineRule="auto"/>
              <w:rPr>
                <w:rFonts w:cs="Calibri"/>
                <w:color w:val="000000"/>
                <w:sz w:val="16"/>
                <w:szCs w:val="16"/>
                <w:lang w:eastAsia="tr-TR"/>
              </w:rPr>
            </w:pPr>
          </w:p>
        </w:tc>
        <w:tc>
          <w:tcPr>
            <w:tcW w:w="960" w:type="dxa"/>
            <w:tcBorders>
              <w:top w:val="nil"/>
              <w:left w:val="nil"/>
              <w:bottom w:val="single" w:sz="4" w:space="0" w:color="auto"/>
              <w:right w:val="nil"/>
            </w:tcBorders>
            <w:noWrap/>
            <w:vAlign w:val="center"/>
          </w:tcPr>
          <w:p w14:paraId="5ABE160C" w14:textId="77777777" w:rsidR="00514DA3" w:rsidRPr="00514DA3" w:rsidRDefault="00514DA3" w:rsidP="00EE4D90">
            <w:pPr>
              <w:spacing w:after="0" w:line="240" w:lineRule="auto"/>
              <w:rPr>
                <w:rFonts w:cs="Calibri"/>
                <w:color w:val="000000"/>
                <w:sz w:val="16"/>
                <w:szCs w:val="16"/>
                <w:lang w:eastAsia="tr-TR"/>
              </w:rPr>
            </w:pPr>
          </w:p>
          <w:p w14:paraId="4960BCD9" w14:textId="77777777" w:rsidR="00514DA3" w:rsidRPr="00514DA3" w:rsidRDefault="00514DA3" w:rsidP="00EE4D90">
            <w:pPr>
              <w:spacing w:after="0" w:line="240" w:lineRule="auto"/>
              <w:rPr>
                <w:rFonts w:cs="Calibri"/>
                <w:color w:val="000000"/>
                <w:sz w:val="16"/>
                <w:szCs w:val="16"/>
                <w:lang w:eastAsia="tr-TR"/>
              </w:rPr>
            </w:pPr>
          </w:p>
        </w:tc>
        <w:tc>
          <w:tcPr>
            <w:tcW w:w="960" w:type="dxa"/>
            <w:tcBorders>
              <w:top w:val="nil"/>
              <w:left w:val="nil"/>
              <w:bottom w:val="single" w:sz="4" w:space="0" w:color="auto"/>
              <w:right w:val="nil"/>
            </w:tcBorders>
            <w:noWrap/>
            <w:vAlign w:val="center"/>
          </w:tcPr>
          <w:p w14:paraId="1F39BFA7" w14:textId="77777777" w:rsidR="00514DA3" w:rsidRPr="00514DA3" w:rsidRDefault="00514DA3" w:rsidP="00EE4D90">
            <w:pPr>
              <w:spacing w:after="0" w:line="240" w:lineRule="auto"/>
              <w:rPr>
                <w:rFonts w:cs="Calibri"/>
                <w:color w:val="000000"/>
                <w:sz w:val="16"/>
                <w:szCs w:val="16"/>
                <w:lang w:eastAsia="tr-TR"/>
              </w:rPr>
            </w:pPr>
          </w:p>
        </w:tc>
        <w:tc>
          <w:tcPr>
            <w:tcW w:w="960" w:type="dxa"/>
            <w:tcBorders>
              <w:top w:val="nil"/>
              <w:left w:val="nil"/>
              <w:bottom w:val="single" w:sz="4" w:space="0" w:color="auto"/>
              <w:right w:val="nil"/>
            </w:tcBorders>
            <w:noWrap/>
            <w:vAlign w:val="center"/>
          </w:tcPr>
          <w:p w14:paraId="057A35F3" w14:textId="77777777" w:rsidR="00514DA3" w:rsidRPr="00514DA3" w:rsidRDefault="00514DA3" w:rsidP="00EE4D90">
            <w:pPr>
              <w:spacing w:after="0" w:line="240" w:lineRule="auto"/>
              <w:rPr>
                <w:rFonts w:cs="Calibri"/>
                <w:color w:val="000000"/>
                <w:sz w:val="16"/>
                <w:szCs w:val="16"/>
                <w:lang w:eastAsia="tr-TR"/>
              </w:rPr>
            </w:pPr>
          </w:p>
        </w:tc>
        <w:tc>
          <w:tcPr>
            <w:tcW w:w="960" w:type="dxa"/>
            <w:tcBorders>
              <w:top w:val="nil"/>
              <w:left w:val="nil"/>
              <w:bottom w:val="single" w:sz="4" w:space="0" w:color="auto"/>
              <w:right w:val="nil"/>
            </w:tcBorders>
            <w:noWrap/>
            <w:vAlign w:val="center"/>
          </w:tcPr>
          <w:p w14:paraId="3C745B4F" w14:textId="77777777" w:rsidR="00514DA3" w:rsidRPr="00514DA3" w:rsidRDefault="00514DA3" w:rsidP="00EE4D90">
            <w:pPr>
              <w:spacing w:after="0" w:line="240" w:lineRule="auto"/>
              <w:rPr>
                <w:rFonts w:cs="Calibri"/>
                <w:color w:val="000000"/>
                <w:sz w:val="16"/>
                <w:szCs w:val="16"/>
                <w:lang w:eastAsia="tr-TR"/>
              </w:rPr>
            </w:pPr>
          </w:p>
        </w:tc>
        <w:tc>
          <w:tcPr>
            <w:tcW w:w="960" w:type="dxa"/>
            <w:tcBorders>
              <w:top w:val="nil"/>
              <w:left w:val="nil"/>
              <w:bottom w:val="single" w:sz="4" w:space="0" w:color="auto"/>
              <w:right w:val="nil"/>
            </w:tcBorders>
            <w:noWrap/>
            <w:vAlign w:val="center"/>
          </w:tcPr>
          <w:p w14:paraId="56DFA9BC" w14:textId="77777777" w:rsidR="00514DA3" w:rsidRPr="00514DA3" w:rsidRDefault="00514DA3" w:rsidP="00EE4D90">
            <w:pPr>
              <w:spacing w:after="0" w:line="240" w:lineRule="auto"/>
              <w:rPr>
                <w:rFonts w:cs="Calibri"/>
                <w:color w:val="000000"/>
                <w:sz w:val="16"/>
                <w:szCs w:val="16"/>
                <w:lang w:eastAsia="tr-TR"/>
              </w:rPr>
            </w:pPr>
          </w:p>
        </w:tc>
        <w:tc>
          <w:tcPr>
            <w:tcW w:w="960" w:type="dxa"/>
            <w:tcBorders>
              <w:top w:val="nil"/>
              <w:left w:val="nil"/>
              <w:bottom w:val="single" w:sz="4" w:space="0" w:color="auto"/>
              <w:right w:val="nil"/>
            </w:tcBorders>
            <w:noWrap/>
            <w:vAlign w:val="center"/>
          </w:tcPr>
          <w:p w14:paraId="5D7F6870" w14:textId="77777777" w:rsidR="00514DA3" w:rsidRPr="00514DA3" w:rsidRDefault="00514DA3" w:rsidP="00EE4D90">
            <w:pPr>
              <w:spacing w:after="0" w:line="240" w:lineRule="auto"/>
              <w:rPr>
                <w:rFonts w:cs="Calibri"/>
                <w:color w:val="000000"/>
                <w:sz w:val="16"/>
                <w:szCs w:val="16"/>
                <w:lang w:eastAsia="tr-TR"/>
              </w:rPr>
            </w:pPr>
          </w:p>
        </w:tc>
        <w:tc>
          <w:tcPr>
            <w:tcW w:w="1400" w:type="dxa"/>
            <w:tcBorders>
              <w:top w:val="nil"/>
              <w:left w:val="nil"/>
              <w:bottom w:val="single" w:sz="4" w:space="0" w:color="auto"/>
              <w:right w:val="nil"/>
            </w:tcBorders>
            <w:noWrap/>
            <w:vAlign w:val="center"/>
          </w:tcPr>
          <w:p w14:paraId="7BD6740A" w14:textId="77777777" w:rsidR="00514DA3" w:rsidRPr="00514DA3" w:rsidRDefault="00514DA3" w:rsidP="00EE4D90">
            <w:pPr>
              <w:spacing w:after="0" w:line="240" w:lineRule="auto"/>
              <w:rPr>
                <w:rFonts w:cs="Calibri"/>
                <w:color w:val="000000"/>
                <w:sz w:val="16"/>
                <w:szCs w:val="16"/>
                <w:lang w:eastAsia="tr-TR"/>
              </w:rPr>
            </w:pPr>
          </w:p>
        </w:tc>
        <w:tc>
          <w:tcPr>
            <w:tcW w:w="1290" w:type="dxa"/>
            <w:gridSpan w:val="2"/>
            <w:tcBorders>
              <w:top w:val="nil"/>
              <w:left w:val="nil"/>
              <w:bottom w:val="single" w:sz="4" w:space="0" w:color="auto"/>
              <w:right w:val="nil"/>
            </w:tcBorders>
            <w:noWrap/>
            <w:vAlign w:val="center"/>
          </w:tcPr>
          <w:p w14:paraId="6D2E9E4A" w14:textId="77777777" w:rsidR="00514DA3" w:rsidRPr="00514DA3" w:rsidRDefault="00514DA3" w:rsidP="00EE4D90">
            <w:pPr>
              <w:spacing w:after="0" w:line="240" w:lineRule="auto"/>
              <w:rPr>
                <w:rFonts w:cs="Calibri"/>
                <w:color w:val="000000"/>
                <w:sz w:val="16"/>
                <w:szCs w:val="16"/>
                <w:lang w:eastAsia="tr-TR"/>
              </w:rPr>
            </w:pPr>
          </w:p>
        </w:tc>
        <w:tc>
          <w:tcPr>
            <w:tcW w:w="1290" w:type="dxa"/>
            <w:tcBorders>
              <w:top w:val="nil"/>
              <w:left w:val="nil"/>
              <w:bottom w:val="single" w:sz="4" w:space="0" w:color="auto"/>
              <w:right w:val="nil"/>
            </w:tcBorders>
            <w:noWrap/>
            <w:vAlign w:val="center"/>
          </w:tcPr>
          <w:p w14:paraId="307B640F" w14:textId="77777777" w:rsidR="00514DA3" w:rsidRPr="00514DA3" w:rsidRDefault="00514DA3" w:rsidP="00EE4D90">
            <w:pPr>
              <w:spacing w:after="0" w:line="240" w:lineRule="auto"/>
              <w:rPr>
                <w:rFonts w:cs="Calibri"/>
                <w:color w:val="000000"/>
                <w:sz w:val="16"/>
                <w:szCs w:val="16"/>
                <w:lang w:eastAsia="tr-TR"/>
              </w:rPr>
            </w:pPr>
          </w:p>
        </w:tc>
      </w:tr>
      <w:tr w:rsidR="00514DA3" w:rsidRPr="00386400" w14:paraId="109E6DFF" w14:textId="77777777" w:rsidTr="00514DA3">
        <w:trPr>
          <w:trHeight w:val="480"/>
        </w:trPr>
        <w:tc>
          <w:tcPr>
            <w:tcW w:w="1440" w:type="dxa"/>
            <w:gridSpan w:val="2"/>
            <w:tcBorders>
              <w:top w:val="single" w:sz="4" w:space="0" w:color="auto"/>
            </w:tcBorders>
            <w:noWrap/>
            <w:vAlign w:val="center"/>
          </w:tcPr>
          <w:p w14:paraId="73B1B989" w14:textId="77777777" w:rsidR="00514DA3" w:rsidRPr="004443CF" w:rsidRDefault="00514DA3" w:rsidP="00EE4D90">
            <w:pPr>
              <w:spacing w:after="0" w:line="240" w:lineRule="auto"/>
              <w:jc w:val="right"/>
              <w:rPr>
                <w:rFonts w:ascii="Times New Roman" w:hAnsi="Times New Roman"/>
                <w:color w:val="000000"/>
                <w:sz w:val="24"/>
                <w:szCs w:val="24"/>
                <w:lang w:eastAsia="tr-TR"/>
              </w:rPr>
            </w:pPr>
            <w:r w:rsidRPr="004443CF">
              <w:rPr>
                <w:rFonts w:ascii="Times New Roman" w:hAnsi="Times New Roman"/>
                <w:color w:val="000000"/>
                <w:sz w:val="24"/>
                <w:szCs w:val="24"/>
                <w:lang w:eastAsia="tr-TR"/>
              </w:rPr>
              <w:t>Adı-Soyadı:</w:t>
            </w:r>
          </w:p>
        </w:tc>
        <w:tc>
          <w:tcPr>
            <w:tcW w:w="1920" w:type="dxa"/>
            <w:gridSpan w:val="2"/>
            <w:tcBorders>
              <w:top w:val="single" w:sz="4" w:space="0" w:color="auto"/>
            </w:tcBorders>
            <w:noWrap/>
            <w:vAlign w:val="center"/>
          </w:tcPr>
          <w:p w14:paraId="0427A333" w14:textId="77777777" w:rsidR="00514DA3" w:rsidRPr="00514DA3" w:rsidRDefault="00514DA3" w:rsidP="00EE4D90">
            <w:pPr>
              <w:spacing w:after="0" w:line="240" w:lineRule="auto"/>
              <w:rPr>
                <w:rFonts w:asciiTheme="minorHAnsi" w:hAnsiTheme="minorHAnsi" w:cstheme="minorHAnsi"/>
                <w:i/>
                <w:iCs/>
                <w:color w:val="000000"/>
                <w:sz w:val="24"/>
                <w:szCs w:val="24"/>
                <w:lang w:eastAsia="tr-TR"/>
              </w:rPr>
            </w:pPr>
            <w:r w:rsidRPr="004443CF">
              <w:rPr>
                <w:rFonts w:ascii="Times New Roman" w:hAnsi="Times New Roman"/>
                <w:color w:val="000000"/>
                <w:sz w:val="24"/>
                <w:szCs w:val="24"/>
                <w:lang w:eastAsia="tr-TR"/>
              </w:rPr>
              <w:t> </w:t>
            </w:r>
            <w:r w:rsidRPr="00514DA3">
              <w:rPr>
                <w:rFonts w:asciiTheme="minorHAnsi" w:hAnsiTheme="minorHAnsi" w:cstheme="minorHAnsi"/>
                <w:i/>
                <w:iCs/>
                <w:color w:val="000000"/>
                <w:sz w:val="24"/>
                <w:szCs w:val="24"/>
                <w:lang w:eastAsia="tr-TR"/>
              </w:rPr>
              <w:t>Nazım BÜTÜN</w:t>
            </w:r>
          </w:p>
        </w:tc>
        <w:tc>
          <w:tcPr>
            <w:tcW w:w="960" w:type="dxa"/>
            <w:tcBorders>
              <w:top w:val="single" w:sz="4" w:space="0" w:color="auto"/>
            </w:tcBorders>
            <w:noWrap/>
            <w:vAlign w:val="center"/>
          </w:tcPr>
          <w:p w14:paraId="7FAC9AB0" w14:textId="77777777" w:rsidR="00514DA3" w:rsidRPr="004443CF" w:rsidRDefault="00514DA3" w:rsidP="00EE4D90">
            <w:pPr>
              <w:spacing w:after="0" w:line="240" w:lineRule="auto"/>
              <w:jc w:val="right"/>
              <w:rPr>
                <w:rFonts w:ascii="Times New Roman" w:hAnsi="Times New Roman"/>
                <w:color w:val="000000"/>
                <w:sz w:val="24"/>
                <w:szCs w:val="24"/>
                <w:lang w:eastAsia="tr-TR"/>
              </w:rPr>
            </w:pPr>
            <w:proofErr w:type="spellStart"/>
            <w:r w:rsidRPr="004443CF">
              <w:rPr>
                <w:rFonts w:ascii="Times New Roman" w:hAnsi="Times New Roman"/>
                <w:color w:val="000000"/>
                <w:sz w:val="24"/>
                <w:szCs w:val="24"/>
                <w:lang w:eastAsia="tr-TR"/>
              </w:rPr>
              <w:t>Ünvanı</w:t>
            </w:r>
            <w:proofErr w:type="spellEnd"/>
            <w:r w:rsidRPr="004443CF">
              <w:rPr>
                <w:rFonts w:ascii="Times New Roman" w:hAnsi="Times New Roman"/>
                <w:color w:val="000000"/>
                <w:sz w:val="24"/>
                <w:szCs w:val="24"/>
                <w:lang w:eastAsia="tr-TR"/>
              </w:rPr>
              <w:t>:</w:t>
            </w:r>
          </w:p>
        </w:tc>
        <w:tc>
          <w:tcPr>
            <w:tcW w:w="4130" w:type="dxa"/>
            <w:gridSpan w:val="4"/>
            <w:tcBorders>
              <w:top w:val="single" w:sz="4" w:space="0" w:color="auto"/>
            </w:tcBorders>
            <w:noWrap/>
            <w:vAlign w:val="center"/>
          </w:tcPr>
          <w:p w14:paraId="1BB756DD" w14:textId="77777777" w:rsidR="00514DA3" w:rsidRPr="00514DA3" w:rsidRDefault="00514DA3" w:rsidP="00EE4D90">
            <w:pPr>
              <w:spacing w:after="0" w:line="240" w:lineRule="auto"/>
              <w:rPr>
                <w:rFonts w:asciiTheme="minorHAnsi" w:hAnsiTheme="minorHAnsi" w:cstheme="minorHAnsi"/>
                <w:i/>
                <w:iCs/>
                <w:color w:val="000000"/>
                <w:sz w:val="24"/>
                <w:szCs w:val="24"/>
                <w:lang w:eastAsia="tr-TR"/>
              </w:rPr>
            </w:pPr>
            <w:r w:rsidRPr="00514DA3">
              <w:rPr>
                <w:rFonts w:asciiTheme="minorHAnsi" w:hAnsiTheme="minorHAnsi" w:cstheme="minorHAnsi"/>
                <w:i/>
                <w:iCs/>
                <w:color w:val="000000"/>
                <w:sz w:val="24"/>
                <w:szCs w:val="24"/>
                <w:lang w:eastAsia="tr-TR"/>
              </w:rPr>
              <w:t>Yetkilendirilmiş Gümrük Müşaviri</w:t>
            </w:r>
          </w:p>
        </w:tc>
        <w:tc>
          <w:tcPr>
            <w:tcW w:w="1770" w:type="dxa"/>
            <w:gridSpan w:val="2"/>
            <w:tcBorders>
              <w:top w:val="single" w:sz="4" w:space="0" w:color="auto"/>
            </w:tcBorders>
            <w:noWrap/>
            <w:vAlign w:val="center"/>
          </w:tcPr>
          <w:p w14:paraId="638C18C0" w14:textId="77777777" w:rsidR="00514DA3" w:rsidRPr="004443CF" w:rsidRDefault="00514DA3" w:rsidP="00EE4D90">
            <w:pPr>
              <w:spacing w:after="0" w:line="240" w:lineRule="auto"/>
              <w:rPr>
                <w:rFonts w:ascii="Times New Roman" w:hAnsi="Times New Roman"/>
                <w:color w:val="000000"/>
                <w:sz w:val="24"/>
                <w:szCs w:val="24"/>
                <w:lang w:eastAsia="tr-TR"/>
              </w:rPr>
            </w:pPr>
            <w:r>
              <w:rPr>
                <w:rFonts w:ascii="Times New Roman" w:hAnsi="Times New Roman"/>
                <w:color w:val="000000"/>
                <w:sz w:val="24"/>
                <w:szCs w:val="24"/>
                <w:lang w:eastAsia="tr-TR"/>
              </w:rPr>
              <w:t>İmza</w:t>
            </w:r>
            <w:r w:rsidRPr="004443CF">
              <w:rPr>
                <w:rFonts w:ascii="Times New Roman" w:hAnsi="Times New Roman"/>
                <w:color w:val="000000"/>
                <w:sz w:val="24"/>
                <w:szCs w:val="24"/>
                <w:lang w:eastAsia="tr-TR"/>
              </w:rPr>
              <w:t> </w:t>
            </w:r>
          </w:p>
        </w:tc>
      </w:tr>
      <w:tr w:rsidR="00514DA3" w:rsidRPr="00386400" w14:paraId="092973EB" w14:textId="77777777" w:rsidTr="00514DA3">
        <w:trPr>
          <w:trHeight w:val="480"/>
        </w:trPr>
        <w:tc>
          <w:tcPr>
            <w:tcW w:w="1440" w:type="dxa"/>
            <w:gridSpan w:val="2"/>
            <w:noWrap/>
            <w:vAlign w:val="center"/>
          </w:tcPr>
          <w:p w14:paraId="28EE86DC" w14:textId="77777777" w:rsidR="00514DA3" w:rsidRPr="004443CF" w:rsidRDefault="00514DA3" w:rsidP="00EE4D90">
            <w:pPr>
              <w:spacing w:after="0" w:line="240" w:lineRule="auto"/>
              <w:jc w:val="right"/>
              <w:rPr>
                <w:rFonts w:ascii="Times New Roman" w:hAnsi="Times New Roman"/>
                <w:color w:val="000000"/>
                <w:sz w:val="24"/>
                <w:szCs w:val="24"/>
                <w:lang w:eastAsia="tr-TR"/>
              </w:rPr>
            </w:pPr>
            <w:r w:rsidRPr="004443CF">
              <w:rPr>
                <w:rFonts w:ascii="Times New Roman" w:hAnsi="Times New Roman"/>
                <w:color w:val="000000"/>
                <w:sz w:val="24"/>
                <w:szCs w:val="24"/>
                <w:lang w:eastAsia="tr-TR"/>
              </w:rPr>
              <w:t>Adı-Soyadı:</w:t>
            </w:r>
          </w:p>
        </w:tc>
        <w:tc>
          <w:tcPr>
            <w:tcW w:w="1920" w:type="dxa"/>
            <w:gridSpan w:val="2"/>
            <w:noWrap/>
            <w:vAlign w:val="center"/>
          </w:tcPr>
          <w:p w14:paraId="61B87ABD" w14:textId="77777777" w:rsidR="00514DA3" w:rsidRPr="004443CF" w:rsidRDefault="00514DA3" w:rsidP="00EE4D90">
            <w:pPr>
              <w:spacing w:after="0" w:line="240" w:lineRule="auto"/>
              <w:rPr>
                <w:rFonts w:ascii="Times New Roman" w:hAnsi="Times New Roman"/>
                <w:color w:val="000000"/>
                <w:sz w:val="24"/>
                <w:szCs w:val="24"/>
                <w:lang w:eastAsia="tr-TR"/>
              </w:rPr>
            </w:pPr>
            <w:r w:rsidRPr="004443CF">
              <w:rPr>
                <w:rFonts w:ascii="Times New Roman" w:hAnsi="Times New Roman"/>
                <w:color w:val="000000"/>
                <w:sz w:val="24"/>
                <w:szCs w:val="24"/>
                <w:lang w:eastAsia="tr-TR"/>
              </w:rPr>
              <w:t> </w:t>
            </w:r>
          </w:p>
        </w:tc>
        <w:tc>
          <w:tcPr>
            <w:tcW w:w="960" w:type="dxa"/>
            <w:noWrap/>
            <w:vAlign w:val="center"/>
          </w:tcPr>
          <w:p w14:paraId="7D49962C" w14:textId="77777777" w:rsidR="00514DA3" w:rsidRPr="004443CF" w:rsidRDefault="00514DA3" w:rsidP="00EE4D90">
            <w:pPr>
              <w:spacing w:after="0" w:line="240" w:lineRule="auto"/>
              <w:jc w:val="right"/>
              <w:rPr>
                <w:rFonts w:ascii="Times New Roman" w:hAnsi="Times New Roman"/>
                <w:color w:val="000000"/>
                <w:sz w:val="24"/>
                <w:szCs w:val="24"/>
                <w:lang w:eastAsia="tr-TR"/>
              </w:rPr>
            </w:pPr>
            <w:proofErr w:type="spellStart"/>
            <w:r w:rsidRPr="004443CF">
              <w:rPr>
                <w:rFonts w:ascii="Times New Roman" w:hAnsi="Times New Roman"/>
                <w:color w:val="000000"/>
                <w:sz w:val="24"/>
                <w:szCs w:val="24"/>
                <w:lang w:eastAsia="tr-TR"/>
              </w:rPr>
              <w:t>Ünvanı</w:t>
            </w:r>
            <w:proofErr w:type="spellEnd"/>
            <w:r w:rsidRPr="004443CF">
              <w:rPr>
                <w:rFonts w:ascii="Times New Roman" w:hAnsi="Times New Roman"/>
                <w:color w:val="000000"/>
                <w:sz w:val="24"/>
                <w:szCs w:val="24"/>
                <w:lang w:eastAsia="tr-TR"/>
              </w:rPr>
              <w:t>:</w:t>
            </w:r>
          </w:p>
        </w:tc>
        <w:tc>
          <w:tcPr>
            <w:tcW w:w="4130" w:type="dxa"/>
            <w:gridSpan w:val="4"/>
            <w:noWrap/>
            <w:vAlign w:val="center"/>
          </w:tcPr>
          <w:p w14:paraId="0B131D4F" w14:textId="77777777" w:rsidR="00514DA3" w:rsidRPr="004443CF" w:rsidRDefault="00514DA3" w:rsidP="00EE4D90">
            <w:pPr>
              <w:spacing w:after="0" w:line="240" w:lineRule="auto"/>
              <w:rPr>
                <w:rFonts w:ascii="Times New Roman" w:hAnsi="Times New Roman"/>
                <w:color w:val="000000"/>
                <w:sz w:val="24"/>
                <w:szCs w:val="24"/>
                <w:lang w:eastAsia="tr-TR"/>
              </w:rPr>
            </w:pPr>
          </w:p>
        </w:tc>
        <w:tc>
          <w:tcPr>
            <w:tcW w:w="1770" w:type="dxa"/>
            <w:gridSpan w:val="2"/>
            <w:noWrap/>
            <w:vAlign w:val="center"/>
          </w:tcPr>
          <w:p w14:paraId="775814F8" w14:textId="77777777" w:rsidR="00514DA3" w:rsidRPr="00386400" w:rsidRDefault="00514DA3" w:rsidP="00EE4D90">
            <w:r w:rsidRPr="009E50A5">
              <w:rPr>
                <w:rFonts w:ascii="Times New Roman" w:hAnsi="Times New Roman"/>
                <w:color w:val="000000"/>
                <w:sz w:val="24"/>
                <w:szCs w:val="24"/>
                <w:lang w:eastAsia="tr-TR"/>
              </w:rPr>
              <w:t>İmza</w:t>
            </w:r>
          </w:p>
        </w:tc>
      </w:tr>
      <w:tr w:rsidR="00514DA3" w:rsidRPr="00386400" w14:paraId="37D95F11" w14:textId="77777777" w:rsidTr="00514DA3">
        <w:trPr>
          <w:trHeight w:val="480"/>
        </w:trPr>
        <w:tc>
          <w:tcPr>
            <w:tcW w:w="1440" w:type="dxa"/>
            <w:gridSpan w:val="2"/>
            <w:noWrap/>
            <w:vAlign w:val="center"/>
          </w:tcPr>
          <w:p w14:paraId="1650C1BC" w14:textId="77777777" w:rsidR="00514DA3" w:rsidRPr="004443CF" w:rsidRDefault="00514DA3" w:rsidP="00EE4D90">
            <w:pPr>
              <w:spacing w:after="0" w:line="240" w:lineRule="auto"/>
              <w:jc w:val="right"/>
              <w:rPr>
                <w:rFonts w:ascii="Times New Roman" w:hAnsi="Times New Roman"/>
                <w:color w:val="000000"/>
                <w:sz w:val="24"/>
                <w:szCs w:val="24"/>
                <w:lang w:eastAsia="tr-TR"/>
              </w:rPr>
            </w:pPr>
            <w:r w:rsidRPr="004443CF">
              <w:rPr>
                <w:rFonts w:ascii="Times New Roman" w:hAnsi="Times New Roman"/>
                <w:color w:val="000000"/>
                <w:sz w:val="24"/>
                <w:szCs w:val="24"/>
                <w:lang w:eastAsia="tr-TR"/>
              </w:rPr>
              <w:t>Adı-Soyadı:</w:t>
            </w:r>
          </w:p>
        </w:tc>
        <w:tc>
          <w:tcPr>
            <w:tcW w:w="1920" w:type="dxa"/>
            <w:gridSpan w:val="2"/>
            <w:noWrap/>
            <w:vAlign w:val="center"/>
          </w:tcPr>
          <w:p w14:paraId="33250817" w14:textId="77777777" w:rsidR="00514DA3" w:rsidRPr="004443CF" w:rsidRDefault="00514DA3" w:rsidP="00EE4D90">
            <w:pPr>
              <w:spacing w:after="0" w:line="240" w:lineRule="auto"/>
              <w:rPr>
                <w:rFonts w:ascii="Times New Roman" w:hAnsi="Times New Roman"/>
                <w:color w:val="000000"/>
                <w:sz w:val="24"/>
                <w:szCs w:val="24"/>
                <w:lang w:eastAsia="tr-TR"/>
              </w:rPr>
            </w:pPr>
            <w:r w:rsidRPr="004443CF">
              <w:rPr>
                <w:rFonts w:ascii="Times New Roman" w:hAnsi="Times New Roman"/>
                <w:color w:val="000000"/>
                <w:sz w:val="24"/>
                <w:szCs w:val="24"/>
                <w:lang w:eastAsia="tr-TR"/>
              </w:rPr>
              <w:t> </w:t>
            </w:r>
          </w:p>
        </w:tc>
        <w:tc>
          <w:tcPr>
            <w:tcW w:w="960" w:type="dxa"/>
            <w:noWrap/>
            <w:vAlign w:val="center"/>
          </w:tcPr>
          <w:p w14:paraId="2EB41613" w14:textId="77777777" w:rsidR="00514DA3" w:rsidRPr="004443CF" w:rsidRDefault="00514DA3" w:rsidP="00EE4D90">
            <w:pPr>
              <w:spacing w:after="0" w:line="240" w:lineRule="auto"/>
              <w:jc w:val="right"/>
              <w:rPr>
                <w:rFonts w:ascii="Times New Roman" w:hAnsi="Times New Roman"/>
                <w:color w:val="000000"/>
                <w:sz w:val="24"/>
                <w:szCs w:val="24"/>
                <w:lang w:eastAsia="tr-TR"/>
              </w:rPr>
            </w:pPr>
            <w:proofErr w:type="spellStart"/>
            <w:r w:rsidRPr="004443CF">
              <w:rPr>
                <w:rFonts w:ascii="Times New Roman" w:hAnsi="Times New Roman"/>
                <w:color w:val="000000"/>
                <w:sz w:val="24"/>
                <w:szCs w:val="24"/>
                <w:lang w:eastAsia="tr-TR"/>
              </w:rPr>
              <w:t>Ünvanı</w:t>
            </w:r>
            <w:proofErr w:type="spellEnd"/>
            <w:r w:rsidRPr="004443CF">
              <w:rPr>
                <w:rFonts w:ascii="Times New Roman" w:hAnsi="Times New Roman"/>
                <w:color w:val="000000"/>
                <w:sz w:val="24"/>
                <w:szCs w:val="24"/>
                <w:lang w:eastAsia="tr-TR"/>
              </w:rPr>
              <w:t>:</w:t>
            </w:r>
          </w:p>
        </w:tc>
        <w:tc>
          <w:tcPr>
            <w:tcW w:w="4130" w:type="dxa"/>
            <w:gridSpan w:val="4"/>
            <w:noWrap/>
            <w:vAlign w:val="center"/>
          </w:tcPr>
          <w:p w14:paraId="4DBFA7D3" w14:textId="77777777" w:rsidR="00514DA3" w:rsidRPr="004443CF" w:rsidRDefault="00514DA3" w:rsidP="00EE4D90">
            <w:pPr>
              <w:spacing w:after="0" w:line="240" w:lineRule="auto"/>
              <w:rPr>
                <w:rFonts w:ascii="Times New Roman" w:hAnsi="Times New Roman"/>
                <w:color w:val="000000"/>
                <w:sz w:val="24"/>
                <w:szCs w:val="24"/>
                <w:lang w:eastAsia="tr-TR"/>
              </w:rPr>
            </w:pPr>
          </w:p>
        </w:tc>
        <w:tc>
          <w:tcPr>
            <w:tcW w:w="1770" w:type="dxa"/>
            <w:gridSpan w:val="2"/>
            <w:noWrap/>
            <w:vAlign w:val="center"/>
          </w:tcPr>
          <w:p w14:paraId="4C962A16" w14:textId="77777777" w:rsidR="00514DA3" w:rsidRPr="00386400" w:rsidRDefault="00514DA3" w:rsidP="00EE4D90">
            <w:r w:rsidRPr="009E50A5">
              <w:rPr>
                <w:rFonts w:ascii="Times New Roman" w:hAnsi="Times New Roman"/>
                <w:color w:val="000000"/>
                <w:sz w:val="24"/>
                <w:szCs w:val="24"/>
                <w:lang w:eastAsia="tr-TR"/>
              </w:rPr>
              <w:t>İmza</w:t>
            </w:r>
          </w:p>
        </w:tc>
      </w:tr>
      <w:tr w:rsidR="00514DA3" w:rsidRPr="00386400" w14:paraId="1FDED3DE" w14:textId="77777777" w:rsidTr="00514DA3">
        <w:trPr>
          <w:trHeight w:val="360"/>
        </w:trPr>
        <w:tc>
          <w:tcPr>
            <w:tcW w:w="1440" w:type="dxa"/>
            <w:gridSpan w:val="2"/>
            <w:noWrap/>
            <w:vAlign w:val="center"/>
          </w:tcPr>
          <w:p w14:paraId="2920D72F" w14:textId="77777777" w:rsidR="00514DA3" w:rsidRPr="004443CF" w:rsidRDefault="00514DA3" w:rsidP="00EE4D90">
            <w:pPr>
              <w:spacing w:after="0" w:line="240" w:lineRule="auto"/>
              <w:jc w:val="right"/>
              <w:rPr>
                <w:rFonts w:ascii="Times New Roman" w:hAnsi="Times New Roman"/>
                <w:color w:val="000000"/>
                <w:sz w:val="24"/>
                <w:szCs w:val="24"/>
                <w:lang w:eastAsia="tr-TR"/>
              </w:rPr>
            </w:pPr>
            <w:r w:rsidRPr="004443CF">
              <w:rPr>
                <w:rFonts w:ascii="Times New Roman" w:hAnsi="Times New Roman"/>
                <w:color w:val="000000"/>
                <w:sz w:val="24"/>
                <w:szCs w:val="24"/>
                <w:lang w:eastAsia="tr-TR"/>
              </w:rPr>
              <w:t>Adı-Soyadı:</w:t>
            </w:r>
          </w:p>
        </w:tc>
        <w:tc>
          <w:tcPr>
            <w:tcW w:w="1920" w:type="dxa"/>
            <w:gridSpan w:val="2"/>
            <w:noWrap/>
            <w:vAlign w:val="center"/>
          </w:tcPr>
          <w:p w14:paraId="6BEBEEE7" w14:textId="77777777" w:rsidR="00514DA3" w:rsidRPr="004443CF" w:rsidRDefault="00514DA3" w:rsidP="00EE4D90">
            <w:pPr>
              <w:spacing w:after="0" w:line="240" w:lineRule="auto"/>
              <w:rPr>
                <w:rFonts w:ascii="Times New Roman" w:hAnsi="Times New Roman"/>
                <w:color w:val="000000"/>
                <w:sz w:val="24"/>
                <w:szCs w:val="24"/>
                <w:lang w:eastAsia="tr-TR"/>
              </w:rPr>
            </w:pPr>
            <w:r w:rsidRPr="004443CF">
              <w:rPr>
                <w:rFonts w:ascii="Times New Roman" w:hAnsi="Times New Roman"/>
                <w:color w:val="000000"/>
                <w:sz w:val="24"/>
                <w:szCs w:val="24"/>
                <w:lang w:eastAsia="tr-TR"/>
              </w:rPr>
              <w:t> </w:t>
            </w:r>
          </w:p>
        </w:tc>
        <w:tc>
          <w:tcPr>
            <w:tcW w:w="960" w:type="dxa"/>
            <w:noWrap/>
            <w:vAlign w:val="center"/>
          </w:tcPr>
          <w:p w14:paraId="55390309" w14:textId="77777777" w:rsidR="00514DA3" w:rsidRPr="004443CF" w:rsidRDefault="00514DA3" w:rsidP="00EE4D90">
            <w:pPr>
              <w:spacing w:after="0" w:line="240" w:lineRule="auto"/>
              <w:jc w:val="right"/>
              <w:rPr>
                <w:rFonts w:ascii="Times New Roman" w:hAnsi="Times New Roman"/>
                <w:color w:val="000000"/>
                <w:sz w:val="24"/>
                <w:szCs w:val="24"/>
                <w:lang w:eastAsia="tr-TR"/>
              </w:rPr>
            </w:pPr>
            <w:proofErr w:type="spellStart"/>
            <w:r w:rsidRPr="004443CF">
              <w:rPr>
                <w:rFonts w:ascii="Times New Roman" w:hAnsi="Times New Roman"/>
                <w:color w:val="000000"/>
                <w:sz w:val="24"/>
                <w:szCs w:val="24"/>
                <w:lang w:eastAsia="tr-TR"/>
              </w:rPr>
              <w:t>Ünvanı</w:t>
            </w:r>
            <w:proofErr w:type="spellEnd"/>
            <w:r w:rsidRPr="004443CF">
              <w:rPr>
                <w:rFonts w:ascii="Times New Roman" w:hAnsi="Times New Roman"/>
                <w:color w:val="000000"/>
                <w:sz w:val="24"/>
                <w:szCs w:val="24"/>
                <w:lang w:eastAsia="tr-TR"/>
              </w:rPr>
              <w:t>:</w:t>
            </w:r>
          </w:p>
        </w:tc>
        <w:tc>
          <w:tcPr>
            <w:tcW w:w="4130" w:type="dxa"/>
            <w:gridSpan w:val="4"/>
            <w:noWrap/>
            <w:vAlign w:val="center"/>
          </w:tcPr>
          <w:p w14:paraId="07365880" w14:textId="77777777" w:rsidR="00514DA3" w:rsidRPr="004443CF" w:rsidRDefault="00514DA3" w:rsidP="00EE4D90">
            <w:pPr>
              <w:spacing w:after="0" w:line="240" w:lineRule="auto"/>
              <w:rPr>
                <w:rFonts w:ascii="Times New Roman" w:hAnsi="Times New Roman"/>
                <w:color w:val="000000"/>
                <w:sz w:val="24"/>
                <w:szCs w:val="24"/>
                <w:lang w:eastAsia="tr-TR"/>
              </w:rPr>
            </w:pPr>
          </w:p>
        </w:tc>
        <w:tc>
          <w:tcPr>
            <w:tcW w:w="1770" w:type="dxa"/>
            <w:gridSpan w:val="2"/>
            <w:noWrap/>
            <w:vAlign w:val="center"/>
          </w:tcPr>
          <w:p w14:paraId="4AEDCD03" w14:textId="77777777" w:rsidR="00514DA3" w:rsidRPr="00386400" w:rsidRDefault="00514DA3" w:rsidP="00EE4D90">
            <w:r w:rsidRPr="009E50A5">
              <w:rPr>
                <w:rFonts w:ascii="Times New Roman" w:hAnsi="Times New Roman"/>
                <w:color w:val="000000"/>
                <w:sz w:val="24"/>
                <w:szCs w:val="24"/>
                <w:lang w:eastAsia="tr-TR"/>
              </w:rPr>
              <w:t>İmza</w:t>
            </w:r>
          </w:p>
        </w:tc>
      </w:tr>
      <w:tr w:rsidR="00514DA3" w:rsidRPr="00386400" w14:paraId="331F5938" w14:textId="77777777" w:rsidTr="00514DA3">
        <w:trPr>
          <w:trHeight w:val="375"/>
        </w:trPr>
        <w:tc>
          <w:tcPr>
            <w:tcW w:w="1440" w:type="dxa"/>
            <w:gridSpan w:val="2"/>
            <w:noWrap/>
            <w:vAlign w:val="center"/>
          </w:tcPr>
          <w:p w14:paraId="4272B514" w14:textId="77777777" w:rsidR="00514DA3" w:rsidRPr="004443CF" w:rsidRDefault="00514DA3" w:rsidP="00EE4D90">
            <w:pPr>
              <w:spacing w:after="0" w:line="240" w:lineRule="auto"/>
              <w:jc w:val="right"/>
              <w:rPr>
                <w:rFonts w:ascii="Times New Roman" w:hAnsi="Times New Roman"/>
                <w:color w:val="000000"/>
                <w:sz w:val="24"/>
                <w:szCs w:val="24"/>
                <w:lang w:eastAsia="tr-TR"/>
              </w:rPr>
            </w:pPr>
            <w:r w:rsidRPr="004443CF">
              <w:rPr>
                <w:rFonts w:ascii="Times New Roman" w:hAnsi="Times New Roman"/>
                <w:color w:val="000000"/>
                <w:sz w:val="24"/>
                <w:szCs w:val="24"/>
                <w:lang w:eastAsia="tr-TR"/>
              </w:rPr>
              <w:t>Adı-Soyadı:</w:t>
            </w:r>
          </w:p>
        </w:tc>
        <w:tc>
          <w:tcPr>
            <w:tcW w:w="1920" w:type="dxa"/>
            <w:gridSpan w:val="2"/>
            <w:noWrap/>
            <w:vAlign w:val="center"/>
          </w:tcPr>
          <w:p w14:paraId="45999A68" w14:textId="77777777" w:rsidR="00514DA3" w:rsidRPr="004443CF" w:rsidRDefault="00514DA3" w:rsidP="00EE4D90">
            <w:pPr>
              <w:spacing w:after="0" w:line="240" w:lineRule="auto"/>
              <w:rPr>
                <w:rFonts w:ascii="Times New Roman" w:hAnsi="Times New Roman"/>
                <w:color w:val="000000"/>
                <w:sz w:val="24"/>
                <w:szCs w:val="24"/>
                <w:lang w:eastAsia="tr-TR"/>
              </w:rPr>
            </w:pPr>
            <w:r w:rsidRPr="004443CF">
              <w:rPr>
                <w:rFonts w:ascii="Times New Roman" w:hAnsi="Times New Roman"/>
                <w:color w:val="000000"/>
                <w:sz w:val="24"/>
                <w:szCs w:val="24"/>
                <w:lang w:eastAsia="tr-TR"/>
              </w:rPr>
              <w:t> </w:t>
            </w:r>
          </w:p>
        </w:tc>
        <w:tc>
          <w:tcPr>
            <w:tcW w:w="960" w:type="dxa"/>
            <w:noWrap/>
            <w:vAlign w:val="center"/>
          </w:tcPr>
          <w:p w14:paraId="30C54EF7" w14:textId="77777777" w:rsidR="00514DA3" w:rsidRPr="004443CF" w:rsidRDefault="00514DA3" w:rsidP="00EE4D90">
            <w:pPr>
              <w:spacing w:after="0" w:line="240" w:lineRule="auto"/>
              <w:jc w:val="right"/>
              <w:rPr>
                <w:rFonts w:ascii="Times New Roman" w:hAnsi="Times New Roman"/>
                <w:color w:val="000000"/>
                <w:sz w:val="24"/>
                <w:szCs w:val="24"/>
                <w:lang w:eastAsia="tr-TR"/>
              </w:rPr>
            </w:pPr>
            <w:proofErr w:type="spellStart"/>
            <w:r w:rsidRPr="004443CF">
              <w:rPr>
                <w:rFonts w:ascii="Times New Roman" w:hAnsi="Times New Roman"/>
                <w:color w:val="000000"/>
                <w:sz w:val="24"/>
                <w:szCs w:val="24"/>
                <w:lang w:eastAsia="tr-TR"/>
              </w:rPr>
              <w:t>Ünvanı</w:t>
            </w:r>
            <w:proofErr w:type="spellEnd"/>
            <w:r w:rsidRPr="004443CF">
              <w:rPr>
                <w:rFonts w:ascii="Times New Roman" w:hAnsi="Times New Roman"/>
                <w:color w:val="000000"/>
                <w:sz w:val="24"/>
                <w:szCs w:val="24"/>
                <w:lang w:eastAsia="tr-TR"/>
              </w:rPr>
              <w:t>:</w:t>
            </w:r>
          </w:p>
        </w:tc>
        <w:tc>
          <w:tcPr>
            <w:tcW w:w="4130" w:type="dxa"/>
            <w:gridSpan w:val="4"/>
            <w:noWrap/>
            <w:vAlign w:val="center"/>
          </w:tcPr>
          <w:p w14:paraId="1C7322A3" w14:textId="77777777" w:rsidR="00514DA3" w:rsidRPr="004443CF" w:rsidRDefault="00514DA3" w:rsidP="00EE4D90">
            <w:pPr>
              <w:spacing w:after="0" w:line="240" w:lineRule="auto"/>
              <w:rPr>
                <w:rFonts w:ascii="Times New Roman" w:hAnsi="Times New Roman"/>
                <w:color w:val="000000"/>
                <w:sz w:val="24"/>
                <w:szCs w:val="24"/>
                <w:lang w:eastAsia="tr-TR"/>
              </w:rPr>
            </w:pPr>
          </w:p>
        </w:tc>
        <w:tc>
          <w:tcPr>
            <w:tcW w:w="1770" w:type="dxa"/>
            <w:gridSpan w:val="2"/>
            <w:noWrap/>
            <w:vAlign w:val="center"/>
          </w:tcPr>
          <w:p w14:paraId="080496F1" w14:textId="77777777" w:rsidR="00514DA3" w:rsidRPr="00386400" w:rsidRDefault="00514DA3" w:rsidP="00EE4D90">
            <w:r w:rsidRPr="009E50A5">
              <w:rPr>
                <w:rFonts w:ascii="Times New Roman" w:hAnsi="Times New Roman"/>
                <w:color w:val="000000"/>
                <w:sz w:val="24"/>
                <w:szCs w:val="24"/>
                <w:lang w:eastAsia="tr-TR"/>
              </w:rPr>
              <w:t>İmza</w:t>
            </w:r>
          </w:p>
        </w:tc>
      </w:tr>
    </w:tbl>
    <w:p w14:paraId="54AE7FA0" w14:textId="77777777" w:rsidR="00514DA3" w:rsidRDefault="00514DA3" w:rsidP="002571E3"/>
    <w:p w14:paraId="45630580" w14:textId="77777777" w:rsidR="002571E3" w:rsidRDefault="002571E3" w:rsidP="002571E3">
      <w:r>
        <w:t>* Formu düzenleyen ve belgeleri kontrol eden kişi veya kişilerce tarih yazılıp imzalanır. Bu formu gümrük müdürlüğü, bölge müdürlüğü ve YGM tarafından ayrı ayrı düzenlenir.</w:t>
      </w:r>
    </w:p>
    <w:p w14:paraId="02D6DA51" w14:textId="77777777" w:rsidR="002571E3" w:rsidRDefault="002571E3" w:rsidP="002571E3">
      <w:pPr>
        <w:jc w:val="center"/>
        <w:rPr>
          <w:rFonts w:ascii="Times New Roman" w:hAnsi="Times New Roman"/>
          <w:b/>
          <w:sz w:val="24"/>
          <w:szCs w:val="24"/>
        </w:rPr>
      </w:pPr>
      <w:proofErr w:type="gramStart"/>
      <w:r>
        <w:rPr>
          <w:rFonts w:ascii="Times New Roman" w:hAnsi="Times New Roman"/>
          <w:b/>
          <w:sz w:val="24"/>
          <w:szCs w:val="24"/>
        </w:rPr>
        <w:lastRenderedPageBreak/>
        <w:t>FORM:ANT</w:t>
      </w:r>
      <w:proofErr w:type="gramEnd"/>
      <w:r>
        <w:rPr>
          <w:rFonts w:ascii="Times New Roman" w:hAnsi="Times New Roman"/>
          <w:b/>
          <w:sz w:val="24"/>
          <w:szCs w:val="24"/>
        </w:rPr>
        <w:t>-4</w:t>
      </w:r>
    </w:p>
    <w:tbl>
      <w:tblPr>
        <w:tblW w:w="10557" w:type="dxa"/>
        <w:tblInd w:w="70" w:type="dxa"/>
        <w:tblCellMar>
          <w:left w:w="70" w:type="dxa"/>
          <w:right w:w="70" w:type="dxa"/>
        </w:tblCellMar>
        <w:tblLook w:val="00A0" w:firstRow="1" w:lastRow="0" w:firstColumn="1" w:lastColumn="0" w:noHBand="0" w:noVBand="0"/>
      </w:tblPr>
      <w:tblGrid>
        <w:gridCol w:w="700"/>
        <w:gridCol w:w="4695"/>
        <w:gridCol w:w="1851"/>
        <w:gridCol w:w="617"/>
        <w:gridCol w:w="851"/>
        <w:gridCol w:w="1843"/>
      </w:tblGrid>
      <w:tr w:rsidR="002571E3" w:rsidRPr="00386400" w14:paraId="2376CDC4" w14:textId="77777777" w:rsidTr="00F56E50">
        <w:trPr>
          <w:trHeight w:val="315"/>
        </w:trPr>
        <w:tc>
          <w:tcPr>
            <w:tcW w:w="10557" w:type="dxa"/>
            <w:gridSpan w:val="6"/>
            <w:tcBorders>
              <w:top w:val="single" w:sz="4" w:space="0" w:color="auto"/>
              <w:left w:val="single" w:sz="4" w:space="0" w:color="auto"/>
              <w:bottom w:val="single" w:sz="4" w:space="0" w:color="auto"/>
              <w:right w:val="single" w:sz="4" w:space="0" w:color="auto"/>
            </w:tcBorders>
            <w:noWrap/>
            <w:vAlign w:val="bottom"/>
          </w:tcPr>
          <w:p w14:paraId="07820E9A" w14:textId="77777777" w:rsidR="002571E3" w:rsidRPr="00E80CB9" w:rsidRDefault="002571E3" w:rsidP="007D2126">
            <w:pPr>
              <w:spacing w:after="0" w:line="240" w:lineRule="auto"/>
              <w:jc w:val="center"/>
              <w:rPr>
                <w:rFonts w:ascii="Times New Roman" w:hAnsi="Times New Roman"/>
                <w:b/>
                <w:bCs/>
                <w:color w:val="000000"/>
                <w:sz w:val="24"/>
                <w:szCs w:val="24"/>
                <w:lang w:eastAsia="tr-TR"/>
              </w:rPr>
            </w:pPr>
            <w:r w:rsidRPr="00E80CB9">
              <w:rPr>
                <w:rFonts w:ascii="Times New Roman" w:hAnsi="Times New Roman"/>
                <w:b/>
                <w:bCs/>
                <w:color w:val="000000"/>
                <w:sz w:val="24"/>
                <w:szCs w:val="24"/>
                <w:lang w:eastAsia="tr-TR"/>
              </w:rPr>
              <w:t>ANTREPO AÇMA BAŞVURUSU İÇİN ARANAN BELGELER</w:t>
            </w:r>
            <w:r>
              <w:rPr>
                <w:rFonts w:ascii="Times New Roman" w:hAnsi="Times New Roman"/>
                <w:b/>
                <w:bCs/>
                <w:color w:val="000000"/>
                <w:sz w:val="24"/>
                <w:szCs w:val="24"/>
                <w:lang w:eastAsia="tr-TR"/>
              </w:rPr>
              <w:t xml:space="preserve">E İLİŞKİN </w:t>
            </w:r>
          </w:p>
        </w:tc>
      </w:tr>
      <w:tr w:rsidR="002571E3" w:rsidRPr="00386400" w14:paraId="15140B09" w14:textId="77777777" w:rsidTr="00F56E50">
        <w:trPr>
          <w:trHeight w:val="1170"/>
        </w:trPr>
        <w:tc>
          <w:tcPr>
            <w:tcW w:w="5395" w:type="dxa"/>
            <w:gridSpan w:val="2"/>
            <w:tcBorders>
              <w:top w:val="single" w:sz="4" w:space="0" w:color="auto"/>
              <w:left w:val="single" w:sz="4" w:space="0" w:color="auto"/>
              <w:bottom w:val="single" w:sz="4" w:space="0" w:color="auto"/>
              <w:right w:val="single" w:sz="4" w:space="0" w:color="auto"/>
            </w:tcBorders>
            <w:vAlign w:val="center"/>
          </w:tcPr>
          <w:p w14:paraId="1FC09BEE" w14:textId="77777777" w:rsidR="002571E3" w:rsidRPr="00E0576A" w:rsidRDefault="002571E3" w:rsidP="00D62258">
            <w:pPr>
              <w:spacing w:after="0" w:line="240" w:lineRule="auto"/>
              <w:rPr>
                <w:rFonts w:ascii="Times New Roman" w:hAnsi="Times New Roman"/>
                <w:i/>
                <w:iCs/>
                <w:color w:val="000000"/>
                <w:lang w:eastAsia="tr-TR"/>
              </w:rPr>
            </w:pPr>
            <w:proofErr w:type="gramStart"/>
            <w:r w:rsidRPr="00E0576A">
              <w:rPr>
                <w:rFonts w:ascii="Times New Roman" w:hAnsi="Times New Roman"/>
                <w:b/>
                <w:bCs/>
                <w:i/>
                <w:iCs/>
                <w:color w:val="000000"/>
                <w:lang w:eastAsia="tr-TR"/>
              </w:rPr>
              <w:t>A,B</w:t>
            </w:r>
            <w:proofErr w:type="gramEnd"/>
            <w:r w:rsidRPr="00E0576A">
              <w:rPr>
                <w:rFonts w:ascii="Times New Roman" w:hAnsi="Times New Roman"/>
                <w:b/>
                <w:bCs/>
                <w:i/>
                <w:iCs/>
                <w:color w:val="000000"/>
                <w:lang w:eastAsia="tr-TR"/>
              </w:rPr>
              <w:t>,C,D, E</w:t>
            </w:r>
            <w:r w:rsidRPr="00E0576A">
              <w:rPr>
                <w:rFonts w:ascii="Times New Roman" w:hAnsi="Times New Roman"/>
                <w:i/>
                <w:iCs/>
                <w:color w:val="000000"/>
                <w:lang w:eastAsia="tr-TR"/>
              </w:rPr>
              <w:t xml:space="preserve"> tipi antrepo açmak ve işletmek isteyen ve GY 519 da belirtilen şartları haiz tüzel kişilerin, aşağıda geçen belgelerle birlikte ilgili GÜMRÜK İDARELERİNE müracaat etmeleri gerekir (GY.520)</w:t>
            </w:r>
          </w:p>
        </w:tc>
        <w:tc>
          <w:tcPr>
            <w:tcW w:w="1851" w:type="dxa"/>
            <w:tcBorders>
              <w:top w:val="single" w:sz="4" w:space="0" w:color="auto"/>
              <w:left w:val="single" w:sz="4" w:space="0" w:color="auto"/>
              <w:bottom w:val="single" w:sz="4" w:space="0" w:color="auto"/>
              <w:right w:val="single" w:sz="4" w:space="0" w:color="auto"/>
            </w:tcBorders>
            <w:vAlign w:val="center"/>
          </w:tcPr>
          <w:p w14:paraId="3B2ACBD8" w14:textId="77777777" w:rsidR="002571E3" w:rsidRPr="00D62258" w:rsidRDefault="002571E3" w:rsidP="007D2126">
            <w:pPr>
              <w:spacing w:after="0" w:line="240" w:lineRule="auto"/>
              <w:jc w:val="center"/>
              <w:rPr>
                <w:rFonts w:ascii="Times New Roman" w:hAnsi="Times New Roman"/>
                <w:b/>
                <w:bCs/>
                <w:color w:val="000000"/>
                <w:lang w:eastAsia="tr-TR"/>
              </w:rPr>
            </w:pPr>
            <w:r w:rsidRPr="00D62258">
              <w:rPr>
                <w:rFonts w:ascii="Times New Roman" w:hAnsi="Times New Roman"/>
                <w:b/>
                <w:bCs/>
                <w:color w:val="000000"/>
                <w:lang w:eastAsia="tr-TR"/>
              </w:rPr>
              <w:t>Aranan Belge</w:t>
            </w:r>
          </w:p>
        </w:tc>
        <w:tc>
          <w:tcPr>
            <w:tcW w:w="617" w:type="dxa"/>
            <w:tcBorders>
              <w:top w:val="single" w:sz="4" w:space="0" w:color="auto"/>
              <w:left w:val="nil"/>
              <w:bottom w:val="single" w:sz="4" w:space="0" w:color="auto"/>
              <w:right w:val="single" w:sz="4" w:space="0" w:color="auto"/>
            </w:tcBorders>
            <w:vAlign w:val="center"/>
          </w:tcPr>
          <w:p w14:paraId="73DAFF82" w14:textId="77777777" w:rsidR="002571E3" w:rsidRPr="00D62258" w:rsidRDefault="002571E3" w:rsidP="007D2126">
            <w:pPr>
              <w:spacing w:after="0" w:line="240" w:lineRule="auto"/>
              <w:jc w:val="center"/>
              <w:rPr>
                <w:rFonts w:ascii="Times New Roman" w:hAnsi="Times New Roman"/>
                <w:b/>
                <w:bCs/>
                <w:color w:val="000000"/>
                <w:lang w:eastAsia="tr-TR"/>
              </w:rPr>
            </w:pPr>
            <w:r w:rsidRPr="00D62258">
              <w:rPr>
                <w:rFonts w:ascii="Times New Roman" w:hAnsi="Times New Roman"/>
                <w:b/>
                <w:bCs/>
                <w:color w:val="000000"/>
                <w:lang w:eastAsia="tr-TR"/>
              </w:rPr>
              <w:t>VAR</w:t>
            </w:r>
          </w:p>
        </w:tc>
        <w:tc>
          <w:tcPr>
            <w:tcW w:w="851" w:type="dxa"/>
            <w:tcBorders>
              <w:top w:val="single" w:sz="4" w:space="0" w:color="auto"/>
              <w:left w:val="nil"/>
              <w:bottom w:val="single" w:sz="4" w:space="0" w:color="auto"/>
              <w:right w:val="single" w:sz="4" w:space="0" w:color="auto"/>
            </w:tcBorders>
            <w:vAlign w:val="center"/>
          </w:tcPr>
          <w:p w14:paraId="33892540" w14:textId="77777777" w:rsidR="002571E3" w:rsidRPr="00D62258" w:rsidRDefault="002571E3" w:rsidP="007D2126">
            <w:pPr>
              <w:spacing w:after="0" w:line="240" w:lineRule="auto"/>
              <w:jc w:val="center"/>
              <w:rPr>
                <w:rFonts w:ascii="Times New Roman" w:hAnsi="Times New Roman"/>
                <w:b/>
                <w:bCs/>
                <w:color w:val="000000"/>
                <w:lang w:eastAsia="tr-TR"/>
              </w:rPr>
            </w:pPr>
            <w:r w:rsidRPr="00D62258">
              <w:rPr>
                <w:rFonts w:ascii="Times New Roman" w:hAnsi="Times New Roman"/>
                <w:b/>
                <w:bCs/>
                <w:color w:val="000000"/>
                <w:lang w:eastAsia="tr-TR"/>
              </w:rPr>
              <w:t>YOK</w:t>
            </w:r>
          </w:p>
        </w:tc>
        <w:tc>
          <w:tcPr>
            <w:tcW w:w="1843" w:type="dxa"/>
            <w:tcBorders>
              <w:top w:val="single" w:sz="4" w:space="0" w:color="auto"/>
              <w:left w:val="nil"/>
              <w:bottom w:val="single" w:sz="4" w:space="0" w:color="auto"/>
              <w:right w:val="single" w:sz="4" w:space="0" w:color="auto"/>
            </w:tcBorders>
            <w:vAlign w:val="center"/>
          </w:tcPr>
          <w:p w14:paraId="2F66C804" w14:textId="77777777" w:rsidR="002571E3" w:rsidRPr="00D62258" w:rsidRDefault="002571E3" w:rsidP="007D2126">
            <w:pPr>
              <w:spacing w:after="0" w:line="240" w:lineRule="auto"/>
              <w:jc w:val="center"/>
              <w:rPr>
                <w:rFonts w:ascii="Times New Roman" w:hAnsi="Times New Roman"/>
                <w:b/>
                <w:bCs/>
                <w:color w:val="000000"/>
                <w:lang w:eastAsia="tr-TR"/>
              </w:rPr>
            </w:pPr>
            <w:r w:rsidRPr="00D62258">
              <w:rPr>
                <w:rFonts w:ascii="Times New Roman" w:hAnsi="Times New Roman"/>
                <w:b/>
                <w:bCs/>
                <w:color w:val="000000"/>
                <w:lang w:eastAsia="tr-TR"/>
              </w:rPr>
              <w:t>AÇIKLAMA</w:t>
            </w:r>
          </w:p>
        </w:tc>
      </w:tr>
      <w:tr w:rsidR="002571E3" w:rsidRPr="00386400" w14:paraId="120B6C77" w14:textId="77777777" w:rsidTr="00F56E50">
        <w:trPr>
          <w:trHeight w:val="915"/>
        </w:trPr>
        <w:tc>
          <w:tcPr>
            <w:tcW w:w="700" w:type="dxa"/>
            <w:tcBorders>
              <w:top w:val="nil"/>
              <w:left w:val="single" w:sz="4" w:space="0" w:color="auto"/>
              <w:bottom w:val="single" w:sz="4" w:space="0" w:color="auto"/>
              <w:right w:val="single" w:sz="4" w:space="0" w:color="auto"/>
            </w:tcBorders>
            <w:vAlign w:val="center"/>
          </w:tcPr>
          <w:p w14:paraId="3CF819FB" w14:textId="77777777" w:rsidR="002571E3" w:rsidRPr="00E80CB9" w:rsidRDefault="002571E3" w:rsidP="007D2126">
            <w:pPr>
              <w:spacing w:after="0" w:line="240" w:lineRule="auto"/>
              <w:jc w:val="center"/>
              <w:rPr>
                <w:rFonts w:ascii="Times New Roman" w:hAnsi="Times New Roman"/>
                <w:color w:val="000000"/>
                <w:lang w:eastAsia="tr-TR"/>
              </w:rPr>
            </w:pPr>
            <w:r w:rsidRPr="00E80CB9">
              <w:rPr>
                <w:rFonts w:ascii="Times New Roman" w:hAnsi="Times New Roman"/>
                <w:color w:val="000000"/>
                <w:lang w:eastAsia="tr-TR"/>
              </w:rPr>
              <w:t>1.a</w:t>
            </w:r>
          </w:p>
        </w:tc>
        <w:tc>
          <w:tcPr>
            <w:tcW w:w="4695" w:type="dxa"/>
            <w:tcBorders>
              <w:top w:val="single" w:sz="4" w:space="0" w:color="auto"/>
              <w:left w:val="nil"/>
              <w:bottom w:val="single" w:sz="4" w:space="0" w:color="auto"/>
              <w:right w:val="single" w:sz="4" w:space="0" w:color="auto"/>
            </w:tcBorders>
            <w:vAlign w:val="center"/>
          </w:tcPr>
          <w:p w14:paraId="1509977D" w14:textId="77777777" w:rsidR="002571E3" w:rsidRPr="00E80CB9" w:rsidRDefault="002571E3" w:rsidP="000D1AFE">
            <w:pPr>
              <w:spacing w:after="0" w:line="240" w:lineRule="auto"/>
              <w:jc w:val="both"/>
              <w:rPr>
                <w:rFonts w:ascii="Times New Roman" w:hAnsi="Times New Roman"/>
                <w:color w:val="000000"/>
                <w:lang w:eastAsia="tr-TR"/>
              </w:rPr>
            </w:pPr>
            <w:r w:rsidRPr="00E80CB9">
              <w:rPr>
                <w:rFonts w:ascii="Times New Roman" w:hAnsi="Times New Roman"/>
                <w:color w:val="000000"/>
                <w:lang w:eastAsia="tr-TR"/>
              </w:rPr>
              <w:t xml:space="preserve">Tüm antrepoların işaretlendiği alanının </w:t>
            </w:r>
            <w:r w:rsidR="000D1AFE" w:rsidRPr="00E80CB9">
              <w:rPr>
                <w:rFonts w:ascii="Times New Roman" w:hAnsi="Times New Roman"/>
                <w:color w:val="000000"/>
                <w:lang w:eastAsia="tr-TR"/>
              </w:rPr>
              <w:t>belirtildiği onaylı</w:t>
            </w:r>
            <w:r w:rsidRPr="00E80CB9">
              <w:rPr>
                <w:rFonts w:ascii="Times New Roman" w:hAnsi="Times New Roman"/>
                <w:color w:val="000000"/>
                <w:lang w:eastAsia="tr-TR"/>
              </w:rPr>
              <w:t xml:space="preserve"> plan veya kroki,</w:t>
            </w:r>
          </w:p>
        </w:tc>
        <w:tc>
          <w:tcPr>
            <w:tcW w:w="1851" w:type="dxa"/>
            <w:tcBorders>
              <w:top w:val="single" w:sz="4" w:space="0" w:color="auto"/>
              <w:left w:val="nil"/>
              <w:bottom w:val="single" w:sz="4" w:space="0" w:color="auto"/>
              <w:right w:val="single" w:sz="4" w:space="0" w:color="auto"/>
            </w:tcBorders>
            <w:vAlign w:val="center"/>
          </w:tcPr>
          <w:p w14:paraId="2C056011" w14:textId="77777777" w:rsidR="002571E3" w:rsidRPr="00E80CB9" w:rsidRDefault="002571E3" w:rsidP="007D2126">
            <w:pPr>
              <w:spacing w:after="0" w:line="240" w:lineRule="auto"/>
              <w:jc w:val="center"/>
              <w:rPr>
                <w:rFonts w:ascii="Times New Roman" w:hAnsi="Times New Roman"/>
                <w:color w:val="000000"/>
                <w:lang w:eastAsia="tr-TR"/>
              </w:rPr>
            </w:pPr>
            <w:r w:rsidRPr="00E80CB9">
              <w:rPr>
                <w:rFonts w:ascii="Times New Roman" w:hAnsi="Times New Roman"/>
                <w:color w:val="000000"/>
                <w:lang w:eastAsia="tr-TR"/>
              </w:rPr>
              <w:t>PLAN/ KROKİ</w:t>
            </w:r>
          </w:p>
        </w:tc>
        <w:tc>
          <w:tcPr>
            <w:tcW w:w="617" w:type="dxa"/>
            <w:tcBorders>
              <w:top w:val="single" w:sz="4" w:space="0" w:color="auto"/>
              <w:left w:val="single" w:sz="4" w:space="0" w:color="auto"/>
              <w:bottom w:val="single" w:sz="4" w:space="0" w:color="auto"/>
              <w:right w:val="single" w:sz="4" w:space="0" w:color="auto"/>
            </w:tcBorders>
            <w:noWrap/>
            <w:vAlign w:val="bottom"/>
          </w:tcPr>
          <w:p w14:paraId="654334DB" w14:textId="77777777" w:rsidR="002571E3" w:rsidRPr="00E80CB9" w:rsidRDefault="00D62258" w:rsidP="00D62258">
            <w:pPr>
              <w:spacing w:after="0" w:line="240" w:lineRule="auto"/>
              <w:jc w:val="center"/>
              <w:rPr>
                <w:rFonts w:cs="Calibri"/>
                <w:color w:val="000000"/>
                <w:lang w:eastAsia="tr-TR"/>
              </w:rPr>
            </w:pPr>
            <w:r>
              <w:rPr>
                <w:noProof/>
                <w:lang w:eastAsia="tr-TR"/>
              </w:rPr>
              <w:drawing>
                <wp:anchor distT="0" distB="0" distL="114300" distR="114300" simplePos="0" relativeHeight="251790336" behindDoc="0" locked="0" layoutInCell="1" allowOverlap="1" wp14:anchorId="3163D2C0" wp14:editId="5D98CE8A">
                  <wp:simplePos x="0" y="0"/>
                  <wp:positionH relativeFrom="column">
                    <wp:posOffset>52070</wp:posOffset>
                  </wp:positionH>
                  <wp:positionV relativeFrom="paragraph">
                    <wp:posOffset>241935</wp:posOffset>
                  </wp:positionV>
                  <wp:extent cx="180975" cy="187325"/>
                  <wp:effectExtent l="0" t="0" r="9525" b="3175"/>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8" r:link="rId7" cstate="print">
                            <a:extLst>
                              <a:ext uri="{28A0092B-C50C-407E-A947-70E740481C1C}">
                                <a14:useLocalDpi xmlns:a14="http://schemas.microsoft.com/office/drawing/2010/main" val="0"/>
                              </a:ext>
                            </a:extLst>
                          </a:blip>
                          <a:srcRect/>
                          <a:stretch>
                            <a:fillRect/>
                          </a:stretch>
                        </pic:blipFill>
                        <pic:spPr bwMode="auto">
                          <a:xfrm>
                            <a:off x="0" y="0"/>
                            <a:ext cx="180975" cy="187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CB9">
              <w:rPr>
                <w:rFonts w:ascii="Times New Roman" w:hAnsi="Times New Roman"/>
                <w:color w:val="000000"/>
                <w:sz w:val="72"/>
                <w:szCs w:val="72"/>
                <w:lang w:eastAsia="tr-TR"/>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5E4F96BD" w14:textId="77777777" w:rsidR="002571E3" w:rsidRPr="00E80CB9" w:rsidRDefault="002571E3" w:rsidP="007D2126">
            <w:pPr>
              <w:spacing w:after="0" w:line="240" w:lineRule="auto"/>
              <w:jc w:val="center"/>
              <w:rPr>
                <w:rFonts w:ascii="Times New Roman" w:hAnsi="Times New Roman"/>
                <w:color w:val="000000"/>
                <w:sz w:val="72"/>
                <w:szCs w:val="72"/>
                <w:lang w:eastAsia="tr-TR"/>
              </w:rPr>
            </w:pPr>
            <w:r w:rsidRPr="00E80CB9">
              <w:rPr>
                <w:rFonts w:ascii="Times New Roman" w:hAnsi="Times New Roman"/>
                <w:color w:val="000000"/>
                <w:sz w:val="72"/>
                <w:szCs w:val="72"/>
                <w:lang w:eastAsia="tr-TR"/>
              </w:rPr>
              <w:t>□</w:t>
            </w:r>
          </w:p>
        </w:tc>
        <w:tc>
          <w:tcPr>
            <w:tcW w:w="1843" w:type="dxa"/>
            <w:tcBorders>
              <w:top w:val="single" w:sz="4" w:space="0" w:color="auto"/>
              <w:left w:val="single" w:sz="4" w:space="0" w:color="auto"/>
              <w:bottom w:val="single" w:sz="4" w:space="0" w:color="auto"/>
              <w:right w:val="single" w:sz="4" w:space="0" w:color="auto"/>
            </w:tcBorders>
            <w:noWrap/>
            <w:vAlign w:val="bottom"/>
          </w:tcPr>
          <w:p w14:paraId="2E56C10E" w14:textId="77777777" w:rsidR="002571E3" w:rsidRPr="00BE456C" w:rsidRDefault="00BE456C" w:rsidP="007D2126">
            <w:pPr>
              <w:spacing w:after="0" w:line="240" w:lineRule="auto"/>
              <w:rPr>
                <w:rFonts w:cs="Calibri"/>
                <w:lang w:eastAsia="tr-TR"/>
              </w:rPr>
            </w:pPr>
            <w:r w:rsidRPr="00BE456C">
              <w:rPr>
                <w:rFonts w:cs="Calibri"/>
                <w:lang w:eastAsia="tr-TR"/>
              </w:rPr>
              <w:t>Bornova Belediyesince onaylı</w:t>
            </w:r>
          </w:p>
          <w:p w14:paraId="5138FB3E" w14:textId="77777777" w:rsidR="002571E3" w:rsidRPr="00E80CB9" w:rsidRDefault="002571E3" w:rsidP="007D2126">
            <w:pPr>
              <w:spacing w:after="0" w:line="240" w:lineRule="auto"/>
              <w:rPr>
                <w:rFonts w:cs="Calibri"/>
                <w:color w:val="000000"/>
                <w:lang w:eastAsia="tr-TR"/>
              </w:rPr>
            </w:pPr>
          </w:p>
        </w:tc>
      </w:tr>
      <w:tr w:rsidR="002571E3" w:rsidRPr="00386400" w14:paraId="7D27D40D" w14:textId="77777777" w:rsidTr="00F56E50">
        <w:trPr>
          <w:trHeight w:val="1455"/>
        </w:trPr>
        <w:tc>
          <w:tcPr>
            <w:tcW w:w="700" w:type="dxa"/>
            <w:tcBorders>
              <w:top w:val="nil"/>
              <w:left w:val="single" w:sz="4" w:space="0" w:color="auto"/>
              <w:bottom w:val="single" w:sz="4" w:space="0" w:color="auto"/>
              <w:right w:val="single" w:sz="4" w:space="0" w:color="auto"/>
            </w:tcBorders>
            <w:vAlign w:val="center"/>
          </w:tcPr>
          <w:p w14:paraId="5B4CDD22" w14:textId="77777777" w:rsidR="002571E3" w:rsidRPr="00E80CB9" w:rsidRDefault="002571E3" w:rsidP="007D2126">
            <w:pPr>
              <w:spacing w:after="0" w:line="240" w:lineRule="auto"/>
              <w:jc w:val="center"/>
              <w:rPr>
                <w:rFonts w:ascii="Times New Roman" w:hAnsi="Times New Roman"/>
                <w:color w:val="000000"/>
                <w:lang w:eastAsia="tr-TR"/>
              </w:rPr>
            </w:pPr>
            <w:r w:rsidRPr="00E80CB9">
              <w:rPr>
                <w:rFonts w:ascii="Times New Roman" w:hAnsi="Times New Roman"/>
                <w:color w:val="000000"/>
                <w:lang w:eastAsia="tr-TR"/>
              </w:rPr>
              <w:t>1.b</w:t>
            </w:r>
          </w:p>
        </w:tc>
        <w:tc>
          <w:tcPr>
            <w:tcW w:w="4695" w:type="dxa"/>
            <w:tcBorders>
              <w:top w:val="single" w:sz="4" w:space="0" w:color="auto"/>
              <w:left w:val="nil"/>
              <w:bottom w:val="single" w:sz="4" w:space="0" w:color="auto"/>
              <w:right w:val="single" w:sz="4" w:space="0" w:color="auto"/>
            </w:tcBorders>
            <w:vAlign w:val="center"/>
          </w:tcPr>
          <w:p w14:paraId="2ECC3B44" w14:textId="77777777" w:rsidR="002571E3" w:rsidRPr="00E80CB9" w:rsidRDefault="002571E3" w:rsidP="000D1AFE">
            <w:pPr>
              <w:spacing w:after="0" w:line="240" w:lineRule="auto"/>
              <w:jc w:val="both"/>
              <w:rPr>
                <w:rFonts w:ascii="Times New Roman" w:hAnsi="Times New Roman"/>
                <w:color w:val="000000"/>
                <w:lang w:eastAsia="tr-TR"/>
              </w:rPr>
            </w:pPr>
            <w:r w:rsidRPr="00E80CB9">
              <w:rPr>
                <w:rFonts w:ascii="Times New Roman" w:hAnsi="Times New Roman"/>
                <w:color w:val="000000"/>
                <w:lang w:eastAsia="tr-TR"/>
              </w:rPr>
              <w:t>Antrepo bina ve eklentilerini içten ve dıştan, antrepo ve eklentilerini ise her bir cepheden bir bütün olarak ayrıntılı bir şekilde görüntüleyen ilgili GÜMRÜK MÜDÜRLÜĞÜNCE ONAYLI fotoğraflar,</w:t>
            </w:r>
          </w:p>
        </w:tc>
        <w:tc>
          <w:tcPr>
            <w:tcW w:w="1851" w:type="dxa"/>
            <w:tcBorders>
              <w:top w:val="single" w:sz="4" w:space="0" w:color="auto"/>
              <w:left w:val="single" w:sz="4" w:space="0" w:color="auto"/>
              <w:bottom w:val="single" w:sz="4" w:space="0" w:color="auto"/>
              <w:right w:val="single" w:sz="4" w:space="0" w:color="auto"/>
            </w:tcBorders>
            <w:vAlign w:val="center"/>
          </w:tcPr>
          <w:p w14:paraId="6C0A7857" w14:textId="77777777" w:rsidR="002571E3" w:rsidRPr="00E80CB9" w:rsidRDefault="002571E3" w:rsidP="007D2126">
            <w:pPr>
              <w:spacing w:after="0" w:line="240" w:lineRule="auto"/>
              <w:jc w:val="center"/>
              <w:rPr>
                <w:rFonts w:ascii="Times New Roman" w:hAnsi="Times New Roman"/>
                <w:color w:val="000000"/>
                <w:lang w:eastAsia="tr-TR"/>
              </w:rPr>
            </w:pPr>
            <w:r w:rsidRPr="00E80CB9">
              <w:rPr>
                <w:rFonts w:ascii="Times New Roman" w:hAnsi="Times New Roman"/>
                <w:color w:val="000000"/>
                <w:lang w:eastAsia="tr-TR"/>
              </w:rPr>
              <w:t>ONAYLI FOTOĞRAFLAR</w:t>
            </w:r>
          </w:p>
        </w:tc>
        <w:tc>
          <w:tcPr>
            <w:tcW w:w="617" w:type="dxa"/>
            <w:tcBorders>
              <w:top w:val="single" w:sz="4" w:space="0" w:color="auto"/>
              <w:left w:val="single" w:sz="4" w:space="0" w:color="auto"/>
              <w:bottom w:val="single" w:sz="4" w:space="0" w:color="auto"/>
              <w:right w:val="single" w:sz="4" w:space="0" w:color="auto"/>
            </w:tcBorders>
            <w:noWrap/>
            <w:vAlign w:val="center"/>
          </w:tcPr>
          <w:p w14:paraId="68B79D3C" w14:textId="77777777" w:rsidR="002571E3" w:rsidRPr="00E80CB9" w:rsidRDefault="000D1AFE" w:rsidP="000D1AFE">
            <w:pPr>
              <w:spacing w:after="0" w:line="240" w:lineRule="auto"/>
              <w:jc w:val="center"/>
              <w:rPr>
                <w:rFonts w:ascii="Times New Roman" w:hAnsi="Times New Roman"/>
                <w:color w:val="000000"/>
                <w:sz w:val="72"/>
                <w:szCs w:val="72"/>
                <w:lang w:eastAsia="tr-TR"/>
              </w:rPr>
            </w:pPr>
            <w:r>
              <w:rPr>
                <w:noProof/>
                <w:lang w:eastAsia="tr-TR"/>
              </w:rPr>
              <w:drawing>
                <wp:anchor distT="0" distB="0" distL="114300" distR="114300" simplePos="0" relativeHeight="251786240" behindDoc="0" locked="0" layoutInCell="1" allowOverlap="1" wp14:anchorId="4A386637" wp14:editId="70B61CE6">
                  <wp:simplePos x="0" y="0"/>
                  <wp:positionH relativeFrom="column">
                    <wp:posOffset>60960</wp:posOffset>
                  </wp:positionH>
                  <wp:positionV relativeFrom="paragraph">
                    <wp:posOffset>236220</wp:posOffset>
                  </wp:positionV>
                  <wp:extent cx="180975" cy="187325"/>
                  <wp:effectExtent l="0" t="0" r="9525" b="3175"/>
                  <wp:wrapNone/>
                  <wp:docPr id="49"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8" r:link="rId7" cstate="print">
                            <a:extLst>
                              <a:ext uri="{28A0092B-C50C-407E-A947-70E740481C1C}">
                                <a14:useLocalDpi xmlns:a14="http://schemas.microsoft.com/office/drawing/2010/main" val="0"/>
                              </a:ext>
                            </a:extLst>
                          </a:blip>
                          <a:srcRect/>
                          <a:stretch>
                            <a:fillRect/>
                          </a:stretch>
                        </pic:blipFill>
                        <pic:spPr bwMode="auto">
                          <a:xfrm>
                            <a:off x="0" y="0"/>
                            <a:ext cx="180975" cy="18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71E3" w:rsidRPr="00E80CB9">
              <w:rPr>
                <w:rFonts w:ascii="Times New Roman" w:hAnsi="Times New Roman"/>
                <w:color w:val="000000"/>
                <w:sz w:val="72"/>
                <w:szCs w:val="72"/>
                <w:lang w:eastAsia="tr-TR"/>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6717FBE8" w14:textId="77777777" w:rsidR="002571E3" w:rsidRPr="00E80CB9" w:rsidRDefault="000D1AFE" w:rsidP="000D1AFE">
            <w:pPr>
              <w:spacing w:after="0" w:line="240" w:lineRule="auto"/>
              <w:jc w:val="center"/>
              <w:rPr>
                <w:rFonts w:cs="Calibri"/>
                <w:color w:val="000000"/>
                <w:lang w:eastAsia="tr-TR"/>
              </w:rPr>
            </w:pPr>
            <w:r w:rsidRPr="00E80CB9">
              <w:rPr>
                <w:rFonts w:ascii="Times New Roman" w:hAnsi="Times New Roman"/>
                <w:color w:val="000000"/>
                <w:sz w:val="72"/>
                <w:szCs w:val="72"/>
                <w:lang w:eastAsia="tr-TR"/>
              </w:rPr>
              <w:t>□</w:t>
            </w:r>
          </w:p>
        </w:tc>
        <w:tc>
          <w:tcPr>
            <w:tcW w:w="1843" w:type="dxa"/>
            <w:tcBorders>
              <w:top w:val="single" w:sz="4" w:space="0" w:color="auto"/>
              <w:left w:val="single" w:sz="4" w:space="0" w:color="auto"/>
              <w:bottom w:val="single" w:sz="4" w:space="0" w:color="auto"/>
              <w:right w:val="single" w:sz="4" w:space="0" w:color="auto"/>
            </w:tcBorders>
            <w:vAlign w:val="center"/>
          </w:tcPr>
          <w:p w14:paraId="1E27EFD1" w14:textId="77777777" w:rsidR="002571E3" w:rsidRPr="00E80CB9" w:rsidRDefault="002571E3" w:rsidP="007D2126">
            <w:pPr>
              <w:spacing w:after="0" w:line="240" w:lineRule="auto"/>
              <w:jc w:val="center"/>
              <w:rPr>
                <w:rFonts w:ascii="Times New Roman" w:hAnsi="Times New Roman"/>
                <w:color w:val="000000"/>
                <w:lang w:eastAsia="tr-TR"/>
              </w:rPr>
            </w:pPr>
            <w:r w:rsidRPr="00E80CB9">
              <w:rPr>
                <w:rFonts w:ascii="Times New Roman" w:hAnsi="Times New Roman"/>
                <w:color w:val="000000"/>
                <w:lang w:eastAsia="tr-TR"/>
              </w:rPr>
              <w:t>Gümrük Onay</w:t>
            </w:r>
            <w:r w:rsidR="00534239">
              <w:rPr>
                <w:rFonts w:ascii="Times New Roman" w:hAnsi="Times New Roman"/>
                <w:color w:val="000000"/>
                <w:lang w:eastAsia="tr-TR"/>
              </w:rPr>
              <w:t>l</w:t>
            </w:r>
            <w:r w:rsidRPr="00E80CB9">
              <w:rPr>
                <w:rFonts w:ascii="Times New Roman" w:hAnsi="Times New Roman"/>
                <w:color w:val="000000"/>
                <w:lang w:eastAsia="tr-TR"/>
              </w:rPr>
              <w:t xml:space="preserve">ı mı? </w:t>
            </w:r>
            <w:r w:rsidRPr="00E80CB9">
              <w:rPr>
                <w:rFonts w:ascii="Times New Roman" w:hAnsi="Times New Roman"/>
                <w:color w:val="000000"/>
                <w:sz w:val="72"/>
                <w:szCs w:val="72"/>
                <w:lang w:eastAsia="tr-TR"/>
              </w:rPr>
              <w:t>□</w:t>
            </w:r>
          </w:p>
        </w:tc>
      </w:tr>
      <w:tr w:rsidR="002571E3" w:rsidRPr="00386400" w14:paraId="09A5A9F6" w14:textId="77777777" w:rsidTr="00F56E50">
        <w:trPr>
          <w:trHeight w:val="1590"/>
        </w:trPr>
        <w:tc>
          <w:tcPr>
            <w:tcW w:w="700" w:type="dxa"/>
            <w:tcBorders>
              <w:top w:val="nil"/>
              <w:left w:val="single" w:sz="4" w:space="0" w:color="auto"/>
              <w:bottom w:val="single" w:sz="4" w:space="0" w:color="auto"/>
              <w:right w:val="single" w:sz="4" w:space="0" w:color="auto"/>
            </w:tcBorders>
            <w:vAlign w:val="center"/>
          </w:tcPr>
          <w:p w14:paraId="7BFF0096" w14:textId="77777777" w:rsidR="002571E3" w:rsidRPr="00E80CB9" w:rsidRDefault="002571E3" w:rsidP="007D2126">
            <w:pPr>
              <w:spacing w:after="0" w:line="240" w:lineRule="auto"/>
              <w:jc w:val="center"/>
              <w:rPr>
                <w:rFonts w:ascii="Times New Roman" w:hAnsi="Times New Roman"/>
                <w:color w:val="000000"/>
                <w:lang w:eastAsia="tr-TR"/>
              </w:rPr>
            </w:pPr>
            <w:r w:rsidRPr="00E80CB9">
              <w:rPr>
                <w:rFonts w:ascii="Times New Roman" w:hAnsi="Times New Roman"/>
                <w:color w:val="000000"/>
                <w:lang w:eastAsia="tr-TR"/>
              </w:rPr>
              <w:t>1.c</w:t>
            </w:r>
          </w:p>
        </w:tc>
        <w:tc>
          <w:tcPr>
            <w:tcW w:w="4695" w:type="dxa"/>
            <w:tcBorders>
              <w:top w:val="single" w:sz="4" w:space="0" w:color="auto"/>
              <w:left w:val="nil"/>
              <w:bottom w:val="single" w:sz="4" w:space="0" w:color="auto"/>
              <w:right w:val="single" w:sz="4" w:space="0" w:color="auto"/>
            </w:tcBorders>
            <w:vAlign w:val="center"/>
          </w:tcPr>
          <w:p w14:paraId="00C68317" w14:textId="77777777" w:rsidR="002571E3" w:rsidRPr="00E80CB9" w:rsidRDefault="002571E3" w:rsidP="000D1AFE">
            <w:pPr>
              <w:spacing w:after="0" w:line="240" w:lineRule="auto"/>
              <w:jc w:val="both"/>
              <w:rPr>
                <w:rFonts w:ascii="Times New Roman" w:hAnsi="Times New Roman"/>
                <w:color w:val="000000"/>
                <w:lang w:eastAsia="tr-TR"/>
              </w:rPr>
            </w:pPr>
            <w:r w:rsidRPr="00E80CB9">
              <w:rPr>
                <w:rFonts w:ascii="Times New Roman" w:hAnsi="Times New Roman"/>
                <w:color w:val="000000"/>
                <w:lang w:eastAsia="tr-TR"/>
              </w:rPr>
              <w:t>Antrepo olarak açılıp işletilecek yerin mülkiyetinin veya üzerindeki sınırlı ayni hakkın başvuru sahibine ait olduğunu belgeleyen onaylı tapu sicil örneği veya kira sözleşmelerinin aslı veya örnekleri,</w:t>
            </w:r>
          </w:p>
        </w:tc>
        <w:tc>
          <w:tcPr>
            <w:tcW w:w="1851" w:type="dxa"/>
            <w:tcBorders>
              <w:top w:val="single" w:sz="4" w:space="0" w:color="auto"/>
              <w:left w:val="single" w:sz="4" w:space="0" w:color="auto"/>
              <w:bottom w:val="single" w:sz="4" w:space="0" w:color="auto"/>
              <w:right w:val="single" w:sz="4" w:space="0" w:color="auto"/>
            </w:tcBorders>
            <w:vAlign w:val="center"/>
          </w:tcPr>
          <w:p w14:paraId="5A9FC1ED" w14:textId="77777777" w:rsidR="002571E3" w:rsidRPr="00E80CB9" w:rsidRDefault="002571E3" w:rsidP="007D2126">
            <w:pPr>
              <w:spacing w:after="0" w:line="240" w:lineRule="auto"/>
              <w:jc w:val="center"/>
              <w:rPr>
                <w:rFonts w:ascii="Times New Roman" w:hAnsi="Times New Roman"/>
                <w:color w:val="000000"/>
                <w:lang w:eastAsia="tr-TR"/>
              </w:rPr>
            </w:pPr>
            <w:r w:rsidRPr="00E80CB9">
              <w:rPr>
                <w:rFonts w:ascii="Times New Roman" w:hAnsi="Times New Roman"/>
                <w:color w:val="000000"/>
                <w:lang w:eastAsia="tr-TR"/>
              </w:rPr>
              <w:t xml:space="preserve">KİRA </w:t>
            </w:r>
            <w:proofErr w:type="gramStart"/>
            <w:r w:rsidRPr="00E80CB9">
              <w:rPr>
                <w:rFonts w:ascii="Times New Roman" w:hAnsi="Times New Roman"/>
                <w:color w:val="000000"/>
                <w:lang w:eastAsia="tr-TR"/>
              </w:rPr>
              <w:t>KONT./</w:t>
            </w:r>
            <w:proofErr w:type="gramEnd"/>
            <w:r w:rsidRPr="00E80CB9">
              <w:rPr>
                <w:rFonts w:ascii="Times New Roman" w:hAnsi="Times New Roman"/>
                <w:color w:val="000000"/>
                <w:lang w:eastAsia="tr-TR"/>
              </w:rPr>
              <w:t xml:space="preserve"> TAPU SEN.</w:t>
            </w:r>
          </w:p>
        </w:tc>
        <w:tc>
          <w:tcPr>
            <w:tcW w:w="617" w:type="dxa"/>
            <w:tcBorders>
              <w:top w:val="single" w:sz="4" w:space="0" w:color="auto"/>
              <w:left w:val="nil"/>
              <w:bottom w:val="single" w:sz="4" w:space="0" w:color="auto"/>
              <w:right w:val="single" w:sz="4" w:space="0" w:color="auto"/>
            </w:tcBorders>
            <w:noWrap/>
            <w:vAlign w:val="center"/>
          </w:tcPr>
          <w:p w14:paraId="3DDF8042" w14:textId="77777777" w:rsidR="002571E3" w:rsidRPr="00E80CB9" w:rsidRDefault="00534239" w:rsidP="007D2126">
            <w:pPr>
              <w:spacing w:after="0" w:line="240" w:lineRule="auto"/>
              <w:jc w:val="center"/>
              <w:rPr>
                <w:rFonts w:ascii="Times New Roman" w:hAnsi="Times New Roman"/>
                <w:color w:val="000000"/>
                <w:sz w:val="72"/>
                <w:szCs w:val="72"/>
                <w:lang w:eastAsia="tr-TR"/>
              </w:rPr>
            </w:pPr>
            <w:r>
              <w:rPr>
                <w:noProof/>
                <w:lang w:eastAsia="tr-TR"/>
              </w:rPr>
              <w:drawing>
                <wp:anchor distT="0" distB="0" distL="114300" distR="114300" simplePos="0" relativeHeight="251704320" behindDoc="0" locked="0" layoutInCell="1" allowOverlap="1" wp14:anchorId="157FAA5B" wp14:editId="5DB70FD7">
                  <wp:simplePos x="0" y="0"/>
                  <wp:positionH relativeFrom="column">
                    <wp:posOffset>73660</wp:posOffset>
                  </wp:positionH>
                  <wp:positionV relativeFrom="paragraph">
                    <wp:posOffset>227965</wp:posOffset>
                  </wp:positionV>
                  <wp:extent cx="180975" cy="187325"/>
                  <wp:effectExtent l="0" t="0" r="9525" b="3175"/>
                  <wp:wrapNone/>
                  <wp:docPr id="50" name="Resi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8" r:link="rId7" cstate="print">
                            <a:extLst>
                              <a:ext uri="{28A0092B-C50C-407E-A947-70E740481C1C}">
                                <a14:useLocalDpi xmlns:a14="http://schemas.microsoft.com/office/drawing/2010/main" val="0"/>
                              </a:ext>
                            </a:extLst>
                          </a:blip>
                          <a:srcRect/>
                          <a:stretch>
                            <a:fillRect/>
                          </a:stretch>
                        </pic:blipFill>
                        <pic:spPr bwMode="auto">
                          <a:xfrm>
                            <a:off x="0" y="0"/>
                            <a:ext cx="180975" cy="18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71E3" w:rsidRPr="00E80CB9">
              <w:rPr>
                <w:rFonts w:ascii="Times New Roman" w:hAnsi="Times New Roman"/>
                <w:color w:val="000000"/>
                <w:sz w:val="72"/>
                <w:szCs w:val="72"/>
                <w:lang w:eastAsia="tr-TR"/>
              </w:rPr>
              <w:t>□</w:t>
            </w:r>
          </w:p>
        </w:tc>
        <w:tc>
          <w:tcPr>
            <w:tcW w:w="851" w:type="dxa"/>
            <w:tcBorders>
              <w:top w:val="single" w:sz="4" w:space="0" w:color="auto"/>
              <w:left w:val="nil"/>
              <w:bottom w:val="single" w:sz="4" w:space="0" w:color="auto"/>
              <w:right w:val="single" w:sz="4" w:space="0" w:color="auto"/>
            </w:tcBorders>
            <w:noWrap/>
            <w:vAlign w:val="center"/>
          </w:tcPr>
          <w:p w14:paraId="42483D24" w14:textId="77777777" w:rsidR="002571E3" w:rsidRPr="00E80CB9" w:rsidRDefault="002571E3" w:rsidP="007D2126">
            <w:pPr>
              <w:spacing w:after="0" w:line="240" w:lineRule="auto"/>
              <w:jc w:val="center"/>
              <w:rPr>
                <w:rFonts w:ascii="Times New Roman" w:hAnsi="Times New Roman"/>
                <w:color w:val="000000"/>
                <w:sz w:val="72"/>
                <w:szCs w:val="72"/>
                <w:lang w:eastAsia="tr-TR"/>
              </w:rPr>
            </w:pPr>
            <w:r w:rsidRPr="00E80CB9">
              <w:rPr>
                <w:rFonts w:ascii="Times New Roman" w:hAnsi="Times New Roman"/>
                <w:color w:val="000000"/>
                <w:sz w:val="72"/>
                <w:szCs w:val="72"/>
                <w:lang w:eastAsia="tr-TR"/>
              </w:rPr>
              <w:t>□</w:t>
            </w:r>
          </w:p>
        </w:tc>
        <w:tc>
          <w:tcPr>
            <w:tcW w:w="1843" w:type="dxa"/>
            <w:tcBorders>
              <w:top w:val="single" w:sz="4" w:space="0" w:color="auto"/>
              <w:left w:val="nil"/>
              <w:bottom w:val="single" w:sz="4" w:space="0" w:color="auto"/>
              <w:right w:val="single" w:sz="4" w:space="0" w:color="auto"/>
            </w:tcBorders>
            <w:vAlign w:val="center"/>
          </w:tcPr>
          <w:p w14:paraId="685E6DC2" w14:textId="77777777" w:rsidR="002571E3" w:rsidRPr="00E80CB9" w:rsidRDefault="00534239" w:rsidP="007D2126">
            <w:pPr>
              <w:spacing w:after="0" w:line="240" w:lineRule="auto"/>
              <w:jc w:val="center"/>
              <w:rPr>
                <w:rFonts w:ascii="Times New Roman" w:hAnsi="Times New Roman"/>
                <w:color w:val="000000"/>
                <w:lang w:eastAsia="tr-TR"/>
              </w:rPr>
            </w:pPr>
            <w:r>
              <w:rPr>
                <w:rFonts w:ascii="Times New Roman" w:hAnsi="Times New Roman"/>
                <w:color w:val="000000"/>
                <w:lang w:eastAsia="tr-TR"/>
              </w:rPr>
              <w:t>Öz mal Tapusu</w:t>
            </w:r>
          </w:p>
        </w:tc>
      </w:tr>
      <w:tr w:rsidR="002571E3" w:rsidRPr="00386400" w14:paraId="3B196B73" w14:textId="77777777" w:rsidTr="00F56E50">
        <w:trPr>
          <w:trHeight w:val="1710"/>
        </w:trPr>
        <w:tc>
          <w:tcPr>
            <w:tcW w:w="700" w:type="dxa"/>
            <w:tcBorders>
              <w:top w:val="nil"/>
              <w:left w:val="single" w:sz="4" w:space="0" w:color="auto"/>
              <w:bottom w:val="single" w:sz="4" w:space="0" w:color="auto"/>
              <w:right w:val="single" w:sz="4" w:space="0" w:color="auto"/>
            </w:tcBorders>
            <w:vAlign w:val="center"/>
          </w:tcPr>
          <w:p w14:paraId="3375E6DC" w14:textId="77777777" w:rsidR="002571E3" w:rsidRPr="00E80CB9" w:rsidRDefault="002571E3" w:rsidP="007D2126">
            <w:pPr>
              <w:spacing w:after="0" w:line="240" w:lineRule="auto"/>
              <w:jc w:val="center"/>
              <w:rPr>
                <w:rFonts w:ascii="Times New Roman" w:hAnsi="Times New Roman"/>
                <w:color w:val="000000"/>
                <w:lang w:eastAsia="tr-TR"/>
              </w:rPr>
            </w:pPr>
            <w:r w:rsidRPr="00E80CB9">
              <w:rPr>
                <w:rFonts w:ascii="Times New Roman" w:hAnsi="Times New Roman"/>
                <w:color w:val="000000"/>
                <w:lang w:eastAsia="tr-TR"/>
              </w:rPr>
              <w:t>1.ç</w:t>
            </w:r>
          </w:p>
        </w:tc>
        <w:tc>
          <w:tcPr>
            <w:tcW w:w="4695" w:type="dxa"/>
            <w:tcBorders>
              <w:top w:val="single" w:sz="4" w:space="0" w:color="auto"/>
              <w:left w:val="nil"/>
              <w:bottom w:val="single" w:sz="4" w:space="0" w:color="auto"/>
              <w:right w:val="single" w:sz="4" w:space="0" w:color="000000"/>
            </w:tcBorders>
            <w:vAlign w:val="center"/>
          </w:tcPr>
          <w:p w14:paraId="4D264B01" w14:textId="77777777" w:rsidR="002571E3" w:rsidRPr="00E80CB9" w:rsidRDefault="002571E3" w:rsidP="000D1AFE">
            <w:pPr>
              <w:spacing w:after="0" w:line="240" w:lineRule="auto"/>
              <w:jc w:val="both"/>
              <w:rPr>
                <w:rFonts w:ascii="Times New Roman" w:hAnsi="Times New Roman"/>
                <w:color w:val="000000"/>
                <w:lang w:eastAsia="tr-TR"/>
              </w:rPr>
            </w:pPr>
            <w:r w:rsidRPr="00E80CB9">
              <w:rPr>
                <w:rFonts w:ascii="Times New Roman" w:hAnsi="Times New Roman"/>
                <w:color w:val="000000"/>
                <w:lang w:eastAsia="tr-TR"/>
              </w:rPr>
              <w:t>Antrepo olarak açılmak istenilen yer belediye sınırları içerisinde ise ilgili Belediye Başkanlığından alınacak İşyeri Açma ve Çalışma Ruhsatı; diğer yerlerde ise ilgili yerden (Valilikler ya da konusu ile ilgili yetkili Bakanlık veya Kuruluş) alınacak İşyeri Açma ve Çalışma Ruhsatı veya buna karşılık gelen belge</w:t>
            </w:r>
          </w:p>
        </w:tc>
        <w:tc>
          <w:tcPr>
            <w:tcW w:w="1851" w:type="dxa"/>
            <w:tcBorders>
              <w:top w:val="nil"/>
              <w:left w:val="nil"/>
              <w:bottom w:val="single" w:sz="4" w:space="0" w:color="auto"/>
              <w:right w:val="single" w:sz="4" w:space="0" w:color="auto"/>
            </w:tcBorders>
            <w:vAlign w:val="center"/>
          </w:tcPr>
          <w:p w14:paraId="51185156" w14:textId="77777777" w:rsidR="002571E3" w:rsidRPr="00E80CB9" w:rsidRDefault="002571E3" w:rsidP="007D2126">
            <w:pPr>
              <w:spacing w:after="0" w:line="240" w:lineRule="auto"/>
              <w:jc w:val="center"/>
              <w:rPr>
                <w:rFonts w:ascii="Times New Roman" w:hAnsi="Times New Roman"/>
                <w:color w:val="000000"/>
                <w:lang w:eastAsia="tr-TR"/>
              </w:rPr>
            </w:pPr>
            <w:r>
              <w:rPr>
                <w:rFonts w:ascii="Times New Roman" w:hAnsi="Times New Roman"/>
                <w:color w:val="000000"/>
                <w:lang w:eastAsia="tr-TR"/>
              </w:rPr>
              <w:t xml:space="preserve">İŞYERİ </w:t>
            </w:r>
            <w:r w:rsidRPr="00E80CB9">
              <w:rPr>
                <w:rFonts w:ascii="Times New Roman" w:hAnsi="Times New Roman"/>
                <w:color w:val="000000"/>
                <w:lang w:eastAsia="tr-TR"/>
              </w:rPr>
              <w:t>AÇMA VE ÇALIŞMA RUHSATI</w:t>
            </w:r>
          </w:p>
        </w:tc>
        <w:tc>
          <w:tcPr>
            <w:tcW w:w="617" w:type="dxa"/>
            <w:tcBorders>
              <w:top w:val="nil"/>
              <w:left w:val="nil"/>
              <w:bottom w:val="single" w:sz="4" w:space="0" w:color="auto"/>
              <w:right w:val="single" w:sz="4" w:space="0" w:color="auto"/>
            </w:tcBorders>
            <w:noWrap/>
            <w:vAlign w:val="center"/>
          </w:tcPr>
          <w:p w14:paraId="2CF52044" w14:textId="77777777" w:rsidR="002571E3" w:rsidRPr="00E80CB9" w:rsidRDefault="00534239" w:rsidP="007D2126">
            <w:pPr>
              <w:spacing w:after="0" w:line="240" w:lineRule="auto"/>
              <w:jc w:val="center"/>
              <w:rPr>
                <w:rFonts w:ascii="Times New Roman" w:hAnsi="Times New Roman"/>
                <w:color w:val="000000"/>
                <w:sz w:val="72"/>
                <w:szCs w:val="72"/>
                <w:lang w:eastAsia="tr-TR"/>
              </w:rPr>
            </w:pPr>
            <w:r>
              <w:rPr>
                <w:noProof/>
                <w:lang w:eastAsia="tr-TR"/>
              </w:rPr>
              <w:drawing>
                <wp:anchor distT="0" distB="0" distL="114300" distR="114300" simplePos="0" relativeHeight="251708416" behindDoc="0" locked="0" layoutInCell="1" allowOverlap="1" wp14:anchorId="52E7A071" wp14:editId="1B02FA20">
                  <wp:simplePos x="0" y="0"/>
                  <wp:positionH relativeFrom="column">
                    <wp:posOffset>80010</wp:posOffset>
                  </wp:positionH>
                  <wp:positionV relativeFrom="paragraph">
                    <wp:posOffset>222885</wp:posOffset>
                  </wp:positionV>
                  <wp:extent cx="180975" cy="187325"/>
                  <wp:effectExtent l="0" t="0" r="9525" b="3175"/>
                  <wp:wrapNone/>
                  <wp:docPr id="52" name="Resi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8" r:link="rId7" cstate="print">
                            <a:extLst>
                              <a:ext uri="{28A0092B-C50C-407E-A947-70E740481C1C}">
                                <a14:useLocalDpi xmlns:a14="http://schemas.microsoft.com/office/drawing/2010/main" val="0"/>
                              </a:ext>
                            </a:extLst>
                          </a:blip>
                          <a:srcRect/>
                          <a:stretch>
                            <a:fillRect/>
                          </a:stretch>
                        </pic:blipFill>
                        <pic:spPr bwMode="auto">
                          <a:xfrm>
                            <a:off x="0" y="0"/>
                            <a:ext cx="180975" cy="18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71E3" w:rsidRPr="00E80CB9">
              <w:rPr>
                <w:rFonts w:ascii="Times New Roman" w:hAnsi="Times New Roman"/>
                <w:color w:val="000000"/>
                <w:sz w:val="72"/>
                <w:szCs w:val="72"/>
                <w:lang w:eastAsia="tr-TR"/>
              </w:rPr>
              <w:t>□</w:t>
            </w:r>
          </w:p>
        </w:tc>
        <w:tc>
          <w:tcPr>
            <w:tcW w:w="851" w:type="dxa"/>
            <w:tcBorders>
              <w:top w:val="nil"/>
              <w:left w:val="nil"/>
              <w:bottom w:val="single" w:sz="4" w:space="0" w:color="auto"/>
              <w:right w:val="single" w:sz="4" w:space="0" w:color="auto"/>
            </w:tcBorders>
            <w:noWrap/>
            <w:vAlign w:val="center"/>
          </w:tcPr>
          <w:p w14:paraId="52E3AA3E" w14:textId="77777777" w:rsidR="002571E3" w:rsidRPr="00E80CB9" w:rsidRDefault="002571E3" w:rsidP="007D2126">
            <w:pPr>
              <w:spacing w:after="0" w:line="240" w:lineRule="auto"/>
              <w:jc w:val="center"/>
              <w:rPr>
                <w:rFonts w:ascii="Times New Roman" w:hAnsi="Times New Roman"/>
                <w:color w:val="000000"/>
                <w:sz w:val="72"/>
                <w:szCs w:val="72"/>
                <w:lang w:eastAsia="tr-TR"/>
              </w:rPr>
            </w:pPr>
            <w:r w:rsidRPr="00E80CB9">
              <w:rPr>
                <w:rFonts w:ascii="Times New Roman" w:hAnsi="Times New Roman"/>
                <w:color w:val="000000"/>
                <w:sz w:val="72"/>
                <w:szCs w:val="72"/>
                <w:lang w:eastAsia="tr-TR"/>
              </w:rPr>
              <w:t>□</w:t>
            </w:r>
          </w:p>
        </w:tc>
        <w:tc>
          <w:tcPr>
            <w:tcW w:w="1843" w:type="dxa"/>
            <w:tcBorders>
              <w:top w:val="nil"/>
              <w:left w:val="nil"/>
              <w:bottom w:val="single" w:sz="4" w:space="0" w:color="auto"/>
              <w:right w:val="single" w:sz="4" w:space="0" w:color="auto"/>
            </w:tcBorders>
            <w:vAlign w:val="center"/>
          </w:tcPr>
          <w:p w14:paraId="0306E8B0" w14:textId="77777777" w:rsidR="002571E3" w:rsidRPr="00ED5596" w:rsidRDefault="00ED5596" w:rsidP="007D2126">
            <w:pPr>
              <w:spacing w:after="0" w:line="240" w:lineRule="auto"/>
              <w:jc w:val="center"/>
              <w:rPr>
                <w:rFonts w:ascii="Times New Roman" w:hAnsi="Times New Roman"/>
                <w:color w:val="000000"/>
                <w:sz w:val="20"/>
                <w:szCs w:val="20"/>
                <w:lang w:eastAsia="tr-TR"/>
              </w:rPr>
            </w:pPr>
            <w:r w:rsidRPr="00ED5596">
              <w:rPr>
                <w:rFonts w:ascii="Times New Roman" w:hAnsi="Times New Roman"/>
                <w:color w:val="000000"/>
                <w:sz w:val="20"/>
                <w:szCs w:val="20"/>
                <w:lang w:eastAsia="tr-TR"/>
              </w:rPr>
              <w:t xml:space="preserve">İzmir Büyükşehir Belediye Başkanlığı 2019/73 </w:t>
            </w:r>
            <w:proofErr w:type="gramStart"/>
            <w:r w:rsidRPr="00ED5596">
              <w:rPr>
                <w:rFonts w:ascii="Times New Roman" w:hAnsi="Times New Roman"/>
                <w:color w:val="000000"/>
                <w:sz w:val="20"/>
                <w:szCs w:val="20"/>
                <w:lang w:eastAsia="tr-TR"/>
              </w:rPr>
              <w:t xml:space="preserve">ve </w:t>
            </w:r>
            <w:r w:rsidR="002571E3" w:rsidRPr="00ED5596">
              <w:rPr>
                <w:rFonts w:ascii="Times New Roman" w:hAnsi="Times New Roman"/>
                <w:color w:val="000000"/>
                <w:sz w:val="20"/>
                <w:szCs w:val="20"/>
                <w:lang w:eastAsia="tr-TR"/>
              </w:rPr>
              <w:t> </w:t>
            </w:r>
            <w:r w:rsidRPr="00ED5596">
              <w:rPr>
                <w:rFonts w:ascii="Times New Roman" w:hAnsi="Times New Roman"/>
                <w:color w:val="000000"/>
                <w:sz w:val="20"/>
                <w:szCs w:val="20"/>
                <w:lang w:eastAsia="tr-TR"/>
              </w:rPr>
              <w:t>2019</w:t>
            </w:r>
            <w:proofErr w:type="gramEnd"/>
            <w:r w:rsidRPr="00ED5596">
              <w:rPr>
                <w:rFonts w:ascii="Times New Roman" w:hAnsi="Times New Roman"/>
                <w:color w:val="000000"/>
                <w:sz w:val="20"/>
                <w:szCs w:val="20"/>
                <w:lang w:eastAsia="tr-TR"/>
              </w:rPr>
              <w:t>/74 sayılı</w:t>
            </w:r>
          </w:p>
        </w:tc>
      </w:tr>
      <w:tr w:rsidR="002571E3" w:rsidRPr="00386400" w14:paraId="46FA0CCB" w14:textId="77777777" w:rsidTr="00F56E50">
        <w:trPr>
          <w:trHeight w:val="915"/>
        </w:trPr>
        <w:tc>
          <w:tcPr>
            <w:tcW w:w="700" w:type="dxa"/>
            <w:tcBorders>
              <w:top w:val="nil"/>
              <w:left w:val="single" w:sz="4" w:space="0" w:color="auto"/>
              <w:bottom w:val="single" w:sz="4" w:space="0" w:color="auto"/>
              <w:right w:val="single" w:sz="4" w:space="0" w:color="auto"/>
            </w:tcBorders>
            <w:vAlign w:val="center"/>
          </w:tcPr>
          <w:p w14:paraId="593BE781" w14:textId="77777777" w:rsidR="002571E3" w:rsidRPr="00E80CB9" w:rsidRDefault="002571E3" w:rsidP="007D2126">
            <w:pPr>
              <w:spacing w:after="0" w:line="240" w:lineRule="auto"/>
              <w:jc w:val="center"/>
              <w:rPr>
                <w:rFonts w:ascii="Times New Roman" w:hAnsi="Times New Roman"/>
                <w:color w:val="000000"/>
                <w:lang w:eastAsia="tr-TR"/>
              </w:rPr>
            </w:pPr>
            <w:r w:rsidRPr="00E80CB9">
              <w:rPr>
                <w:rFonts w:ascii="Times New Roman" w:hAnsi="Times New Roman"/>
                <w:color w:val="000000"/>
                <w:lang w:eastAsia="tr-TR"/>
              </w:rPr>
              <w:t>1.ç</w:t>
            </w:r>
          </w:p>
        </w:tc>
        <w:tc>
          <w:tcPr>
            <w:tcW w:w="4695" w:type="dxa"/>
            <w:tcBorders>
              <w:top w:val="single" w:sz="4" w:space="0" w:color="auto"/>
              <w:left w:val="nil"/>
              <w:bottom w:val="single" w:sz="4" w:space="0" w:color="auto"/>
              <w:right w:val="single" w:sz="4" w:space="0" w:color="000000"/>
            </w:tcBorders>
            <w:vAlign w:val="center"/>
          </w:tcPr>
          <w:p w14:paraId="6A2D30B4" w14:textId="77777777" w:rsidR="002571E3" w:rsidRPr="00E80CB9" w:rsidRDefault="002571E3" w:rsidP="000D1AFE">
            <w:pPr>
              <w:spacing w:after="0" w:line="240" w:lineRule="auto"/>
              <w:jc w:val="both"/>
              <w:rPr>
                <w:rFonts w:ascii="Times New Roman" w:hAnsi="Times New Roman"/>
                <w:color w:val="000000"/>
                <w:lang w:eastAsia="tr-TR"/>
              </w:rPr>
            </w:pPr>
            <w:r w:rsidRPr="00E80CB9">
              <w:rPr>
                <w:rFonts w:ascii="Times New Roman" w:hAnsi="Times New Roman"/>
                <w:color w:val="000000"/>
                <w:lang w:eastAsia="tr-TR"/>
              </w:rPr>
              <w:t>Yangın ve patlamalar için gerekli önlemler alındığına dair itfaiye raporu,</w:t>
            </w:r>
          </w:p>
        </w:tc>
        <w:tc>
          <w:tcPr>
            <w:tcW w:w="1851" w:type="dxa"/>
            <w:tcBorders>
              <w:top w:val="nil"/>
              <w:left w:val="nil"/>
              <w:bottom w:val="single" w:sz="4" w:space="0" w:color="auto"/>
              <w:right w:val="single" w:sz="4" w:space="0" w:color="auto"/>
            </w:tcBorders>
            <w:vAlign w:val="center"/>
          </w:tcPr>
          <w:p w14:paraId="62B2585C" w14:textId="77777777" w:rsidR="002571E3" w:rsidRPr="00E80CB9" w:rsidRDefault="002571E3" w:rsidP="007D2126">
            <w:pPr>
              <w:spacing w:after="0" w:line="240" w:lineRule="auto"/>
              <w:jc w:val="center"/>
              <w:rPr>
                <w:rFonts w:ascii="Times New Roman" w:hAnsi="Times New Roman"/>
                <w:color w:val="000000"/>
                <w:lang w:eastAsia="tr-TR"/>
              </w:rPr>
            </w:pPr>
            <w:r w:rsidRPr="00E80CB9">
              <w:rPr>
                <w:rFonts w:ascii="Times New Roman" w:hAnsi="Times New Roman"/>
                <w:color w:val="000000"/>
                <w:lang w:eastAsia="tr-TR"/>
              </w:rPr>
              <w:t>İTFAİYE RAPORU (Yangın)</w:t>
            </w:r>
          </w:p>
        </w:tc>
        <w:tc>
          <w:tcPr>
            <w:tcW w:w="617" w:type="dxa"/>
            <w:tcBorders>
              <w:top w:val="nil"/>
              <w:left w:val="nil"/>
              <w:bottom w:val="single" w:sz="4" w:space="0" w:color="auto"/>
              <w:right w:val="single" w:sz="4" w:space="0" w:color="auto"/>
            </w:tcBorders>
            <w:noWrap/>
            <w:vAlign w:val="center"/>
          </w:tcPr>
          <w:p w14:paraId="6EF49BA2" w14:textId="77777777" w:rsidR="002571E3" w:rsidRPr="00E80CB9" w:rsidRDefault="00534239" w:rsidP="007D2126">
            <w:pPr>
              <w:spacing w:after="0" w:line="240" w:lineRule="auto"/>
              <w:jc w:val="center"/>
              <w:rPr>
                <w:rFonts w:ascii="Times New Roman" w:hAnsi="Times New Roman"/>
                <w:color w:val="000000"/>
                <w:sz w:val="72"/>
                <w:szCs w:val="72"/>
                <w:lang w:eastAsia="tr-TR"/>
              </w:rPr>
            </w:pPr>
            <w:r>
              <w:rPr>
                <w:noProof/>
                <w:lang w:eastAsia="tr-TR"/>
              </w:rPr>
              <w:drawing>
                <wp:anchor distT="0" distB="0" distL="114300" distR="114300" simplePos="0" relativeHeight="251710464" behindDoc="0" locked="0" layoutInCell="1" allowOverlap="1" wp14:anchorId="5C4266C1" wp14:editId="7A6CDEBD">
                  <wp:simplePos x="0" y="0"/>
                  <wp:positionH relativeFrom="column">
                    <wp:posOffset>73660</wp:posOffset>
                  </wp:positionH>
                  <wp:positionV relativeFrom="paragraph">
                    <wp:posOffset>241300</wp:posOffset>
                  </wp:positionV>
                  <wp:extent cx="180975" cy="187325"/>
                  <wp:effectExtent l="0" t="0" r="9525" b="3175"/>
                  <wp:wrapNone/>
                  <wp:docPr id="53" name="Resi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8" r:link="rId7" cstate="print">
                            <a:extLst>
                              <a:ext uri="{28A0092B-C50C-407E-A947-70E740481C1C}">
                                <a14:useLocalDpi xmlns:a14="http://schemas.microsoft.com/office/drawing/2010/main" val="0"/>
                              </a:ext>
                            </a:extLst>
                          </a:blip>
                          <a:srcRect/>
                          <a:stretch>
                            <a:fillRect/>
                          </a:stretch>
                        </pic:blipFill>
                        <pic:spPr bwMode="auto">
                          <a:xfrm>
                            <a:off x="0" y="0"/>
                            <a:ext cx="180975" cy="18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71E3" w:rsidRPr="00E80CB9">
              <w:rPr>
                <w:rFonts w:ascii="Times New Roman" w:hAnsi="Times New Roman"/>
                <w:color w:val="000000"/>
                <w:sz w:val="72"/>
                <w:szCs w:val="72"/>
                <w:lang w:eastAsia="tr-TR"/>
              </w:rPr>
              <w:t>□</w:t>
            </w:r>
          </w:p>
        </w:tc>
        <w:tc>
          <w:tcPr>
            <w:tcW w:w="851" w:type="dxa"/>
            <w:tcBorders>
              <w:top w:val="nil"/>
              <w:left w:val="nil"/>
              <w:bottom w:val="single" w:sz="4" w:space="0" w:color="auto"/>
              <w:right w:val="single" w:sz="4" w:space="0" w:color="auto"/>
            </w:tcBorders>
            <w:noWrap/>
            <w:vAlign w:val="center"/>
          </w:tcPr>
          <w:p w14:paraId="39038A5E" w14:textId="77777777" w:rsidR="002571E3" w:rsidRPr="00E80CB9" w:rsidRDefault="002571E3" w:rsidP="007D2126">
            <w:pPr>
              <w:spacing w:after="0" w:line="240" w:lineRule="auto"/>
              <w:jc w:val="center"/>
              <w:rPr>
                <w:rFonts w:ascii="Times New Roman" w:hAnsi="Times New Roman"/>
                <w:color w:val="000000"/>
                <w:sz w:val="72"/>
                <w:szCs w:val="72"/>
                <w:lang w:eastAsia="tr-TR"/>
              </w:rPr>
            </w:pPr>
            <w:r w:rsidRPr="00E80CB9">
              <w:rPr>
                <w:rFonts w:ascii="Times New Roman" w:hAnsi="Times New Roman"/>
                <w:color w:val="000000"/>
                <w:sz w:val="72"/>
                <w:szCs w:val="72"/>
                <w:lang w:eastAsia="tr-TR"/>
              </w:rPr>
              <w:t>□</w:t>
            </w:r>
          </w:p>
        </w:tc>
        <w:tc>
          <w:tcPr>
            <w:tcW w:w="1843" w:type="dxa"/>
            <w:tcBorders>
              <w:top w:val="nil"/>
              <w:left w:val="nil"/>
              <w:bottom w:val="single" w:sz="4" w:space="0" w:color="auto"/>
              <w:right w:val="single" w:sz="4" w:space="0" w:color="auto"/>
            </w:tcBorders>
            <w:vAlign w:val="center"/>
          </w:tcPr>
          <w:p w14:paraId="57DFFD02" w14:textId="77777777" w:rsidR="002571E3" w:rsidRPr="00E80CB9" w:rsidRDefault="00534239" w:rsidP="007D2126">
            <w:pPr>
              <w:spacing w:after="0" w:line="240" w:lineRule="auto"/>
              <w:jc w:val="center"/>
              <w:rPr>
                <w:rFonts w:ascii="Times New Roman" w:hAnsi="Times New Roman"/>
                <w:color w:val="000000"/>
                <w:lang w:eastAsia="tr-TR"/>
              </w:rPr>
            </w:pPr>
            <w:r>
              <w:rPr>
                <w:noProof/>
                <w:lang w:eastAsia="tr-TR"/>
              </w:rPr>
              <w:drawing>
                <wp:anchor distT="0" distB="0" distL="114300" distR="114300" simplePos="0" relativeHeight="251716608" behindDoc="0" locked="0" layoutInCell="1" allowOverlap="1" wp14:anchorId="3DA9F6B1" wp14:editId="3C69ABDC">
                  <wp:simplePos x="0" y="0"/>
                  <wp:positionH relativeFrom="column">
                    <wp:posOffset>796290</wp:posOffset>
                  </wp:positionH>
                  <wp:positionV relativeFrom="paragraph">
                    <wp:posOffset>236220</wp:posOffset>
                  </wp:positionV>
                  <wp:extent cx="180975" cy="187325"/>
                  <wp:effectExtent l="0" t="0" r="9525" b="3175"/>
                  <wp:wrapNone/>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8" r:link="rId7" cstate="print">
                            <a:extLst>
                              <a:ext uri="{28A0092B-C50C-407E-A947-70E740481C1C}">
                                <a14:useLocalDpi xmlns:a14="http://schemas.microsoft.com/office/drawing/2010/main" val="0"/>
                              </a:ext>
                            </a:extLst>
                          </a:blip>
                          <a:srcRect/>
                          <a:stretch>
                            <a:fillRect/>
                          </a:stretch>
                        </pic:blipFill>
                        <pic:spPr bwMode="auto">
                          <a:xfrm>
                            <a:off x="0" y="0"/>
                            <a:ext cx="180975" cy="18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71E3" w:rsidRPr="00E80CB9">
              <w:rPr>
                <w:rFonts w:ascii="Times New Roman" w:hAnsi="Times New Roman"/>
                <w:color w:val="000000"/>
                <w:lang w:eastAsia="tr-TR"/>
              </w:rPr>
              <w:t xml:space="preserve">Güncel mi? </w:t>
            </w:r>
            <w:r w:rsidR="002571E3" w:rsidRPr="00E80CB9">
              <w:rPr>
                <w:rFonts w:ascii="Times New Roman" w:hAnsi="Times New Roman"/>
                <w:color w:val="000000"/>
                <w:sz w:val="72"/>
                <w:szCs w:val="72"/>
                <w:lang w:eastAsia="tr-TR"/>
              </w:rPr>
              <w:t>□</w:t>
            </w:r>
          </w:p>
        </w:tc>
      </w:tr>
      <w:tr w:rsidR="002571E3" w:rsidRPr="00386400" w14:paraId="74016364" w14:textId="77777777" w:rsidTr="00F56E50">
        <w:trPr>
          <w:trHeight w:val="915"/>
        </w:trPr>
        <w:tc>
          <w:tcPr>
            <w:tcW w:w="700" w:type="dxa"/>
            <w:tcBorders>
              <w:top w:val="nil"/>
              <w:left w:val="single" w:sz="4" w:space="0" w:color="auto"/>
              <w:bottom w:val="single" w:sz="4" w:space="0" w:color="auto"/>
              <w:right w:val="single" w:sz="4" w:space="0" w:color="auto"/>
            </w:tcBorders>
            <w:vAlign w:val="center"/>
          </w:tcPr>
          <w:p w14:paraId="01C9A423" w14:textId="77777777" w:rsidR="002571E3" w:rsidRPr="00E80CB9" w:rsidRDefault="002571E3" w:rsidP="007D2126">
            <w:pPr>
              <w:spacing w:after="0" w:line="240" w:lineRule="auto"/>
              <w:jc w:val="center"/>
              <w:rPr>
                <w:rFonts w:ascii="Times New Roman" w:hAnsi="Times New Roman"/>
                <w:color w:val="000000"/>
                <w:lang w:eastAsia="tr-TR"/>
              </w:rPr>
            </w:pPr>
            <w:r w:rsidRPr="00E80CB9">
              <w:rPr>
                <w:rFonts w:ascii="Times New Roman" w:hAnsi="Times New Roman"/>
                <w:color w:val="000000"/>
                <w:lang w:eastAsia="tr-TR"/>
              </w:rPr>
              <w:t>1.d</w:t>
            </w:r>
          </w:p>
        </w:tc>
        <w:tc>
          <w:tcPr>
            <w:tcW w:w="4695" w:type="dxa"/>
            <w:tcBorders>
              <w:top w:val="single" w:sz="4" w:space="0" w:color="auto"/>
              <w:left w:val="nil"/>
              <w:bottom w:val="single" w:sz="4" w:space="0" w:color="auto"/>
              <w:right w:val="single" w:sz="4" w:space="0" w:color="000000"/>
            </w:tcBorders>
            <w:vAlign w:val="center"/>
          </w:tcPr>
          <w:p w14:paraId="2FAA84C5" w14:textId="77777777" w:rsidR="002571E3" w:rsidRPr="00E80CB9" w:rsidRDefault="002571E3" w:rsidP="000D1AFE">
            <w:pPr>
              <w:spacing w:after="0" w:line="240" w:lineRule="auto"/>
              <w:jc w:val="both"/>
              <w:rPr>
                <w:rFonts w:ascii="Times New Roman" w:hAnsi="Times New Roman"/>
                <w:color w:val="000000"/>
                <w:lang w:eastAsia="tr-TR"/>
              </w:rPr>
            </w:pPr>
            <w:r w:rsidRPr="00E80CB9">
              <w:rPr>
                <w:rFonts w:ascii="Times New Roman" w:hAnsi="Times New Roman"/>
                <w:color w:val="000000"/>
                <w:lang w:eastAsia="tr-TR"/>
              </w:rPr>
              <w:t>Noterden tasdikli İmza Sirküleri</w:t>
            </w:r>
          </w:p>
        </w:tc>
        <w:tc>
          <w:tcPr>
            <w:tcW w:w="1851" w:type="dxa"/>
            <w:tcBorders>
              <w:top w:val="nil"/>
              <w:left w:val="nil"/>
              <w:bottom w:val="single" w:sz="4" w:space="0" w:color="auto"/>
              <w:right w:val="single" w:sz="4" w:space="0" w:color="auto"/>
            </w:tcBorders>
            <w:vAlign w:val="center"/>
          </w:tcPr>
          <w:p w14:paraId="3BB439EF" w14:textId="77777777" w:rsidR="002571E3" w:rsidRPr="00E80CB9" w:rsidRDefault="002571E3" w:rsidP="007D2126">
            <w:pPr>
              <w:spacing w:after="0" w:line="240" w:lineRule="auto"/>
              <w:jc w:val="center"/>
              <w:rPr>
                <w:rFonts w:ascii="Times New Roman" w:hAnsi="Times New Roman"/>
                <w:color w:val="000000"/>
                <w:lang w:eastAsia="tr-TR"/>
              </w:rPr>
            </w:pPr>
            <w:r w:rsidRPr="00E80CB9">
              <w:rPr>
                <w:rFonts w:ascii="Times New Roman" w:hAnsi="Times New Roman"/>
                <w:color w:val="000000"/>
                <w:lang w:eastAsia="tr-TR"/>
              </w:rPr>
              <w:t>İMZA SİRKÜLERİ</w:t>
            </w:r>
          </w:p>
        </w:tc>
        <w:tc>
          <w:tcPr>
            <w:tcW w:w="617" w:type="dxa"/>
            <w:tcBorders>
              <w:top w:val="nil"/>
              <w:left w:val="nil"/>
              <w:bottom w:val="single" w:sz="4" w:space="0" w:color="auto"/>
              <w:right w:val="single" w:sz="4" w:space="0" w:color="auto"/>
            </w:tcBorders>
            <w:noWrap/>
            <w:vAlign w:val="center"/>
          </w:tcPr>
          <w:p w14:paraId="0C1F516E" w14:textId="77777777" w:rsidR="002571E3" w:rsidRPr="00E80CB9" w:rsidRDefault="00534239" w:rsidP="007D2126">
            <w:pPr>
              <w:spacing w:after="0" w:line="240" w:lineRule="auto"/>
              <w:jc w:val="center"/>
              <w:rPr>
                <w:rFonts w:ascii="Times New Roman" w:hAnsi="Times New Roman"/>
                <w:color w:val="000000"/>
                <w:sz w:val="72"/>
                <w:szCs w:val="72"/>
                <w:lang w:eastAsia="tr-TR"/>
              </w:rPr>
            </w:pPr>
            <w:r>
              <w:rPr>
                <w:noProof/>
                <w:lang w:eastAsia="tr-TR"/>
              </w:rPr>
              <w:drawing>
                <wp:anchor distT="0" distB="0" distL="114300" distR="114300" simplePos="0" relativeHeight="251712512" behindDoc="0" locked="0" layoutInCell="1" allowOverlap="1" wp14:anchorId="3CF2DC4E" wp14:editId="4BFA7DD1">
                  <wp:simplePos x="0" y="0"/>
                  <wp:positionH relativeFrom="column">
                    <wp:posOffset>76835</wp:posOffset>
                  </wp:positionH>
                  <wp:positionV relativeFrom="paragraph">
                    <wp:posOffset>257810</wp:posOffset>
                  </wp:positionV>
                  <wp:extent cx="180975" cy="187325"/>
                  <wp:effectExtent l="0" t="0" r="9525" b="3175"/>
                  <wp:wrapNone/>
                  <wp:docPr id="54" name="Resi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8" r:link="rId7" cstate="print">
                            <a:extLst>
                              <a:ext uri="{28A0092B-C50C-407E-A947-70E740481C1C}">
                                <a14:useLocalDpi xmlns:a14="http://schemas.microsoft.com/office/drawing/2010/main" val="0"/>
                              </a:ext>
                            </a:extLst>
                          </a:blip>
                          <a:srcRect/>
                          <a:stretch>
                            <a:fillRect/>
                          </a:stretch>
                        </pic:blipFill>
                        <pic:spPr bwMode="auto">
                          <a:xfrm>
                            <a:off x="0" y="0"/>
                            <a:ext cx="180975" cy="18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71E3" w:rsidRPr="00E80CB9">
              <w:rPr>
                <w:rFonts w:ascii="Times New Roman" w:hAnsi="Times New Roman"/>
                <w:color w:val="000000"/>
                <w:sz w:val="72"/>
                <w:szCs w:val="72"/>
                <w:lang w:eastAsia="tr-TR"/>
              </w:rPr>
              <w:t>□</w:t>
            </w:r>
          </w:p>
        </w:tc>
        <w:tc>
          <w:tcPr>
            <w:tcW w:w="851" w:type="dxa"/>
            <w:tcBorders>
              <w:top w:val="nil"/>
              <w:left w:val="nil"/>
              <w:bottom w:val="single" w:sz="4" w:space="0" w:color="auto"/>
              <w:right w:val="single" w:sz="4" w:space="0" w:color="auto"/>
            </w:tcBorders>
            <w:noWrap/>
            <w:vAlign w:val="center"/>
          </w:tcPr>
          <w:p w14:paraId="2883A701" w14:textId="77777777" w:rsidR="002571E3" w:rsidRPr="00E80CB9" w:rsidRDefault="002571E3" w:rsidP="007D2126">
            <w:pPr>
              <w:spacing w:after="0" w:line="240" w:lineRule="auto"/>
              <w:jc w:val="center"/>
              <w:rPr>
                <w:rFonts w:ascii="Times New Roman" w:hAnsi="Times New Roman"/>
                <w:color w:val="000000"/>
                <w:sz w:val="72"/>
                <w:szCs w:val="72"/>
                <w:lang w:eastAsia="tr-TR"/>
              </w:rPr>
            </w:pPr>
            <w:r w:rsidRPr="00E80CB9">
              <w:rPr>
                <w:rFonts w:ascii="Times New Roman" w:hAnsi="Times New Roman"/>
                <w:color w:val="000000"/>
                <w:sz w:val="72"/>
                <w:szCs w:val="72"/>
                <w:lang w:eastAsia="tr-TR"/>
              </w:rPr>
              <w:t>□</w:t>
            </w:r>
          </w:p>
        </w:tc>
        <w:tc>
          <w:tcPr>
            <w:tcW w:w="1843" w:type="dxa"/>
            <w:tcBorders>
              <w:top w:val="nil"/>
              <w:left w:val="nil"/>
              <w:bottom w:val="single" w:sz="4" w:space="0" w:color="auto"/>
              <w:right w:val="single" w:sz="4" w:space="0" w:color="auto"/>
            </w:tcBorders>
            <w:vAlign w:val="center"/>
          </w:tcPr>
          <w:p w14:paraId="5DAA941F" w14:textId="77777777" w:rsidR="002571E3" w:rsidRPr="00E80CB9" w:rsidRDefault="00BE456C" w:rsidP="007D2126">
            <w:pPr>
              <w:spacing w:after="0" w:line="240" w:lineRule="auto"/>
              <w:jc w:val="center"/>
              <w:rPr>
                <w:rFonts w:ascii="Times New Roman" w:hAnsi="Times New Roman"/>
                <w:color w:val="000000"/>
                <w:lang w:eastAsia="tr-TR"/>
              </w:rPr>
            </w:pPr>
            <w:r>
              <w:rPr>
                <w:rFonts w:ascii="Times New Roman" w:hAnsi="Times New Roman"/>
                <w:color w:val="000000"/>
                <w:lang w:eastAsia="tr-TR"/>
              </w:rPr>
              <w:t>2 adet (YK Başkanı ve Yetkili Müdür)</w:t>
            </w:r>
            <w:r w:rsidR="002571E3" w:rsidRPr="00E80CB9">
              <w:rPr>
                <w:rFonts w:ascii="Times New Roman" w:hAnsi="Times New Roman"/>
                <w:color w:val="000000"/>
                <w:lang w:eastAsia="tr-TR"/>
              </w:rPr>
              <w:t> </w:t>
            </w:r>
          </w:p>
        </w:tc>
      </w:tr>
      <w:tr w:rsidR="002571E3" w:rsidRPr="00386400" w14:paraId="272AF0AC" w14:textId="77777777" w:rsidTr="00F56E50">
        <w:trPr>
          <w:trHeight w:val="915"/>
        </w:trPr>
        <w:tc>
          <w:tcPr>
            <w:tcW w:w="700" w:type="dxa"/>
            <w:tcBorders>
              <w:top w:val="nil"/>
              <w:left w:val="single" w:sz="4" w:space="0" w:color="auto"/>
              <w:bottom w:val="single" w:sz="4" w:space="0" w:color="auto"/>
              <w:right w:val="single" w:sz="4" w:space="0" w:color="auto"/>
            </w:tcBorders>
            <w:vAlign w:val="center"/>
          </w:tcPr>
          <w:p w14:paraId="744EF660" w14:textId="77777777" w:rsidR="002571E3" w:rsidRPr="00E80CB9" w:rsidRDefault="002571E3" w:rsidP="007D2126">
            <w:pPr>
              <w:spacing w:after="0" w:line="240" w:lineRule="auto"/>
              <w:jc w:val="center"/>
              <w:rPr>
                <w:rFonts w:ascii="Times New Roman" w:hAnsi="Times New Roman"/>
                <w:color w:val="000000"/>
                <w:lang w:eastAsia="tr-TR"/>
              </w:rPr>
            </w:pPr>
            <w:r w:rsidRPr="00E80CB9">
              <w:rPr>
                <w:rFonts w:ascii="Times New Roman" w:hAnsi="Times New Roman"/>
                <w:color w:val="000000"/>
                <w:lang w:eastAsia="tr-TR"/>
              </w:rPr>
              <w:t>1.d</w:t>
            </w:r>
          </w:p>
        </w:tc>
        <w:tc>
          <w:tcPr>
            <w:tcW w:w="4695" w:type="dxa"/>
            <w:tcBorders>
              <w:top w:val="single" w:sz="4" w:space="0" w:color="auto"/>
              <w:left w:val="nil"/>
              <w:bottom w:val="single" w:sz="4" w:space="0" w:color="auto"/>
              <w:right w:val="single" w:sz="4" w:space="0" w:color="000000"/>
            </w:tcBorders>
            <w:vAlign w:val="center"/>
          </w:tcPr>
          <w:p w14:paraId="144EB53E" w14:textId="77777777" w:rsidR="002571E3" w:rsidRPr="00E80CB9" w:rsidRDefault="002571E3" w:rsidP="007D2126">
            <w:pPr>
              <w:spacing w:after="0" w:line="240" w:lineRule="auto"/>
              <w:rPr>
                <w:rFonts w:ascii="Times New Roman" w:hAnsi="Times New Roman"/>
                <w:color w:val="000000"/>
                <w:lang w:eastAsia="tr-TR"/>
              </w:rPr>
            </w:pPr>
            <w:r w:rsidRPr="00E80CB9">
              <w:rPr>
                <w:rFonts w:ascii="Times New Roman" w:hAnsi="Times New Roman"/>
                <w:color w:val="000000"/>
                <w:lang w:eastAsia="tr-TR"/>
              </w:rPr>
              <w:t xml:space="preserve">Kayıtlı olunan Odadan alınacak Faaliyet Belgesi, </w:t>
            </w:r>
          </w:p>
        </w:tc>
        <w:tc>
          <w:tcPr>
            <w:tcW w:w="1851" w:type="dxa"/>
            <w:tcBorders>
              <w:top w:val="nil"/>
              <w:left w:val="nil"/>
              <w:bottom w:val="single" w:sz="4" w:space="0" w:color="auto"/>
              <w:right w:val="single" w:sz="4" w:space="0" w:color="auto"/>
            </w:tcBorders>
            <w:vAlign w:val="center"/>
          </w:tcPr>
          <w:p w14:paraId="2A8BC273" w14:textId="77777777" w:rsidR="002571E3" w:rsidRPr="00E80CB9" w:rsidRDefault="002571E3" w:rsidP="007D2126">
            <w:pPr>
              <w:spacing w:after="0" w:line="240" w:lineRule="auto"/>
              <w:jc w:val="center"/>
              <w:rPr>
                <w:rFonts w:ascii="Times New Roman" w:hAnsi="Times New Roman"/>
                <w:color w:val="000000"/>
                <w:lang w:eastAsia="tr-TR"/>
              </w:rPr>
            </w:pPr>
            <w:r w:rsidRPr="00E80CB9">
              <w:rPr>
                <w:rFonts w:ascii="Times New Roman" w:hAnsi="Times New Roman"/>
                <w:color w:val="000000"/>
                <w:lang w:eastAsia="tr-TR"/>
              </w:rPr>
              <w:t>FAALİYET BELGESİ</w:t>
            </w:r>
          </w:p>
        </w:tc>
        <w:tc>
          <w:tcPr>
            <w:tcW w:w="617" w:type="dxa"/>
            <w:tcBorders>
              <w:top w:val="nil"/>
              <w:left w:val="nil"/>
              <w:bottom w:val="single" w:sz="4" w:space="0" w:color="auto"/>
              <w:right w:val="single" w:sz="4" w:space="0" w:color="auto"/>
            </w:tcBorders>
            <w:noWrap/>
            <w:vAlign w:val="center"/>
          </w:tcPr>
          <w:p w14:paraId="4EAF6EB9" w14:textId="77777777" w:rsidR="002571E3" w:rsidRPr="00E80CB9" w:rsidRDefault="00534239" w:rsidP="007D2126">
            <w:pPr>
              <w:spacing w:after="0" w:line="240" w:lineRule="auto"/>
              <w:jc w:val="center"/>
              <w:rPr>
                <w:rFonts w:ascii="Times New Roman" w:hAnsi="Times New Roman"/>
                <w:color w:val="000000"/>
                <w:sz w:val="72"/>
                <w:szCs w:val="72"/>
                <w:lang w:eastAsia="tr-TR"/>
              </w:rPr>
            </w:pPr>
            <w:r>
              <w:rPr>
                <w:noProof/>
                <w:lang w:eastAsia="tr-TR"/>
              </w:rPr>
              <w:drawing>
                <wp:anchor distT="0" distB="0" distL="114300" distR="114300" simplePos="0" relativeHeight="251714560" behindDoc="0" locked="0" layoutInCell="1" allowOverlap="1" wp14:anchorId="63B9A0D4" wp14:editId="635BC00D">
                  <wp:simplePos x="0" y="0"/>
                  <wp:positionH relativeFrom="column">
                    <wp:posOffset>64135</wp:posOffset>
                  </wp:positionH>
                  <wp:positionV relativeFrom="paragraph">
                    <wp:posOffset>220345</wp:posOffset>
                  </wp:positionV>
                  <wp:extent cx="180975" cy="187325"/>
                  <wp:effectExtent l="0" t="0" r="9525" b="3175"/>
                  <wp:wrapNone/>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8" r:link="rId7" cstate="print">
                            <a:extLst>
                              <a:ext uri="{28A0092B-C50C-407E-A947-70E740481C1C}">
                                <a14:useLocalDpi xmlns:a14="http://schemas.microsoft.com/office/drawing/2010/main" val="0"/>
                              </a:ext>
                            </a:extLst>
                          </a:blip>
                          <a:srcRect/>
                          <a:stretch>
                            <a:fillRect/>
                          </a:stretch>
                        </pic:blipFill>
                        <pic:spPr bwMode="auto">
                          <a:xfrm>
                            <a:off x="0" y="0"/>
                            <a:ext cx="180975" cy="18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71E3" w:rsidRPr="00E80CB9">
              <w:rPr>
                <w:rFonts w:ascii="Times New Roman" w:hAnsi="Times New Roman"/>
                <w:color w:val="000000"/>
                <w:sz w:val="72"/>
                <w:szCs w:val="72"/>
                <w:lang w:eastAsia="tr-TR"/>
              </w:rPr>
              <w:t>□</w:t>
            </w:r>
          </w:p>
        </w:tc>
        <w:tc>
          <w:tcPr>
            <w:tcW w:w="851" w:type="dxa"/>
            <w:tcBorders>
              <w:top w:val="nil"/>
              <w:left w:val="nil"/>
              <w:bottom w:val="single" w:sz="4" w:space="0" w:color="auto"/>
              <w:right w:val="single" w:sz="4" w:space="0" w:color="auto"/>
            </w:tcBorders>
            <w:noWrap/>
            <w:vAlign w:val="center"/>
          </w:tcPr>
          <w:p w14:paraId="3B378AD8" w14:textId="77777777" w:rsidR="002571E3" w:rsidRPr="00E80CB9" w:rsidRDefault="002571E3" w:rsidP="007D2126">
            <w:pPr>
              <w:spacing w:after="0" w:line="240" w:lineRule="auto"/>
              <w:jc w:val="center"/>
              <w:rPr>
                <w:rFonts w:ascii="Times New Roman" w:hAnsi="Times New Roman"/>
                <w:color w:val="000000"/>
                <w:sz w:val="72"/>
                <w:szCs w:val="72"/>
                <w:lang w:eastAsia="tr-TR"/>
              </w:rPr>
            </w:pPr>
            <w:r w:rsidRPr="00E80CB9">
              <w:rPr>
                <w:rFonts w:ascii="Times New Roman" w:hAnsi="Times New Roman"/>
                <w:color w:val="000000"/>
                <w:sz w:val="72"/>
                <w:szCs w:val="72"/>
                <w:lang w:eastAsia="tr-TR"/>
              </w:rPr>
              <w:t>□</w:t>
            </w:r>
          </w:p>
        </w:tc>
        <w:tc>
          <w:tcPr>
            <w:tcW w:w="1843" w:type="dxa"/>
            <w:tcBorders>
              <w:top w:val="nil"/>
              <w:left w:val="nil"/>
              <w:bottom w:val="single" w:sz="4" w:space="0" w:color="auto"/>
              <w:right w:val="single" w:sz="4" w:space="0" w:color="auto"/>
            </w:tcBorders>
            <w:vAlign w:val="center"/>
          </w:tcPr>
          <w:p w14:paraId="5CD65FED" w14:textId="77777777" w:rsidR="002571E3" w:rsidRPr="00BE456C" w:rsidRDefault="00BE456C" w:rsidP="007D2126">
            <w:pPr>
              <w:spacing w:after="0" w:line="240" w:lineRule="auto"/>
              <w:jc w:val="center"/>
              <w:rPr>
                <w:rFonts w:ascii="Times New Roman" w:hAnsi="Times New Roman"/>
                <w:color w:val="000000"/>
                <w:sz w:val="20"/>
                <w:szCs w:val="20"/>
                <w:lang w:eastAsia="tr-TR"/>
              </w:rPr>
            </w:pPr>
            <w:r w:rsidRPr="0089069F">
              <w:rPr>
                <w:rFonts w:ascii="Times New Roman" w:hAnsi="Times New Roman"/>
                <w:sz w:val="20"/>
                <w:szCs w:val="20"/>
                <w:lang w:eastAsia="tr-TR"/>
              </w:rPr>
              <w:t>İzmir Ticaret Odasından alınan 09.09.2019 tarihli</w:t>
            </w:r>
            <w:r w:rsidR="002571E3" w:rsidRPr="0089069F">
              <w:rPr>
                <w:rFonts w:ascii="Times New Roman" w:hAnsi="Times New Roman"/>
                <w:sz w:val="20"/>
                <w:szCs w:val="20"/>
                <w:lang w:eastAsia="tr-TR"/>
              </w:rPr>
              <w:t> </w:t>
            </w:r>
          </w:p>
        </w:tc>
      </w:tr>
      <w:tr w:rsidR="002571E3" w:rsidRPr="00386400" w14:paraId="3500F4D6" w14:textId="77777777" w:rsidTr="00F56E50">
        <w:trPr>
          <w:trHeight w:val="2115"/>
        </w:trPr>
        <w:tc>
          <w:tcPr>
            <w:tcW w:w="700" w:type="dxa"/>
            <w:tcBorders>
              <w:top w:val="nil"/>
              <w:left w:val="single" w:sz="4" w:space="0" w:color="auto"/>
              <w:bottom w:val="single" w:sz="4" w:space="0" w:color="auto"/>
              <w:right w:val="single" w:sz="4" w:space="0" w:color="auto"/>
            </w:tcBorders>
            <w:vAlign w:val="center"/>
          </w:tcPr>
          <w:p w14:paraId="355FCDB4" w14:textId="77777777" w:rsidR="002571E3" w:rsidRPr="00E80CB9" w:rsidRDefault="002571E3" w:rsidP="007D2126">
            <w:pPr>
              <w:spacing w:after="0" w:line="240" w:lineRule="auto"/>
              <w:jc w:val="center"/>
              <w:rPr>
                <w:rFonts w:ascii="Times New Roman" w:hAnsi="Times New Roman"/>
                <w:color w:val="000000"/>
                <w:lang w:eastAsia="tr-TR"/>
              </w:rPr>
            </w:pPr>
            <w:r w:rsidRPr="00E80CB9">
              <w:rPr>
                <w:rFonts w:ascii="Times New Roman" w:hAnsi="Times New Roman"/>
                <w:color w:val="000000"/>
                <w:lang w:eastAsia="tr-TR"/>
              </w:rPr>
              <w:t>1.e</w:t>
            </w:r>
          </w:p>
        </w:tc>
        <w:tc>
          <w:tcPr>
            <w:tcW w:w="4695" w:type="dxa"/>
            <w:tcBorders>
              <w:top w:val="single" w:sz="4" w:space="0" w:color="auto"/>
              <w:left w:val="nil"/>
              <w:bottom w:val="single" w:sz="4" w:space="0" w:color="auto"/>
              <w:right w:val="single" w:sz="4" w:space="0" w:color="000000"/>
            </w:tcBorders>
            <w:vAlign w:val="center"/>
          </w:tcPr>
          <w:p w14:paraId="3763365A" w14:textId="77777777" w:rsidR="002571E3" w:rsidRPr="00E80CB9" w:rsidRDefault="002571E3" w:rsidP="000D1AFE">
            <w:pPr>
              <w:spacing w:after="0" w:line="240" w:lineRule="auto"/>
              <w:jc w:val="both"/>
              <w:rPr>
                <w:rFonts w:ascii="Times New Roman" w:hAnsi="Times New Roman"/>
                <w:color w:val="000000"/>
                <w:lang w:eastAsia="tr-TR"/>
              </w:rPr>
            </w:pPr>
            <w:r w:rsidRPr="00E80CB9">
              <w:rPr>
                <w:rFonts w:ascii="Times New Roman" w:hAnsi="Times New Roman"/>
                <w:color w:val="000000"/>
                <w:lang w:eastAsia="tr-TR"/>
              </w:rPr>
              <w:t>Antrepo olarak açılmak istenen tanklara ilişkin Türk Akreditasyon Kurumundan (TÜRKAK) veya Türk Akreditasyon Kurumu ile karşılıklı tanıma anlaşması bulunan akreditasyon kurumlarından akredite edilen şirketler veya Dış Ticaret Müsteşarlığı tarafından uluslararası gözetim şirketi statüsü verilen gözetim şirketleri tarafından hazırlanmış kalibrasyon cetveli</w:t>
            </w:r>
          </w:p>
        </w:tc>
        <w:tc>
          <w:tcPr>
            <w:tcW w:w="1851" w:type="dxa"/>
            <w:tcBorders>
              <w:top w:val="nil"/>
              <w:left w:val="nil"/>
              <w:bottom w:val="single" w:sz="4" w:space="0" w:color="auto"/>
              <w:right w:val="single" w:sz="4" w:space="0" w:color="auto"/>
            </w:tcBorders>
            <w:vAlign w:val="center"/>
          </w:tcPr>
          <w:p w14:paraId="7428EADE" w14:textId="77777777" w:rsidR="002571E3" w:rsidRPr="00E80CB9" w:rsidRDefault="002571E3" w:rsidP="007D2126">
            <w:pPr>
              <w:spacing w:after="0" w:line="240" w:lineRule="auto"/>
              <w:jc w:val="center"/>
              <w:rPr>
                <w:rFonts w:ascii="Times New Roman" w:hAnsi="Times New Roman"/>
                <w:color w:val="000000"/>
                <w:lang w:eastAsia="tr-TR"/>
              </w:rPr>
            </w:pPr>
            <w:r w:rsidRPr="00E80CB9">
              <w:rPr>
                <w:rFonts w:ascii="Times New Roman" w:hAnsi="Times New Roman"/>
                <w:color w:val="000000"/>
                <w:lang w:eastAsia="tr-TR"/>
              </w:rPr>
              <w:t>KALİBRASYON CETVELİ</w:t>
            </w:r>
          </w:p>
        </w:tc>
        <w:tc>
          <w:tcPr>
            <w:tcW w:w="617" w:type="dxa"/>
            <w:tcBorders>
              <w:top w:val="nil"/>
              <w:left w:val="nil"/>
              <w:bottom w:val="single" w:sz="4" w:space="0" w:color="auto"/>
              <w:right w:val="single" w:sz="4" w:space="0" w:color="auto"/>
            </w:tcBorders>
            <w:noWrap/>
            <w:vAlign w:val="center"/>
          </w:tcPr>
          <w:p w14:paraId="60C72E1F" w14:textId="77777777" w:rsidR="002571E3" w:rsidRPr="00E80CB9" w:rsidRDefault="002571E3" w:rsidP="007D2126">
            <w:pPr>
              <w:spacing w:after="0" w:line="240" w:lineRule="auto"/>
              <w:jc w:val="center"/>
              <w:rPr>
                <w:rFonts w:ascii="Times New Roman" w:hAnsi="Times New Roman"/>
                <w:color w:val="000000"/>
                <w:sz w:val="72"/>
                <w:szCs w:val="72"/>
                <w:lang w:eastAsia="tr-TR"/>
              </w:rPr>
            </w:pPr>
            <w:r w:rsidRPr="00E80CB9">
              <w:rPr>
                <w:rFonts w:ascii="Times New Roman" w:hAnsi="Times New Roman"/>
                <w:color w:val="000000"/>
                <w:sz w:val="72"/>
                <w:szCs w:val="72"/>
                <w:lang w:eastAsia="tr-TR"/>
              </w:rPr>
              <w:t>□</w:t>
            </w:r>
          </w:p>
        </w:tc>
        <w:tc>
          <w:tcPr>
            <w:tcW w:w="851" w:type="dxa"/>
            <w:tcBorders>
              <w:top w:val="nil"/>
              <w:left w:val="nil"/>
              <w:bottom w:val="single" w:sz="4" w:space="0" w:color="auto"/>
              <w:right w:val="single" w:sz="4" w:space="0" w:color="auto"/>
            </w:tcBorders>
            <w:noWrap/>
            <w:vAlign w:val="center"/>
          </w:tcPr>
          <w:p w14:paraId="5441559E" w14:textId="77777777" w:rsidR="002571E3" w:rsidRPr="00E80CB9" w:rsidRDefault="002571E3" w:rsidP="007D2126">
            <w:pPr>
              <w:spacing w:after="0" w:line="240" w:lineRule="auto"/>
              <w:jc w:val="center"/>
              <w:rPr>
                <w:rFonts w:ascii="Times New Roman" w:hAnsi="Times New Roman"/>
                <w:color w:val="000000"/>
                <w:sz w:val="72"/>
                <w:szCs w:val="72"/>
                <w:lang w:eastAsia="tr-TR"/>
              </w:rPr>
            </w:pPr>
            <w:r w:rsidRPr="00E80CB9">
              <w:rPr>
                <w:rFonts w:ascii="Times New Roman" w:hAnsi="Times New Roman"/>
                <w:color w:val="000000"/>
                <w:sz w:val="72"/>
                <w:szCs w:val="72"/>
                <w:lang w:eastAsia="tr-TR"/>
              </w:rPr>
              <w:t>□</w:t>
            </w:r>
          </w:p>
        </w:tc>
        <w:tc>
          <w:tcPr>
            <w:tcW w:w="1843" w:type="dxa"/>
            <w:tcBorders>
              <w:top w:val="nil"/>
              <w:left w:val="nil"/>
              <w:bottom w:val="single" w:sz="4" w:space="0" w:color="auto"/>
              <w:right w:val="single" w:sz="4" w:space="0" w:color="auto"/>
            </w:tcBorders>
            <w:vAlign w:val="center"/>
          </w:tcPr>
          <w:p w14:paraId="697E7FFD" w14:textId="77777777" w:rsidR="002571E3" w:rsidRPr="00E80CB9" w:rsidRDefault="00E0576A" w:rsidP="007D2126">
            <w:pPr>
              <w:spacing w:after="0" w:line="240" w:lineRule="auto"/>
              <w:jc w:val="center"/>
              <w:rPr>
                <w:rFonts w:ascii="Times New Roman" w:hAnsi="Times New Roman"/>
                <w:color w:val="000000"/>
                <w:lang w:eastAsia="tr-TR"/>
              </w:rPr>
            </w:pPr>
            <w:r>
              <w:rPr>
                <w:rFonts w:ascii="Times New Roman" w:hAnsi="Times New Roman"/>
                <w:color w:val="000000"/>
                <w:lang w:eastAsia="tr-TR"/>
              </w:rPr>
              <w:t>Antrepo sahasında tank yoktur.</w:t>
            </w:r>
          </w:p>
        </w:tc>
      </w:tr>
      <w:tr w:rsidR="002571E3" w:rsidRPr="00386400" w14:paraId="358DE354" w14:textId="77777777" w:rsidTr="00F56E50">
        <w:trPr>
          <w:trHeight w:val="1215"/>
        </w:trPr>
        <w:tc>
          <w:tcPr>
            <w:tcW w:w="700" w:type="dxa"/>
            <w:tcBorders>
              <w:top w:val="nil"/>
              <w:left w:val="single" w:sz="4" w:space="0" w:color="auto"/>
              <w:bottom w:val="single" w:sz="4" w:space="0" w:color="auto"/>
              <w:right w:val="single" w:sz="4" w:space="0" w:color="auto"/>
            </w:tcBorders>
            <w:vAlign w:val="center"/>
          </w:tcPr>
          <w:p w14:paraId="00BD8D1D" w14:textId="77777777" w:rsidR="002571E3" w:rsidRPr="00E80CB9" w:rsidRDefault="002571E3" w:rsidP="007D2126">
            <w:pPr>
              <w:spacing w:after="0" w:line="240" w:lineRule="auto"/>
              <w:jc w:val="center"/>
              <w:rPr>
                <w:rFonts w:ascii="Times New Roman" w:hAnsi="Times New Roman"/>
                <w:color w:val="000000"/>
                <w:lang w:eastAsia="tr-TR"/>
              </w:rPr>
            </w:pPr>
            <w:r w:rsidRPr="00E80CB9">
              <w:rPr>
                <w:rFonts w:ascii="Times New Roman" w:hAnsi="Times New Roman"/>
                <w:color w:val="000000"/>
                <w:lang w:eastAsia="tr-TR"/>
              </w:rPr>
              <w:t>1.f</w:t>
            </w:r>
          </w:p>
        </w:tc>
        <w:tc>
          <w:tcPr>
            <w:tcW w:w="4695" w:type="dxa"/>
            <w:tcBorders>
              <w:top w:val="single" w:sz="4" w:space="0" w:color="auto"/>
              <w:left w:val="nil"/>
              <w:bottom w:val="single" w:sz="4" w:space="0" w:color="auto"/>
              <w:right w:val="single" w:sz="4" w:space="0" w:color="000000"/>
            </w:tcBorders>
            <w:vAlign w:val="center"/>
          </w:tcPr>
          <w:p w14:paraId="02DB3D13" w14:textId="77777777" w:rsidR="002571E3" w:rsidRPr="00E80CB9" w:rsidRDefault="002571E3" w:rsidP="000D1AFE">
            <w:pPr>
              <w:spacing w:after="0" w:line="240" w:lineRule="auto"/>
              <w:jc w:val="both"/>
              <w:rPr>
                <w:rFonts w:ascii="Times New Roman" w:hAnsi="Times New Roman"/>
                <w:color w:val="000000"/>
                <w:lang w:eastAsia="tr-TR"/>
              </w:rPr>
            </w:pPr>
            <w:r w:rsidRPr="00E80CB9">
              <w:rPr>
                <w:rFonts w:ascii="Times New Roman" w:hAnsi="Times New Roman"/>
                <w:color w:val="000000"/>
                <w:lang w:eastAsia="tr-TR"/>
              </w:rPr>
              <w:t>Konulacak eşyanın yanıcı, parlayıcı, patlayıcı ve benzeri türden eşya olması halinde ek-80’deki, diğer eşyada ise ek-81’deki örneğe uygun taahhütname, (Kamu kuruluşları için taahhütname aranmaz)</w:t>
            </w:r>
          </w:p>
        </w:tc>
        <w:tc>
          <w:tcPr>
            <w:tcW w:w="1851" w:type="dxa"/>
            <w:tcBorders>
              <w:top w:val="nil"/>
              <w:left w:val="nil"/>
              <w:bottom w:val="single" w:sz="4" w:space="0" w:color="auto"/>
              <w:right w:val="single" w:sz="4" w:space="0" w:color="auto"/>
            </w:tcBorders>
            <w:vAlign w:val="center"/>
          </w:tcPr>
          <w:p w14:paraId="2FC2A379" w14:textId="77777777" w:rsidR="002571E3" w:rsidRPr="00E80CB9" w:rsidRDefault="002571E3" w:rsidP="007D2126">
            <w:pPr>
              <w:spacing w:after="0" w:line="240" w:lineRule="auto"/>
              <w:jc w:val="center"/>
              <w:rPr>
                <w:rFonts w:ascii="Times New Roman" w:hAnsi="Times New Roman"/>
                <w:color w:val="000000"/>
                <w:lang w:eastAsia="tr-TR"/>
              </w:rPr>
            </w:pPr>
            <w:r w:rsidRPr="00E80CB9">
              <w:rPr>
                <w:rFonts w:ascii="Times New Roman" w:hAnsi="Times New Roman"/>
                <w:color w:val="000000"/>
                <w:lang w:eastAsia="tr-TR"/>
              </w:rPr>
              <w:t>TAAHHÜTNAME</w:t>
            </w:r>
          </w:p>
        </w:tc>
        <w:tc>
          <w:tcPr>
            <w:tcW w:w="617" w:type="dxa"/>
            <w:tcBorders>
              <w:top w:val="nil"/>
              <w:left w:val="nil"/>
              <w:bottom w:val="single" w:sz="4" w:space="0" w:color="auto"/>
              <w:right w:val="single" w:sz="4" w:space="0" w:color="auto"/>
            </w:tcBorders>
            <w:noWrap/>
            <w:vAlign w:val="center"/>
          </w:tcPr>
          <w:p w14:paraId="59062651" w14:textId="77777777" w:rsidR="002571E3" w:rsidRPr="00E80CB9" w:rsidRDefault="00534239" w:rsidP="007D2126">
            <w:pPr>
              <w:spacing w:after="0" w:line="240" w:lineRule="auto"/>
              <w:jc w:val="center"/>
              <w:rPr>
                <w:rFonts w:ascii="Times New Roman" w:hAnsi="Times New Roman"/>
                <w:color w:val="000000"/>
                <w:sz w:val="72"/>
                <w:szCs w:val="72"/>
                <w:lang w:eastAsia="tr-TR"/>
              </w:rPr>
            </w:pPr>
            <w:r>
              <w:rPr>
                <w:noProof/>
                <w:lang w:eastAsia="tr-TR"/>
              </w:rPr>
              <w:drawing>
                <wp:anchor distT="0" distB="0" distL="114300" distR="114300" simplePos="0" relativeHeight="251718656" behindDoc="0" locked="0" layoutInCell="1" allowOverlap="1" wp14:anchorId="51E3A729" wp14:editId="2590B413">
                  <wp:simplePos x="0" y="0"/>
                  <wp:positionH relativeFrom="column">
                    <wp:posOffset>67310</wp:posOffset>
                  </wp:positionH>
                  <wp:positionV relativeFrom="paragraph">
                    <wp:posOffset>241300</wp:posOffset>
                  </wp:positionV>
                  <wp:extent cx="180975" cy="187325"/>
                  <wp:effectExtent l="0" t="0" r="9525" b="3175"/>
                  <wp:wrapNone/>
                  <wp:docPr id="57" name="Resi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8" r:link="rId7" cstate="print">
                            <a:extLst>
                              <a:ext uri="{28A0092B-C50C-407E-A947-70E740481C1C}">
                                <a14:useLocalDpi xmlns:a14="http://schemas.microsoft.com/office/drawing/2010/main" val="0"/>
                              </a:ext>
                            </a:extLst>
                          </a:blip>
                          <a:srcRect/>
                          <a:stretch>
                            <a:fillRect/>
                          </a:stretch>
                        </pic:blipFill>
                        <pic:spPr bwMode="auto">
                          <a:xfrm>
                            <a:off x="0" y="0"/>
                            <a:ext cx="180975" cy="18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71E3" w:rsidRPr="00E80CB9">
              <w:rPr>
                <w:rFonts w:ascii="Times New Roman" w:hAnsi="Times New Roman"/>
                <w:color w:val="000000"/>
                <w:sz w:val="72"/>
                <w:szCs w:val="72"/>
                <w:lang w:eastAsia="tr-TR"/>
              </w:rPr>
              <w:t>□</w:t>
            </w:r>
          </w:p>
        </w:tc>
        <w:tc>
          <w:tcPr>
            <w:tcW w:w="851" w:type="dxa"/>
            <w:tcBorders>
              <w:top w:val="nil"/>
              <w:left w:val="nil"/>
              <w:bottom w:val="single" w:sz="4" w:space="0" w:color="auto"/>
              <w:right w:val="single" w:sz="4" w:space="0" w:color="auto"/>
            </w:tcBorders>
            <w:noWrap/>
            <w:vAlign w:val="center"/>
          </w:tcPr>
          <w:p w14:paraId="5BF8DC4F" w14:textId="77777777" w:rsidR="002571E3" w:rsidRPr="00E80CB9" w:rsidRDefault="002571E3" w:rsidP="007D2126">
            <w:pPr>
              <w:spacing w:after="0" w:line="240" w:lineRule="auto"/>
              <w:jc w:val="center"/>
              <w:rPr>
                <w:rFonts w:ascii="Times New Roman" w:hAnsi="Times New Roman"/>
                <w:color w:val="000000"/>
                <w:sz w:val="72"/>
                <w:szCs w:val="72"/>
                <w:lang w:eastAsia="tr-TR"/>
              </w:rPr>
            </w:pPr>
            <w:r w:rsidRPr="00E80CB9">
              <w:rPr>
                <w:rFonts w:ascii="Times New Roman" w:hAnsi="Times New Roman"/>
                <w:color w:val="000000"/>
                <w:sz w:val="72"/>
                <w:szCs w:val="72"/>
                <w:lang w:eastAsia="tr-TR"/>
              </w:rPr>
              <w:t>□</w:t>
            </w:r>
          </w:p>
        </w:tc>
        <w:tc>
          <w:tcPr>
            <w:tcW w:w="1843" w:type="dxa"/>
            <w:tcBorders>
              <w:top w:val="nil"/>
              <w:left w:val="nil"/>
              <w:bottom w:val="single" w:sz="4" w:space="0" w:color="auto"/>
              <w:right w:val="single" w:sz="4" w:space="0" w:color="auto"/>
            </w:tcBorders>
            <w:vAlign w:val="center"/>
          </w:tcPr>
          <w:p w14:paraId="7528B3FD" w14:textId="77777777" w:rsidR="002571E3" w:rsidRPr="00E80CB9" w:rsidRDefault="00514DA3" w:rsidP="007D2126">
            <w:pPr>
              <w:spacing w:after="0" w:line="240" w:lineRule="auto"/>
              <w:jc w:val="center"/>
              <w:rPr>
                <w:rFonts w:ascii="Times New Roman" w:hAnsi="Times New Roman"/>
                <w:color w:val="000000"/>
                <w:lang w:eastAsia="tr-TR"/>
              </w:rPr>
            </w:pPr>
            <w:r w:rsidRPr="00EE4D90">
              <w:rPr>
                <w:noProof/>
                <w:lang w:eastAsia="tr-TR"/>
              </w:rPr>
              <w:drawing>
                <wp:anchor distT="0" distB="0" distL="114300" distR="114300" simplePos="0" relativeHeight="251788288" behindDoc="0" locked="0" layoutInCell="1" allowOverlap="1" wp14:anchorId="3B59111F" wp14:editId="62F2B265">
                  <wp:simplePos x="0" y="0"/>
                  <wp:positionH relativeFrom="column">
                    <wp:posOffset>593090</wp:posOffset>
                  </wp:positionH>
                  <wp:positionV relativeFrom="paragraph">
                    <wp:posOffset>407035</wp:posOffset>
                  </wp:positionV>
                  <wp:extent cx="180975" cy="187325"/>
                  <wp:effectExtent l="0" t="0" r="9525" b="3175"/>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8" r:link="rId7" cstate="print">
                            <a:extLst>
                              <a:ext uri="{28A0092B-C50C-407E-A947-70E740481C1C}">
                                <a14:useLocalDpi xmlns:a14="http://schemas.microsoft.com/office/drawing/2010/main" val="0"/>
                              </a:ext>
                            </a:extLst>
                          </a:blip>
                          <a:srcRect/>
                          <a:stretch>
                            <a:fillRect/>
                          </a:stretch>
                        </pic:blipFill>
                        <pic:spPr bwMode="auto">
                          <a:xfrm>
                            <a:off x="0" y="0"/>
                            <a:ext cx="180975" cy="18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71E3" w:rsidRPr="00EE4D90">
              <w:rPr>
                <w:rFonts w:ascii="Times New Roman" w:hAnsi="Times New Roman"/>
                <w:lang w:eastAsia="tr-TR"/>
              </w:rPr>
              <w:t>GY ekine uygun mu?</w:t>
            </w:r>
            <w:r w:rsidR="000D1AFE" w:rsidRPr="00EE4D90">
              <w:rPr>
                <w:rFonts w:ascii="Times New Roman" w:hAnsi="Times New Roman"/>
                <w:lang w:eastAsia="tr-TR"/>
              </w:rPr>
              <w:t xml:space="preserve"> </w:t>
            </w:r>
            <w:r w:rsidR="002571E3" w:rsidRPr="00E80CB9">
              <w:rPr>
                <w:rFonts w:ascii="Times New Roman" w:hAnsi="Times New Roman"/>
                <w:color w:val="000000"/>
                <w:sz w:val="72"/>
                <w:szCs w:val="72"/>
                <w:lang w:eastAsia="tr-TR"/>
              </w:rPr>
              <w:t>□</w:t>
            </w:r>
          </w:p>
        </w:tc>
      </w:tr>
      <w:tr w:rsidR="002571E3" w:rsidRPr="00386400" w14:paraId="474D5E17" w14:textId="77777777" w:rsidTr="00F56E50">
        <w:trPr>
          <w:trHeight w:val="1515"/>
        </w:trPr>
        <w:tc>
          <w:tcPr>
            <w:tcW w:w="700" w:type="dxa"/>
            <w:tcBorders>
              <w:top w:val="single" w:sz="4" w:space="0" w:color="auto"/>
              <w:left w:val="single" w:sz="4" w:space="0" w:color="auto"/>
              <w:bottom w:val="single" w:sz="4" w:space="0" w:color="auto"/>
              <w:right w:val="single" w:sz="4" w:space="0" w:color="auto"/>
            </w:tcBorders>
            <w:vAlign w:val="center"/>
          </w:tcPr>
          <w:p w14:paraId="1F56CF15" w14:textId="77777777" w:rsidR="002571E3" w:rsidRPr="00E80CB9" w:rsidRDefault="002571E3" w:rsidP="007D2126">
            <w:pPr>
              <w:spacing w:after="0" w:line="240" w:lineRule="auto"/>
              <w:jc w:val="center"/>
              <w:rPr>
                <w:rFonts w:ascii="Times New Roman" w:hAnsi="Times New Roman"/>
                <w:color w:val="000000"/>
                <w:lang w:eastAsia="tr-TR"/>
              </w:rPr>
            </w:pPr>
            <w:r w:rsidRPr="00E80CB9">
              <w:rPr>
                <w:rFonts w:ascii="Times New Roman" w:hAnsi="Times New Roman"/>
                <w:color w:val="000000"/>
                <w:lang w:eastAsia="tr-TR"/>
              </w:rPr>
              <w:t>1.g</w:t>
            </w:r>
          </w:p>
        </w:tc>
        <w:tc>
          <w:tcPr>
            <w:tcW w:w="4695" w:type="dxa"/>
            <w:tcBorders>
              <w:top w:val="single" w:sz="4" w:space="0" w:color="auto"/>
              <w:left w:val="nil"/>
              <w:bottom w:val="single" w:sz="4" w:space="0" w:color="auto"/>
              <w:right w:val="single" w:sz="4" w:space="0" w:color="auto"/>
            </w:tcBorders>
            <w:vAlign w:val="center"/>
          </w:tcPr>
          <w:p w14:paraId="605309A1" w14:textId="77777777" w:rsidR="002571E3" w:rsidRPr="00E80CB9" w:rsidRDefault="002571E3" w:rsidP="000D1AFE">
            <w:pPr>
              <w:spacing w:after="0" w:line="240" w:lineRule="auto"/>
              <w:jc w:val="both"/>
              <w:rPr>
                <w:rFonts w:ascii="Times New Roman" w:hAnsi="Times New Roman"/>
                <w:color w:val="000000"/>
                <w:lang w:eastAsia="tr-TR"/>
              </w:rPr>
            </w:pPr>
            <w:r w:rsidRPr="00E80CB9">
              <w:rPr>
                <w:rFonts w:ascii="Times New Roman" w:hAnsi="Times New Roman"/>
                <w:color w:val="000000"/>
                <w:lang w:eastAsia="tr-TR"/>
              </w:rPr>
              <w:t>5015 sayılı Petrol Piyasası Kanunu ile 5307 sayılı Sıvılaştırılmış Petrol Gazları (LPG) Piyasası Kanunu kapsamında Enerji Piyasası Düzenleme Kurumunun lisansına tabi eşya depolanması halinde lisans, (sonradan ibrazı mümkün)</w:t>
            </w:r>
          </w:p>
        </w:tc>
        <w:tc>
          <w:tcPr>
            <w:tcW w:w="1851" w:type="dxa"/>
            <w:tcBorders>
              <w:top w:val="single" w:sz="4" w:space="0" w:color="auto"/>
              <w:left w:val="single" w:sz="4" w:space="0" w:color="auto"/>
              <w:bottom w:val="single" w:sz="4" w:space="0" w:color="auto"/>
              <w:right w:val="single" w:sz="4" w:space="0" w:color="auto"/>
            </w:tcBorders>
            <w:vAlign w:val="center"/>
          </w:tcPr>
          <w:p w14:paraId="6CA55DBF" w14:textId="77777777" w:rsidR="002571E3" w:rsidRPr="00E80CB9" w:rsidRDefault="002571E3" w:rsidP="007D2126">
            <w:pPr>
              <w:spacing w:after="0" w:line="240" w:lineRule="auto"/>
              <w:jc w:val="center"/>
              <w:rPr>
                <w:rFonts w:ascii="Times New Roman" w:hAnsi="Times New Roman"/>
                <w:color w:val="000000"/>
                <w:lang w:eastAsia="tr-TR"/>
              </w:rPr>
            </w:pPr>
            <w:r w:rsidRPr="00E80CB9">
              <w:rPr>
                <w:rFonts w:ascii="Times New Roman" w:hAnsi="Times New Roman"/>
                <w:color w:val="000000"/>
                <w:lang w:eastAsia="tr-TR"/>
              </w:rPr>
              <w:t>EPDK LİSANSI</w:t>
            </w:r>
          </w:p>
        </w:tc>
        <w:tc>
          <w:tcPr>
            <w:tcW w:w="617" w:type="dxa"/>
            <w:tcBorders>
              <w:top w:val="single" w:sz="4" w:space="0" w:color="auto"/>
              <w:left w:val="single" w:sz="4" w:space="0" w:color="auto"/>
              <w:bottom w:val="single" w:sz="4" w:space="0" w:color="auto"/>
              <w:right w:val="single" w:sz="4" w:space="0" w:color="auto"/>
            </w:tcBorders>
            <w:noWrap/>
            <w:vAlign w:val="center"/>
          </w:tcPr>
          <w:p w14:paraId="1F0A56AF" w14:textId="77777777" w:rsidR="002571E3" w:rsidRPr="00E80CB9" w:rsidRDefault="002571E3" w:rsidP="007D2126">
            <w:pPr>
              <w:spacing w:after="0" w:line="240" w:lineRule="auto"/>
              <w:jc w:val="center"/>
              <w:rPr>
                <w:rFonts w:ascii="Times New Roman" w:hAnsi="Times New Roman"/>
                <w:color w:val="000000"/>
                <w:sz w:val="72"/>
                <w:szCs w:val="72"/>
                <w:lang w:eastAsia="tr-TR"/>
              </w:rPr>
            </w:pPr>
            <w:r w:rsidRPr="00E80CB9">
              <w:rPr>
                <w:rFonts w:ascii="Times New Roman" w:hAnsi="Times New Roman"/>
                <w:color w:val="000000"/>
                <w:sz w:val="72"/>
                <w:szCs w:val="72"/>
                <w:lang w:eastAsia="tr-TR"/>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6AAC396F" w14:textId="77777777" w:rsidR="002571E3" w:rsidRPr="00E80CB9" w:rsidRDefault="002571E3" w:rsidP="007D2126">
            <w:pPr>
              <w:spacing w:after="0" w:line="240" w:lineRule="auto"/>
              <w:jc w:val="center"/>
              <w:rPr>
                <w:rFonts w:ascii="Times New Roman" w:hAnsi="Times New Roman"/>
                <w:color w:val="000000"/>
                <w:sz w:val="72"/>
                <w:szCs w:val="72"/>
                <w:lang w:eastAsia="tr-TR"/>
              </w:rPr>
            </w:pPr>
            <w:r w:rsidRPr="00E80CB9">
              <w:rPr>
                <w:rFonts w:ascii="Times New Roman" w:hAnsi="Times New Roman"/>
                <w:color w:val="000000"/>
                <w:sz w:val="72"/>
                <w:szCs w:val="72"/>
                <w:lang w:eastAsia="tr-TR"/>
              </w:rPr>
              <w:t>□</w:t>
            </w:r>
          </w:p>
        </w:tc>
        <w:tc>
          <w:tcPr>
            <w:tcW w:w="1843" w:type="dxa"/>
            <w:tcBorders>
              <w:top w:val="single" w:sz="4" w:space="0" w:color="auto"/>
              <w:left w:val="single" w:sz="4" w:space="0" w:color="auto"/>
              <w:bottom w:val="single" w:sz="4" w:space="0" w:color="auto"/>
              <w:right w:val="single" w:sz="4" w:space="0" w:color="auto"/>
            </w:tcBorders>
            <w:vAlign w:val="center"/>
          </w:tcPr>
          <w:p w14:paraId="6C244A90" w14:textId="77777777" w:rsidR="002571E3" w:rsidRPr="00E80CB9" w:rsidRDefault="00ED5596" w:rsidP="007D2126">
            <w:pPr>
              <w:spacing w:after="0" w:line="240" w:lineRule="auto"/>
              <w:jc w:val="center"/>
              <w:rPr>
                <w:rFonts w:ascii="Times New Roman" w:hAnsi="Times New Roman"/>
                <w:color w:val="000000"/>
                <w:lang w:eastAsia="tr-TR"/>
              </w:rPr>
            </w:pPr>
            <w:r>
              <w:rPr>
                <w:rFonts w:cs="Calibri"/>
                <w:color w:val="000000"/>
                <w:lang w:eastAsia="tr-TR"/>
              </w:rPr>
              <w:t>Akaryakıt antreposu değil</w:t>
            </w:r>
            <w:r w:rsidR="002571E3" w:rsidRPr="00E80CB9">
              <w:rPr>
                <w:rFonts w:ascii="Times New Roman" w:hAnsi="Times New Roman"/>
                <w:color w:val="000000"/>
                <w:lang w:eastAsia="tr-TR"/>
              </w:rPr>
              <w:t> </w:t>
            </w:r>
          </w:p>
        </w:tc>
      </w:tr>
      <w:tr w:rsidR="002571E3" w:rsidRPr="00386400" w14:paraId="65FC2D74" w14:textId="77777777" w:rsidTr="00F56E50">
        <w:trPr>
          <w:trHeight w:val="915"/>
        </w:trPr>
        <w:tc>
          <w:tcPr>
            <w:tcW w:w="700" w:type="dxa"/>
            <w:tcBorders>
              <w:top w:val="single" w:sz="4" w:space="0" w:color="auto"/>
              <w:left w:val="single" w:sz="4" w:space="0" w:color="auto"/>
              <w:bottom w:val="single" w:sz="4" w:space="0" w:color="auto"/>
              <w:right w:val="single" w:sz="4" w:space="0" w:color="auto"/>
            </w:tcBorders>
            <w:vAlign w:val="center"/>
          </w:tcPr>
          <w:p w14:paraId="7E1F61DB" w14:textId="77777777" w:rsidR="002571E3" w:rsidRPr="00E80CB9" w:rsidRDefault="002571E3" w:rsidP="007D2126">
            <w:pPr>
              <w:spacing w:after="0" w:line="240" w:lineRule="auto"/>
              <w:jc w:val="center"/>
              <w:rPr>
                <w:rFonts w:ascii="Times New Roman" w:hAnsi="Times New Roman"/>
                <w:color w:val="000000"/>
                <w:lang w:eastAsia="tr-TR"/>
              </w:rPr>
            </w:pPr>
            <w:r w:rsidRPr="00E80CB9">
              <w:rPr>
                <w:rFonts w:ascii="Times New Roman" w:hAnsi="Times New Roman"/>
                <w:color w:val="000000"/>
                <w:lang w:eastAsia="tr-TR"/>
              </w:rPr>
              <w:lastRenderedPageBreak/>
              <w:t>1.ğ</w:t>
            </w:r>
          </w:p>
        </w:tc>
        <w:tc>
          <w:tcPr>
            <w:tcW w:w="4695" w:type="dxa"/>
            <w:tcBorders>
              <w:top w:val="single" w:sz="4" w:space="0" w:color="auto"/>
              <w:left w:val="nil"/>
              <w:bottom w:val="single" w:sz="4" w:space="0" w:color="auto"/>
              <w:right w:val="single" w:sz="4" w:space="0" w:color="000000"/>
            </w:tcBorders>
            <w:vAlign w:val="center"/>
          </w:tcPr>
          <w:p w14:paraId="14FA1608" w14:textId="77777777" w:rsidR="002571E3" w:rsidRPr="00E80CB9" w:rsidRDefault="002571E3" w:rsidP="000D1AFE">
            <w:pPr>
              <w:spacing w:after="0" w:line="240" w:lineRule="auto"/>
              <w:jc w:val="both"/>
              <w:rPr>
                <w:rFonts w:ascii="Times New Roman" w:hAnsi="Times New Roman"/>
                <w:color w:val="000000"/>
                <w:lang w:eastAsia="tr-TR"/>
              </w:rPr>
            </w:pPr>
            <w:r w:rsidRPr="00E80CB9">
              <w:rPr>
                <w:rFonts w:ascii="Times New Roman" w:hAnsi="Times New Roman"/>
                <w:color w:val="000000"/>
                <w:lang w:eastAsia="tr-TR"/>
              </w:rPr>
              <w:t>İlgili Ticaret Sicil Gazetesi (tadiller dahil) aslı veya örneği</w:t>
            </w:r>
          </w:p>
        </w:tc>
        <w:tc>
          <w:tcPr>
            <w:tcW w:w="1851" w:type="dxa"/>
            <w:tcBorders>
              <w:top w:val="single" w:sz="4" w:space="0" w:color="auto"/>
              <w:left w:val="nil"/>
              <w:bottom w:val="single" w:sz="4" w:space="0" w:color="auto"/>
              <w:right w:val="single" w:sz="4" w:space="0" w:color="auto"/>
            </w:tcBorders>
            <w:vAlign w:val="center"/>
          </w:tcPr>
          <w:p w14:paraId="592BF3F7" w14:textId="77777777" w:rsidR="002571E3" w:rsidRPr="00E80CB9" w:rsidRDefault="002571E3" w:rsidP="007D2126">
            <w:pPr>
              <w:spacing w:after="0" w:line="240" w:lineRule="auto"/>
              <w:jc w:val="center"/>
              <w:rPr>
                <w:rFonts w:ascii="Times New Roman" w:hAnsi="Times New Roman"/>
                <w:color w:val="000000"/>
                <w:lang w:eastAsia="tr-TR"/>
              </w:rPr>
            </w:pPr>
            <w:r w:rsidRPr="00E80CB9">
              <w:rPr>
                <w:rFonts w:ascii="Times New Roman" w:hAnsi="Times New Roman"/>
                <w:color w:val="000000"/>
                <w:lang w:eastAsia="tr-TR"/>
              </w:rPr>
              <w:t>TİC. SİC. GAZ.</w:t>
            </w:r>
          </w:p>
        </w:tc>
        <w:tc>
          <w:tcPr>
            <w:tcW w:w="617" w:type="dxa"/>
            <w:tcBorders>
              <w:top w:val="single" w:sz="4" w:space="0" w:color="auto"/>
              <w:left w:val="nil"/>
              <w:bottom w:val="single" w:sz="4" w:space="0" w:color="auto"/>
              <w:right w:val="single" w:sz="4" w:space="0" w:color="auto"/>
            </w:tcBorders>
            <w:noWrap/>
            <w:vAlign w:val="center"/>
          </w:tcPr>
          <w:p w14:paraId="063B3A61" w14:textId="77777777" w:rsidR="002571E3" w:rsidRPr="00E80CB9" w:rsidRDefault="00534239" w:rsidP="007D2126">
            <w:pPr>
              <w:spacing w:after="0" w:line="240" w:lineRule="auto"/>
              <w:jc w:val="center"/>
              <w:rPr>
                <w:rFonts w:ascii="Times New Roman" w:hAnsi="Times New Roman"/>
                <w:color w:val="000000"/>
                <w:sz w:val="72"/>
                <w:szCs w:val="72"/>
                <w:lang w:eastAsia="tr-TR"/>
              </w:rPr>
            </w:pPr>
            <w:r>
              <w:rPr>
                <w:noProof/>
                <w:lang w:eastAsia="tr-TR"/>
              </w:rPr>
              <w:drawing>
                <wp:anchor distT="0" distB="0" distL="114300" distR="114300" simplePos="0" relativeHeight="251720704" behindDoc="0" locked="0" layoutInCell="1" allowOverlap="1" wp14:anchorId="13B2A842" wp14:editId="47ED9E1A">
                  <wp:simplePos x="0" y="0"/>
                  <wp:positionH relativeFrom="column">
                    <wp:posOffset>48260</wp:posOffset>
                  </wp:positionH>
                  <wp:positionV relativeFrom="paragraph">
                    <wp:posOffset>228600</wp:posOffset>
                  </wp:positionV>
                  <wp:extent cx="180975" cy="187325"/>
                  <wp:effectExtent l="0" t="0" r="9525" b="3175"/>
                  <wp:wrapNone/>
                  <wp:docPr id="58" name="Resi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8" r:link="rId7" cstate="print">
                            <a:extLst>
                              <a:ext uri="{28A0092B-C50C-407E-A947-70E740481C1C}">
                                <a14:useLocalDpi xmlns:a14="http://schemas.microsoft.com/office/drawing/2010/main" val="0"/>
                              </a:ext>
                            </a:extLst>
                          </a:blip>
                          <a:srcRect/>
                          <a:stretch>
                            <a:fillRect/>
                          </a:stretch>
                        </pic:blipFill>
                        <pic:spPr bwMode="auto">
                          <a:xfrm>
                            <a:off x="0" y="0"/>
                            <a:ext cx="180975" cy="18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71E3" w:rsidRPr="00E80CB9">
              <w:rPr>
                <w:rFonts w:ascii="Times New Roman" w:hAnsi="Times New Roman"/>
                <w:color w:val="000000"/>
                <w:sz w:val="72"/>
                <w:szCs w:val="72"/>
                <w:lang w:eastAsia="tr-TR"/>
              </w:rPr>
              <w:t>□</w:t>
            </w:r>
          </w:p>
        </w:tc>
        <w:tc>
          <w:tcPr>
            <w:tcW w:w="851" w:type="dxa"/>
            <w:tcBorders>
              <w:top w:val="single" w:sz="4" w:space="0" w:color="auto"/>
              <w:left w:val="nil"/>
              <w:bottom w:val="single" w:sz="4" w:space="0" w:color="auto"/>
              <w:right w:val="single" w:sz="4" w:space="0" w:color="auto"/>
            </w:tcBorders>
            <w:noWrap/>
            <w:vAlign w:val="center"/>
          </w:tcPr>
          <w:p w14:paraId="293B4114" w14:textId="77777777" w:rsidR="002571E3" w:rsidRPr="00E80CB9" w:rsidRDefault="002571E3" w:rsidP="007D2126">
            <w:pPr>
              <w:spacing w:after="0" w:line="240" w:lineRule="auto"/>
              <w:jc w:val="center"/>
              <w:rPr>
                <w:rFonts w:ascii="Times New Roman" w:hAnsi="Times New Roman"/>
                <w:color w:val="000000"/>
                <w:sz w:val="72"/>
                <w:szCs w:val="72"/>
                <w:lang w:eastAsia="tr-TR"/>
              </w:rPr>
            </w:pPr>
            <w:r w:rsidRPr="00E80CB9">
              <w:rPr>
                <w:rFonts w:ascii="Times New Roman" w:hAnsi="Times New Roman"/>
                <w:color w:val="000000"/>
                <w:sz w:val="72"/>
                <w:szCs w:val="72"/>
                <w:lang w:eastAsia="tr-TR"/>
              </w:rPr>
              <w:t>□</w:t>
            </w:r>
          </w:p>
        </w:tc>
        <w:tc>
          <w:tcPr>
            <w:tcW w:w="1843" w:type="dxa"/>
            <w:tcBorders>
              <w:top w:val="single" w:sz="4" w:space="0" w:color="auto"/>
              <w:left w:val="nil"/>
              <w:bottom w:val="nil"/>
              <w:right w:val="single" w:sz="4" w:space="0" w:color="auto"/>
            </w:tcBorders>
            <w:vAlign w:val="center"/>
          </w:tcPr>
          <w:p w14:paraId="613C6BB0" w14:textId="77777777" w:rsidR="002571E3" w:rsidRPr="00BE456C" w:rsidRDefault="00BE456C" w:rsidP="007D2126">
            <w:pPr>
              <w:spacing w:after="0" w:line="240" w:lineRule="auto"/>
              <w:jc w:val="center"/>
              <w:rPr>
                <w:rFonts w:ascii="Times New Roman" w:hAnsi="Times New Roman"/>
                <w:color w:val="000000"/>
                <w:sz w:val="20"/>
                <w:szCs w:val="20"/>
                <w:lang w:eastAsia="tr-TR"/>
              </w:rPr>
            </w:pPr>
            <w:r w:rsidRPr="00BE456C">
              <w:rPr>
                <w:rFonts w:ascii="Times New Roman" w:hAnsi="Times New Roman"/>
                <w:color w:val="000000"/>
                <w:sz w:val="20"/>
                <w:szCs w:val="20"/>
                <w:lang w:eastAsia="tr-TR"/>
              </w:rPr>
              <w:t>Kuruluş, sermaye yapısı, Yönetim</w:t>
            </w:r>
            <w:r w:rsidR="002571E3" w:rsidRPr="00BE456C">
              <w:rPr>
                <w:rFonts w:ascii="Times New Roman" w:hAnsi="Times New Roman"/>
                <w:color w:val="000000"/>
                <w:sz w:val="20"/>
                <w:szCs w:val="20"/>
                <w:lang w:eastAsia="tr-TR"/>
              </w:rPr>
              <w:t> </w:t>
            </w:r>
            <w:r w:rsidRPr="00BE456C">
              <w:rPr>
                <w:rFonts w:ascii="Times New Roman" w:hAnsi="Times New Roman"/>
                <w:color w:val="000000"/>
                <w:sz w:val="20"/>
                <w:szCs w:val="20"/>
                <w:lang w:eastAsia="tr-TR"/>
              </w:rPr>
              <w:t xml:space="preserve">ve yetkilileri gösteren </w:t>
            </w:r>
            <w:proofErr w:type="spellStart"/>
            <w:proofErr w:type="gramStart"/>
            <w:r w:rsidRPr="00BE456C">
              <w:rPr>
                <w:rFonts w:ascii="Times New Roman" w:hAnsi="Times New Roman"/>
                <w:color w:val="000000"/>
                <w:sz w:val="20"/>
                <w:szCs w:val="20"/>
                <w:lang w:eastAsia="tr-TR"/>
              </w:rPr>
              <w:t>Tic.Sic.Gzt</w:t>
            </w:r>
            <w:proofErr w:type="spellEnd"/>
            <w:proofErr w:type="gramEnd"/>
            <w:r w:rsidRPr="00BE456C">
              <w:rPr>
                <w:rFonts w:ascii="Times New Roman" w:hAnsi="Times New Roman"/>
                <w:color w:val="000000"/>
                <w:sz w:val="20"/>
                <w:szCs w:val="20"/>
                <w:lang w:eastAsia="tr-TR"/>
              </w:rPr>
              <w:t xml:space="preserve"> ve Ticaret Sicil </w:t>
            </w:r>
            <w:proofErr w:type="spellStart"/>
            <w:r w:rsidRPr="00BE456C">
              <w:rPr>
                <w:rFonts w:ascii="Times New Roman" w:hAnsi="Times New Roman"/>
                <w:color w:val="000000"/>
                <w:sz w:val="20"/>
                <w:szCs w:val="20"/>
                <w:lang w:eastAsia="tr-TR"/>
              </w:rPr>
              <w:t>Müd</w:t>
            </w:r>
            <w:proofErr w:type="spellEnd"/>
            <w:r w:rsidRPr="00BE456C">
              <w:rPr>
                <w:rFonts w:ascii="Times New Roman" w:hAnsi="Times New Roman"/>
                <w:color w:val="000000"/>
                <w:sz w:val="20"/>
                <w:szCs w:val="20"/>
                <w:lang w:eastAsia="tr-TR"/>
              </w:rPr>
              <w:t>. Yazıları (6 adet)</w:t>
            </w:r>
          </w:p>
        </w:tc>
      </w:tr>
      <w:tr w:rsidR="002571E3" w:rsidRPr="00386400" w14:paraId="32AA0D82" w14:textId="77777777" w:rsidTr="00F56E50">
        <w:trPr>
          <w:trHeight w:val="915"/>
        </w:trPr>
        <w:tc>
          <w:tcPr>
            <w:tcW w:w="700" w:type="dxa"/>
            <w:tcBorders>
              <w:top w:val="nil"/>
              <w:left w:val="single" w:sz="4" w:space="0" w:color="auto"/>
              <w:bottom w:val="single" w:sz="4" w:space="0" w:color="auto"/>
              <w:right w:val="single" w:sz="4" w:space="0" w:color="auto"/>
            </w:tcBorders>
            <w:vAlign w:val="center"/>
          </w:tcPr>
          <w:p w14:paraId="1668B846" w14:textId="77777777" w:rsidR="002571E3" w:rsidRPr="00E80CB9" w:rsidRDefault="002571E3" w:rsidP="007D2126">
            <w:pPr>
              <w:spacing w:after="0" w:line="240" w:lineRule="auto"/>
              <w:jc w:val="center"/>
              <w:rPr>
                <w:rFonts w:ascii="Times New Roman" w:hAnsi="Times New Roman"/>
                <w:color w:val="000000"/>
                <w:lang w:eastAsia="tr-TR"/>
              </w:rPr>
            </w:pPr>
            <w:r w:rsidRPr="00E80CB9">
              <w:rPr>
                <w:rFonts w:ascii="Times New Roman" w:hAnsi="Times New Roman"/>
                <w:color w:val="000000"/>
                <w:lang w:eastAsia="tr-TR"/>
              </w:rPr>
              <w:t>1.h</w:t>
            </w:r>
          </w:p>
        </w:tc>
        <w:tc>
          <w:tcPr>
            <w:tcW w:w="4695" w:type="dxa"/>
            <w:tcBorders>
              <w:top w:val="single" w:sz="4" w:space="0" w:color="auto"/>
              <w:left w:val="nil"/>
              <w:bottom w:val="single" w:sz="4" w:space="0" w:color="auto"/>
              <w:right w:val="single" w:sz="4" w:space="0" w:color="000000"/>
            </w:tcBorders>
            <w:vAlign w:val="center"/>
          </w:tcPr>
          <w:p w14:paraId="4A7215F1" w14:textId="77777777" w:rsidR="002571E3" w:rsidRPr="00E80CB9" w:rsidRDefault="002571E3" w:rsidP="000D1AFE">
            <w:pPr>
              <w:spacing w:after="0" w:line="240" w:lineRule="auto"/>
              <w:jc w:val="both"/>
              <w:rPr>
                <w:rFonts w:ascii="Times New Roman" w:hAnsi="Times New Roman"/>
                <w:color w:val="000000"/>
                <w:lang w:eastAsia="tr-TR"/>
              </w:rPr>
            </w:pPr>
            <w:r w:rsidRPr="00E80CB9">
              <w:rPr>
                <w:rFonts w:ascii="Times New Roman" w:hAnsi="Times New Roman"/>
                <w:color w:val="000000"/>
                <w:lang w:eastAsia="tr-TR"/>
              </w:rPr>
              <w:t xml:space="preserve">Yetkilendirilmiş Gümrük Müşaviri tarafından düzenlenen rapor (antrepo açılışına ilişkin bilgilere yer verilmiş </w:t>
            </w:r>
            <w:proofErr w:type="gramStart"/>
            <w:r w:rsidRPr="00E80CB9">
              <w:rPr>
                <w:rFonts w:ascii="Times New Roman" w:hAnsi="Times New Roman"/>
                <w:color w:val="000000"/>
                <w:lang w:eastAsia="tr-TR"/>
              </w:rPr>
              <w:t>mi )</w:t>
            </w:r>
            <w:proofErr w:type="gramEnd"/>
          </w:p>
        </w:tc>
        <w:tc>
          <w:tcPr>
            <w:tcW w:w="1851" w:type="dxa"/>
            <w:tcBorders>
              <w:top w:val="nil"/>
              <w:left w:val="nil"/>
              <w:bottom w:val="single" w:sz="4" w:space="0" w:color="auto"/>
              <w:right w:val="single" w:sz="4" w:space="0" w:color="auto"/>
            </w:tcBorders>
            <w:vAlign w:val="center"/>
          </w:tcPr>
          <w:p w14:paraId="15C0A774" w14:textId="77777777" w:rsidR="002571E3" w:rsidRPr="00E80CB9" w:rsidRDefault="002571E3" w:rsidP="007D2126">
            <w:pPr>
              <w:spacing w:after="0" w:line="240" w:lineRule="auto"/>
              <w:jc w:val="center"/>
              <w:rPr>
                <w:rFonts w:ascii="Times New Roman" w:hAnsi="Times New Roman"/>
                <w:color w:val="000000"/>
                <w:lang w:eastAsia="tr-TR"/>
              </w:rPr>
            </w:pPr>
            <w:r w:rsidRPr="00E80CB9">
              <w:rPr>
                <w:rFonts w:ascii="Times New Roman" w:hAnsi="Times New Roman"/>
                <w:color w:val="000000"/>
                <w:lang w:eastAsia="tr-TR"/>
              </w:rPr>
              <w:t>YGM Raporu</w:t>
            </w:r>
          </w:p>
        </w:tc>
        <w:tc>
          <w:tcPr>
            <w:tcW w:w="617" w:type="dxa"/>
            <w:tcBorders>
              <w:top w:val="nil"/>
              <w:left w:val="nil"/>
              <w:bottom w:val="single" w:sz="4" w:space="0" w:color="auto"/>
              <w:right w:val="single" w:sz="4" w:space="0" w:color="auto"/>
            </w:tcBorders>
            <w:noWrap/>
            <w:vAlign w:val="center"/>
          </w:tcPr>
          <w:p w14:paraId="1AE4CC02" w14:textId="77777777" w:rsidR="002571E3" w:rsidRPr="00E80CB9" w:rsidRDefault="00534239" w:rsidP="007D2126">
            <w:pPr>
              <w:spacing w:after="0" w:line="240" w:lineRule="auto"/>
              <w:jc w:val="center"/>
              <w:rPr>
                <w:rFonts w:ascii="Times New Roman" w:hAnsi="Times New Roman"/>
                <w:color w:val="000000"/>
                <w:sz w:val="72"/>
                <w:szCs w:val="72"/>
                <w:lang w:eastAsia="tr-TR"/>
              </w:rPr>
            </w:pPr>
            <w:r>
              <w:rPr>
                <w:noProof/>
                <w:lang w:eastAsia="tr-TR"/>
              </w:rPr>
              <w:drawing>
                <wp:anchor distT="0" distB="0" distL="114300" distR="114300" simplePos="0" relativeHeight="251722752" behindDoc="0" locked="0" layoutInCell="1" allowOverlap="1" wp14:anchorId="01D73925" wp14:editId="38B7F0EC">
                  <wp:simplePos x="0" y="0"/>
                  <wp:positionH relativeFrom="column">
                    <wp:posOffset>57785</wp:posOffset>
                  </wp:positionH>
                  <wp:positionV relativeFrom="paragraph">
                    <wp:posOffset>224790</wp:posOffset>
                  </wp:positionV>
                  <wp:extent cx="180975" cy="187325"/>
                  <wp:effectExtent l="0" t="0" r="9525" b="3175"/>
                  <wp:wrapNone/>
                  <wp:docPr id="59" name="Resi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8" r:link="rId7" cstate="print">
                            <a:extLst>
                              <a:ext uri="{28A0092B-C50C-407E-A947-70E740481C1C}">
                                <a14:useLocalDpi xmlns:a14="http://schemas.microsoft.com/office/drawing/2010/main" val="0"/>
                              </a:ext>
                            </a:extLst>
                          </a:blip>
                          <a:srcRect/>
                          <a:stretch>
                            <a:fillRect/>
                          </a:stretch>
                        </pic:blipFill>
                        <pic:spPr bwMode="auto">
                          <a:xfrm>
                            <a:off x="0" y="0"/>
                            <a:ext cx="180975" cy="18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71E3" w:rsidRPr="00E80CB9">
              <w:rPr>
                <w:rFonts w:ascii="Times New Roman" w:hAnsi="Times New Roman"/>
                <w:color w:val="000000"/>
                <w:sz w:val="72"/>
                <w:szCs w:val="72"/>
                <w:lang w:eastAsia="tr-TR"/>
              </w:rPr>
              <w:t>□</w:t>
            </w:r>
          </w:p>
        </w:tc>
        <w:tc>
          <w:tcPr>
            <w:tcW w:w="851" w:type="dxa"/>
            <w:tcBorders>
              <w:top w:val="nil"/>
              <w:left w:val="nil"/>
              <w:bottom w:val="single" w:sz="4" w:space="0" w:color="auto"/>
              <w:right w:val="single" w:sz="4" w:space="0" w:color="auto"/>
            </w:tcBorders>
            <w:noWrap/>
            <w:vAlign w:val="center"/>
          </w:tcPr>
          <w:p w14:paraId="56732B69" w14:textId="77777777" w:rsidR="002571E3" w:rsidRPr="00E80CB9" w:rsidRDefault="002571E3" w:rsidP="007D2126">
            <w:pPr>
              <w:spacing w:after="0" w:line="240" w:lineRule="auto"/>
              <w:jc w:val="center"/>
              <w:rPr>
                <w:rFonts w:ascii="Times New Roman" w:hAnsi="Times New Roman"/>
                <w:color w:val="000000"/>
                <w:sz w:val="72"/>
                <w:szCs w:val="72"/>
                <w:lang w:eastAsia="tr-TR"/>
              </w:rPr>
            </w:pPr>
            <w:r w:rsidRPr="00E80CB9">
              <w:rPr>
                <w:rFonts w:ascii="Times New Roman" w:hAnsi="Times New Roman"/>
                <w:color w:val="000000"/>
                <w:sz w:val="72"/>
                <w:szCs w:val="72"/>
                <w:lang w:eastAsia="tr-TR"/>
              </w:rPr>
              <w:t>□</w:t>
            </w:r>
          </w:p>
        </w:tc>
        <w:tc>
          <w:tcPr>
            <w:tcW w:w="1843" w:type="dxa"/>
            <w:tcBorders>
              <w:top w:val="single" w:sz="4" w:space="0" w:color="auto"/>
              <w:left w:val="nil"/>
              <w:bottom w:val="nil"/>
              <w:right w:val="single" w:sz="4" w:space="0" w:color="auto"/>
            </w:tcBorders>
            <w:vAlign w:val="center"/>
          </w:tcPr>
          <w:p w14:paraId="1B554E50" w14:textId="77777777" w:rsidR="002571E3" w:rsidRPr="00E80CB9" w:rsidRDefault="002571E3" w:rsidP="007D2126">
            <w:pPr>
              <w:spacing w:after="0" w:line="240" w:lineRule="auto"/>
              <w:jc w:val="center"/>
              <w:rPr>
                <w:rFonts w:ascii="Times New Roman" w:hAnsi="Times New Roman"/>
                <w:color w:val="000000"/>
                <w:lang w:eastAsia="tr-TR"/>
              </w:rPr>
            </w:pPr>
            <w:r w:rsidRPr="00E80CB9">
              <w:rPr>
                <w:rFonts w:ascii="Times New Roman" w:hAnsi="Times New Roman"/>
                <w:color w:val="000000"/>
                <w:lang w:eastAsia="tr-TR"/>
              </w:rPr>
              <w:t> </w:t>
            </w:r>
          </w:p>
        </w:tc>
      </w:tr>
      <w:tr w:rsidR="002571E3" w:rsidRPr="00386400" w14:paraId="1D991E94" w14:textId="77777777" w:rsidTr="00F56E50">
        <w:trPr>
          <w:trHeight w:val="1560"/>
        </w:trPr>
        <w:tc>
          <w:tcPr>
            <w:tcW w:w="700" w:type="dxa"/>
            <w:tcBorders>
              <w:top w:val="nil"/>
              <w:left w:val="single" w:sz="4" w:space="0" w:color="auto"/>
              <w:bottom w:val="single" w:sz="4" w:space="0" w:color="auto"/>
              <w:right w:val="single" w:sz="4" w:space="0" w:color="auto"/>
            </w:tcBorders>
            <w:vAlign w:val="center"/>
          </w:tcPr>
          <w:p w14:paraId="40D501C7" w14:textId="77777777" w:rsidR="002571E3" w:rsidRPr="00E80CB9" w:rsidRDefault="002571E3" w:rsidP="007D2126">
            <w:pPr>
              <w:spacing w:after="0" w:line="240" w:lineRule="auto"/>
              <w:jc w:val="center"/>
              <w:rPr>
                <w:rFonts w:ascii="Times New Roman" w:hAnsi="Times New Roman"/>
                <w:color w:val="000000"/>
                <w:lang w:eastAsia="tr-TR"/>
              </w:rPr>
            </w:pPr>
            <w:r w:rsidRPr="00E80CB9">
              <w:rPr>
                <w:rFonts w:ascii="Times New Roman" w:hAnsi="Times New Roman"/>
                <w:color w:val="000000"/>
                <w:lang w:eastAsia="tr-TR"/>
              </w:rPr>
              <w:t>520/3</w:t>
            </w:r>
          </w:p>
        </w:tc>
        <w:tc>
          <w:tcPr>
            <w:tcW w:w="4695" w:type="dxa"/>
            <w:tcBorders>
              <w:top w:val="single" w:sz="4" w:space="0" w:color="auto"/>
              <w:left w:val="nil"/>
              <w:bottom w:val="single" w:sz="4" w:space="0" w:color="auto"/>
              <w:right w:val="single" w:sz="4" w:space="0" w:color="000000"/>
            </w:tcBorders>
            <w:vAlign w:val="center"/>
          </w:tcPr>
          <w:p w14:paraId="46B2090F" w14:textId="77777777" w:rsidR="002571E3" w:rsidRPr="00E80CB9" w:rsidRDefault="002571E3" w:rsidP="000D1AFE">
            <w:pPr>
              <w:spacing w:after="0" w:line="240" w:lineRule="auto"/>
              <w:jc w:val="both"/>
              <w:rPr>
                <w:rFonts w:ascii="Times New Roman" w:hAnsi="Times New Roman"/>
                <w:color w:val="000000"/>
                <w:lang w:eastAsia="tr-TR"/>
              </w:rPr>
            </w:pPr>
            <w:r w:rsidRPr="00E80CB9">
              <w:rPr>
                <w:rFonts w:ascii="Times New Roman" w:hAnsi="Times New Roman"/>
                <w:color w:val="000000"/>
                <w:lang w:eastAsia="tr-TR"/>
              </w:rPr>
              <w:t xml:space="preserve">Kamu kuruluşu veya belediyeler bu statülerine ilişkin belgeleri de ibraz ederler. Diğer gerçek ve tüzel kişiler ise, 519 uncu maddede belirtilen şartların varlığını kanıtlayan bilgi ve belgeler ile örneği Bakanlıkça belirlenecek bir taahhütnameyi ayrıca ibraz etmek zorundadır. </w:t>
            </w:r>
          </w:p>
        </w:tc>
        <w:tc>
          <w:tcPr>
            <w:tcW w:w="1851" w:type="dxa"/>
            <w:tcBorders>
              <w:top w:val="nil"/>
              <w:left w:val="nil"/>
              <w:bottom w:val="single" w:sz="4" w:space="0" w:color="auto"/>
              <w:right w:val="single" w:sz="4" w:space="0" w:color="auto"/>
            </w:tcBorders>
            <w:vAlign w:val="center"/>
          </w:tcPr>
          <w:p w14:paraId="37124F27" w14:textId="77777777" w:rsidR="002571E3" w:rsidRPr="00E80CB9" w:rsidRDefault="002571E3" w:rsidP="007D2126">
            <w:pPr>
              <w:spacing w:after="0" w:line="240" w:lineRule="auto"/>
              <w:jc w:val="center"/>
              <w:rPr>
                <w:rFonts w:ascii="Times New Roman" w:hAnsi="Times New Roman"/>
                <w:color w:val="000000"/>
                <w:lang w:eastAsia="tr-TR"/>
              </w:rPr>
            </w:pPr>
            <w:r w:rsidRPr="00E80CB9">
              <w:rPr>
                <w:rFonts w:ascii="Times New Roman" w:hAnsi="Times New Roman"/>
                <w:color w:val="000000"/>
                <w:lang w:eastAsia="tr-TR"/>
              </w:rPr>
              <w:t> </w:t>
            </w:r>
          </w:p>
        </w:tc>
        <w:tc>
          <w:tcPr>
            <w:tcW w:w="617" w:type="dxa"/>
            <w:tcBorders>
              <w:top w:val="nil"/>
              <w:left w:val="nil"/>
              <w:bottom w:val="single" w:sz="4" w:space="0" w:color="auto"/>
              <w:right w:val="single" w:sz="4" w:space="0" w:color="auto"/>
            </w:tcBorders>
            <w:noWrap/>
            <w:vAlign w:val="center"/>
          </w:tcPr>
          <w:p w14:paraId="547368AD" w14:textId="77777777" w:rsidR="002571E3" w:rsidRPr="00E80CB9" w:rsidRDefault="002571E3" w:rsidP="007D2126">
            <w:pPr>
              <w:spacing w:after="0" w:line="240" w:lineRule="auto"/>
              <w:jc w:val="center"/>
              <w:rPr>
                <w:rFonts w:ascii="Times New Roman" w:hAnsi="Times New Roman"/>
                <w:color w:val="000000"/>
                <w:sz w:val="72"/>
                <w:szCs w:val="72"/>
                <w:lang w:eastAsia="tr-TR"/>
              </w:rPr>
            </w:pPr>
            <w:r w:rsidRPr="00E80CB9">
              <w:rPr>
                <w:rFonts w:ascii="Times New Roman" w:hAnsi="Times New Roman"/>
                <w:color w:val="000000"/>
                <w:sz w:val="72"/>
                <w:szCs w:val="72"/>
                <w:lang w:eastAsia="tr-TR"/>
              </w:rPr>
              <w:t>□</w:t>
            </w:r>
          </w:p>
        </w:tc>
        <w:tc>
          <w:tcPr>
            <w:tcW w:w="851" w:type="dxa"/>
            <w:tcBorders>
              <w:top w:val="nil"/>
              <w:left w:val="nil"/>
              <w:bottom w:val="single" w:sz="4" w:space="0" w:color="auto"/>
              <w:right w:val="single" w:sz="4" w:space="0" w:color="auto"/>
            </w:tcBorders>
            <w:noWrap/>
            <w:vAlign w:val="center"/>
          </w:tcPr>
          <w:p w14:paraId="6A83A90F" w14:textId="77777777" w:rsidR="002571E3" w:rsidRPr="00E80CB9" w:rsidRDefault="002571E3" w:rsidP="007D2126">
            <w:pPr>
              <w:spacing w:after="0" w:line="240" w:lineRule="auto"/>
              <w:jc w:val="center"/>
              <w:rPr>
                <w:rFonts w:ascii="Times New Roman" w:hAnsi="Times New Roman"/>
                <w:color w:val="000000"/>
                <w:sz w:val="72"/>
                <w:szCs w:val="72"/>
                <w:lang w:eastAsia="tr-TR"/>
              </w:rPr>
            </w:pPr>
            <w:r w:rsidRPr="00E80CB9">
              <w:rPr>
                <w:rFonts w:ascii="Times New Roman" w:hAnsi="Times New Roman"/>
                <w:color w:val="000000"/>
                <w:sz w:val="72"/>
                <w:szCs w:val="72"/>
                <w:lang w:eastAsia="tr-TR"/>
              </w:rPr>
              <w:t>□</w:t>
            </w:r>
          </w:p>
        </w:tc>
        <w:tc>
          <w:tcPr>
            <w:tcW w:w="1843" w:type="dxa"/>
            <w:tcBorders>
              <w:top w:val="single" w:sz="4" w:space="0" w:color="auto"/>
              <w:left w:val="nil"/>
              <w:bottom w:val="single" w:sz="4" w:space="0" w:color="auto"/>
              <w:right w:val="single" w:sz="4" w:space="0" w:color="auto"/>
            </w:tcBorders>
            <w:vAlign w:val="center"/>
          </w:tcPr>
          <w:p w14:paraId="57F99A16" w14:textId="77777777" w:rsidR="002571E3" w:rsidRPr="00E80CB9" w:rsidRDefault="00534239" w:rsidP="007D2126">
            <w:pPr>
              <w:spacing w:after="0" w:line="240" w:lineRule="auto"/>
              <w:jc w:val="center"/>
              <w:rPr>
                <w:rFonts w:ascii="Times New Roman" w:hAnsi="Times New Roman"/>
                <w:color w:val="000000"/>
                <w:lang w:eastAsia="tr-TR"/>
              </w:rPr>
            </w:pPr>
            <w:r>
              <w:rPr>
                <w:rFonts w:ascii="Times New Roman" w:hAnsi="Times New Roman"/>
                <w:color w:val="000000"/>
                <w:lang w:eastAsia="tr-TR"/>
              </w:rPr>
              <w:t>Kamu kuruluşu değil.</w:t>
            </w:r>
            <w:r w:rsidR="002571E3" w:rsidRPr="00E80CB9">
              <w:rPr>
                <w:rFonts w:ascii="Times New Roman" w:hAnsi="Times New Roman"/>
                <w:color w:val="000000"/>
                <w:lang w:eastAsia="tr-TR"/>
              </w:rPr>
              <w:t> </w:t>
            </w:r>
          </w:p>
        </w:tc>
      </w:tr>
      <w:tr w:rsidR="002571E3" w:rsidRPr="00386400" w14:paraId="70DCA808" w14:textId="77777777" w:rsidTr="00F56E50">
        <w:trPr>
          <w:trHeight w:val="1140"/>
        </w:trPr>
        <w:tc>
          <w:tcPr>
            <w:tcW w:w="700" w:type="dxa"/>
            <w:tcBorders>
              <w:top w:val="nil"/>
              <w:left w:val="single" w:sz="4" w:space="0" w:color="auto"/>
              <w:bottom w:val="single" w:sz="4" w:space="0" w:color="auto"/>
              <w:right w:val="single" w:sz="4" w:space="0" w:color="auto"/>
            </w:tcBorders>
            <w:vAlign w:val="center"/>
          </w:tcPr>
          <w:p w14:paraId="1636CC6A" w14:textId="77777777" w:rsidR="002571E3" w:rsidRPr="00E80CB9" w:rsidRDefault="002571E3" w:rsidP="007D2126">
            <w:pPr>
              <w:spacing w:after="0" w:line="240" w:lineRule="auto"/>
              <w:jc w:val="center"/>
              <w:rPr>
                <w:rFonts w:ascii="Times New Roman" w:hAnsi="Times New Roman"/>
                <w:color w:val="000000"/>
                <w:lang w:eastAsia="tr-TR"/>
              </w:rPr>
            </w:pPr>
            <w:r w:rsidRPr="00E80CB9">
              <w:rPr>
                <w:rFonts w:ascii="Times New Roman" w:hAnsi="Times New Roman"/>
                <w:color w:val="000000"/>
                <w:lang w:eastAsia="tr-TR"/>
              </w:rPr>
              <w:t>520/6</w:t>
            </w:r>
          </w:p>
        </w:tc>
        <w:tc>
          <w:tcPr>
            <w:tcW w:w="4695" w:type="dxa"/>
            <w:tcBorders>
              <w:top w:val="single" w:sz="4" w:space="0" w:color="auto"/>
              <w:left w:val="nil"/>
              <w:bottom w:val="single" w:sz="4" w:space="0" w:color="auto"/>
              <w:right w:val="single" w:sz="4" w:space="0" w:color="000000"/>
            </w:tcBorders>
            <w:vAlign w:val="center"/>
          </w:tcPr>
          <w:p w14:paraId="4F4CBE45" w14:textId="77777777" w:rsidR="002571E3" w:rsidRPr="00E80CB9" w:rsidRDefault="002571E3" w:rsidP="000D1AFE">
            <w:pPr>
              <w:spacing w:after="0" w:line="240" w:lineRule="auto"/>
              <w:jc w:val="both"/>
              <w:rPr>
                <w:rFonts w:ascii="Times New Roman" w:hAnsi="Times New Roman"/>
                <w:color w:val="000000"/>
                <w:lang w:eastAsia="tr-TR"/>
              </w:rPr>
            </w:pPr>
            <w:r w:rsidRPr="00E80CB9">
              <w:rPr>
                <w:rFonts w:ascii="Times New Roman" w:hAnsi="Times New Roman"/>
                <w:color w:val="000000"/>
                <w:lang w:eastAsia="tr-TR"/>
              </w:rPr>
              <w:t>Antrepo izin başvurularında, sadece transit rejimi kapsamında eşya almak üzere faaliyette bulunulacağının belirtilmesi halinde birinci fıkranın (g) bendinde belirtilen lisans aranmaz.</w:t>
            </w:r>
          </w:p>
        </w:tc>
        <w:tc>
          <w:tcPr>
            <w:tcW w:w="1851" w:type="dxa"/>
            <w:tcBorders>
              <w:top w:val="nil"/>
              <w:left w:val="nil"/>
              <w:bottom w:val="single" w:sz="4" w:space="0" w:color="auto"/>
              <w:right w:val="single" w:sz="4" w:space="0" w:color="auto"/>
            </w:tcBorders>
            <w:vAlign w:val="center"/>
          </w:tcPr>
          <w:p w14:paraId="4E2C4D02" w14:textId="77777777" w:rsidR="002571E3" w:rsidRPr="00E80CB9" w:rsidRDefault="002571E3" w:rsidP="007D2126">
            <w:pPr>
              <w:spacing w:after="0" w:line="240" w:lineRule="auto"/>
              <w:jc w:val="center"/>
              <w:rPr>
                <w:rFonts w:ascii="Times New Roman" w:hAnsi="Times New Roman"/>
                <w:color w:val="000000"/>
                <w:lang w:eastAsia="tr-TR"/>
              </w:rPr>
            </w:pPr>
            <w:r w:rsidRPr="00E80CB9">
              <w:rPr>
                <w:rFonts w:ascii="Times New Roman" w:hAnsi="Times New Roman"/>
                <w:color w:val="000000"/>
                <w:lang w:eastAsia="tr-TR"/>
              </w:rPr>
              <w:t>TRANSİTTE LİSANS ARANMAZ</w:t>
            </w:r>
          </w:p>
        </w:tc>
        <w:tc>
          <w:tcPr>
            <w:tcW w:w="617" w:type="dxa"/>
            <w:tcBorders>
              <w:top w:val="nil"/>
              <w:left w:val="nil"/>
              <w:bottom w:val="single" w:sz="4" w:space="0" w:color="auto"/>
              <w:right w:val="single" w:sz="4" w:space="0" w:color="auto"/>
            </w:tcBorders>
            <w:noWrap/>
            <w:vAlign w:val="center"/>
          </w:tcPr>
          <w:p w14:paraId="14932DCE" w14:textId="77777777" w:rsidR="002571E3" w:rsidRPr="00E80CB9" w:rsidRDefault="002571E3" w:rsidP="007D2126">
            <w:pPr>
              <w:spacing w:after="0" w:line="240" w:lineRule="auto"/>
              <w:jc w:val="center"/>
              <w:rPr>
                <w:rFonts w:ascii="Times New Roman" w:hAnsi="Times New Roman"/>
                <w:color w:val="000000"/>
                <w:sz w:val="72"/>
                <w:szCs w:val="72"/>
                <w:lang w:eastAsia="tr-TR"/>
              </w:rPr>
            </w:pPr>
            <w:r w:rsidRPr="00E80CB9">
              <w:rPr>
                <w:rFonts w:ascii="Times New Roman" w:hAnsi="Times New Roman"/>
                <w:color w:val="000000"/>
                <w:sz w:val="72"/>
                <w:szCs w:val="72"/>
                <w:lang w:eastAsia="tr-TR"/>
              </w:rPr>
              <w:t>□</w:t>
            </w:r>
          </w:p>
        </w:tc>
        <w:tc>
          <w:tcPr>
            <w:tcW w:w="851" w:type="dxa"/>
            <w:tcBorders>
              <w:top w:val="nil"/>
              <w:left w:val="nil"/>
              <w:bottom w:val="single" w:sz="4" w:space="0" w:color="auto"/>
              <w:right w:val="single" w:sz="4" w:space="0" w:color="auto"/>
            </w:tcBorders>
            <w:noWrap/>
            <w:vAlign w:val="center"/>
          </w:tcPr>
          <w:p w14:paraId="6D50F6C6" w14:textId="77777777" w:rsidR="002571E3" w:rsidRPr="00E80CB9" w:rsidRDefault="002571E3" w:rsidP="007D2126">
            <w:pPr>
              <w:spacing w:after="0" w:line="240" w:lineRule="auto"/>
              <w:jc w:val="center"/>
              <w:rPr>
                <w:rFonts w:ascii="Times New Roman" w:hAnsi="Times New Roman"/>
                <w:color w:val="000000"/>
                <w:sz w:val="72"/>
                <w:szCs w:val="72"/>
                <w:lang w:eastAsia="tr-TR"/>
              </w:rPr>
            </w:pPr>
            <w:r w:rsidRPr="00E80CB9">
              <w:rPr>
                <w:rFonts w:ascii="Times New Roman" w:hAnsi="Times New Roman"/>
                <w:color w:val="000000"/>
                <w:sz w:val="72"/>
                <w:szCs w:val="72"/>
                <w:lang w:eastAsia="tr-TR"/>
              </w:rPr>
              <w:t>□</w:t>
            </w:r>
          </w:p>
        </w:tc>
        <w:tc>
          <w:tcPr>
            <w:tcW w:w="1843" w:type="dxa"/>
            <w:tcBorders>
              <w:top w:val="nil"/>
              <w:left w:val="nil"/>
              <w:bottom w:val="single" w:sz="4" w:space="0" w:color="auto"/>
              <w:right w:val="single" w:sz="4" w:space="0" w:color="auto"/>
            </w:tcBorders>
            <w:vAlign w:val="center"/>
          </w:tcPr>
          <w:p w14:paraId="5617F9F2" w14:textId="77777777" w:rsidR="002571E3" w:rsidRPr="00E80CB9" w:rsidRDefault="00534239" w:rsidP="007D2126">
            <w:pPr>
              <w:spacing w:after="0" w:line="240" w:lineRule="auto"/>
              <w:jc w:val="center"/>
              <w:rPr>
                <w:rFonts w:ascii="Times New Roman" w:hAnsi="Times New Roman"/>
                <w:color w:val="000000"/>
                <w:lang w:eastAsia="tr-TR"/>
              </w:rPr>
            </w:pPr>
            <w:r>
              <w:rPr>
                <w:rFonts w:ascii="Times New Roman" w:hAnsi="Times New Roman"/>
                <w:color w:val="000000"/>
                <w:lang w:eastAsia="tr-TR"/>
              </w:rPr>
              <w:t>Transit antreposu değil.</w:t>
            </w:r>
            <w:r w:rsidR="002571E3" w:rsidRPr="00E80CB9">
              <w:rPr>
                <w:rFonts w:ascii="Times New Roman" w:hAnsi="Times New Roman"/>
                <w:color w:val="000000"/>
                <w:lang w:eastAsia="tr-TR"/>
              </w:rPr>
              <w:t> </w:t>
            </w:r>
          </w:p>
        </w:tc>
      </w:tr>
    </w:tbl>
    <w:p w14:paraId="5C27230E" w14:textId="77777777" w:rsidR="002571E3" w:rsidRPr="004443CF" w:rsidRDefault="002571E3" w:rsidP="002571E3">
      <w:pPr>
        <w:jc w:val="center"/>
        <w:rPr>
          <w:rFonts w:ascii="Times New Roman" w:hAnsi="Times New Roman"/>
          <w:b/>
          <w:sz w:val="24"/>
          <w:szCs w:val="24"/>
        </w:rPr>
      </w:pPr>
    </w:p>
    <w:p w14:paraId="6478BC81" w14:textId="77777777" w:rsidR="002571E3" w:rsidRDefault="002571E3" w:rsidP="002571E3"/>
    <w:tbl>
      <w:tblPr>
        <w:tblW w:w="102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0"/>
        <w:gridCol w:w="960"/>
        <w:gridCol w:w="960"/>
        <w:gridCol w:w="960"/>
        <w:gridCol w:w="960"/>
        <w:gridCol w:w="960"/>
        <w:gridCol w:w="960"/>
        <w:gridCol w:w="1400"/>
        <w:gridCol w:w="810"/>
        <w:gridCol w:w="480"/>
        <w:gridCol w:w="1290"/>
      </w:tblGrid>
      <w:tr w:rsidR="00514DA3" w:rsidRPr="00386400" w14:paraId="2D497079" w14:textId="77777777" w:rsidTr="00EE4D90">
        <w:trPr>
          <w:trHeight w:val="315"/>
        </w:trPr>
        <w:tc>
          <w:tcPr>
            <w:tcW w:w="480" w:type="dxa"/>
            <w:tcBorders>
              <w:top w:val="nil"/>
              <w:left w:val="nil"/>
              <w:bottom w:val="nil"/>
              <w:right w:val="nil"/>
            </w:tcBorders>
            <w:noWrap/>
            <w:vAlign w:val="bottom"/>
          </w:tcPr>
          <w:p w14:paraId="06E49AB3" w14:textId="77777777" w:rsidR="00514DA3" w:rsidRPr="004443CF" w:rsidRDefault="00514DA3" w:rsidP="00EE4D90">
            <w:pPr>
              <w:spacing w:after="0" w:line="240" w:lineRule="auto"/>
              <w:rPr>
                <w:rFonts w:cs="Calibri"/>
                <w:color w:val="000000"/>
                <w:lang w:eastAsia="tr-TR"/>
              </w:rPr>
            </w:pPr>
          </w:p>
        </w:tc>
        <w:tc>
          <w:tcPr>
            <w:tcW w:w="960" w:type="dxa"/>
            <w:tcBorders>
              <w:top w:val="nil"/>
              <w:left w:val="nil"/>
              <w:bottom w:val="nil"/>
              <w:right w:val="nil"/>
            </w:tcBorders>
            <w:noWrap/>
            <w:vAlign w:val="bottom"/>
          </w:tcPr>
          <w:p w14:paraId="0B0F85D8" w14:textId="77777777" w:rsidR="00514DA3" w:rsidRPr="004443CF" w:rsidRDefault="00514DA3" w:rsidP="00EE4D90">
            <w:pPr>
              <w:spacing w:after="0" w:line="240" w:lineRule="auto"/>
              <w:rPr>
                <w:rFonts w:cs="Calibri"/>
                <w:color w:val="000000"/>
                <w:lang w:eastAsia="tr-TR"/>
              </w:rPr>
            </w:pPr>
          </w:p>
        </w:tc>
        <w:tc>
          <w:tcPr>
            <w:tcW w:w="960" w:type="dxa"/>
            <w:tcBorders>
              <w:top w:val="nil"/>
              <w:left w:val="nil"/>
              <w:bottom w:val="nil"/>
              <w:right w:val="nil"/>
            </w:tcBorders>
            <w:noWrap/>
            <w:vAlign w:val="bottom"/>
          </w:tcPr>
          <w:p w14:paraId="6D8E6783" w14:textId="77777777" w:rsidR="00514DA3" w:rsidRPr="004443CF" w:rsidRDefault="00514DA3" w:rsidP="00EE4D90">
            <w:pPr>
              <w:spacing w:after="0" w:line="240" w:lineRule="auto"/>
              <w:rPr>
                <w:rFonts w:cs="Calibri"/>
                <w:color w:val="000000"/>
                <w:lang w:eastAsia="tr-TR"/>
              </w:rPr>
            </w:pPr>
          </w:p>
        </w:tc>
        <w:tc>
          <w:tcPr>
            <w:tcW w:w="960" w:type="dxa"/>
            <w:tcBorders>
              <w:top w:val="nil"/>
              <w:left w:val="nil"/>
              <w:bottom w:val="nil"/>
              <w:right w:val="nil"/>
            </w:tcBorders>
            <w:noWrap/>
            <w:vAlign w:val="bottom"/>
          </w:tcPr>
          <w:p w14:paraId="0B2607B3" w14:textId="77777777" w:rsidR="00514DA3" w:rsidRPr="004443CF" w:rsidRDefault="00514DA3" w:rsidP="00EE4D90">
            <w:pPr>
              <w:spacing w:after="0" w:line="240" w:lineRule="auto"/>
              <w:rPr>
                <w:rFonts w:cs="Calibri"/>
                <w:color w:val="000000"/>
                <w:lang w:eastAsia="tr-TR"/>
              </w:rPr>
            </w:pPr>
          </w:p>
        </w:tc>
        <w:tc>
          <w:tcPr>
            <w:tcW w:w="960" w:type="dxa"/>
            <w:tcBorders>
              <w:top w:val="nil"/>
              <w:left w:val="nil"/>
              <w:bottom w:val="nil"/>
              <w:right w:val="nil"/>
            </w:tcBorders>
            <w:noWrap/>
            <w:vAlign w:val="bottom"/>
          </w:tcPr>
          <w:p w14:paraId="4D022249" w14:textId="77777777" w:rsidR="00514DA3" w:rsidRPr="004443CF" w:rsidRDefault="00514DA3" w:rsidP="00EE4D90">
            <w:pPr>
              <w:spacing w:after="0" w:line="240" w:lineRule="auto"/>
              <w:rPr>
                <w:rFonts w:cs="Calibri"/>
                <w:color w:val="000000"/>
                <w:lang w:eastAsia="tr-TR"/>
              </w:rPr>
            </w:pPr>
          </w:p>
        </w:tc>
        <w:tc>
          <w:tcPr>
            <w:tcW w:w="960" w:type="dxa"/>
            <w:tcBorders>
              <w:top w:val="nil"/>
              <w:left w:val="nil"/>
              <w:bottom w:val="nil"/>
              <w:right w:val="nil"/>
            </w:tcBorders>
            <w:noWrap/>
            <w:vAlign w:val="bottom"/>
          </w:tcPr>
          <w:p w14:paraId="65EA3690" w14:textId="77777777" w:rsidR="00514DA3" w:rsidRPr="004443CF" w:rsidRDefault="00514DA3" w:rsidP="00EE4D90">
            <w:pPr>
              <w:spacing w:after="0" w:line="240" w:lineRule="auto"/>
              <w:rPr>
                <w:rFonts w:cs="Calibri"/>
                <w:color w:val="000000"/>
                <w:lang w:eastAsia="tr-TR"/>
              </w:rPr>
            </w:pPr>
          </w:p>
        </w:tc>
        <w:tc>
          <w:tcPr>
            <w:tcW w:w="960" w:type="dxa"/>
            <w:tcBorders>
              <w:top w:val="nil"/>
              <w:left w:val="nil"/>
              <w:bottom w:val="nil"/>
              <w:right w:val="nil"/>
            </w:tcBorders>
            <w:noWrap/>
            <w:vAlign w:val="bottom"/>
          </w:tcPr>
          <w:p w14:paraId="653C2FAA" w14:textId="77777777" w:rsidR="00514DA3" w:rsidRPr="004443CF" w:rsidRDefault="00514DA3" w:rsidP="00EE4D90">
            <w:pPr>
              <w:spacing w:after="0" w:line="240" w:lineRule="auto"/>
              <w:rPr>
                <w:rFonts w:cs="Calibri"/>
                <w:color w:val="000000"/>
                <w:lang w:eastAsia="tr-TR"/>
              </w:rPr>
            </w:pPr>
          </w:p>
        </w:tc>
        <w:tc>
          <w:tcPr>
            <w:tcW w:w="1400" w:type="dxa"/>
            <w:tcBorders>
              <w:top w:val="nil"/>
              <w:left w:val="nil"/>
              <w:bottom w:val="nil"/>
              <w:right w:val="nil"/>
            </w:tcBorders>
            <w:noWrap/>
            <w:vAlign w:val="bottom"/>
          </w:tcPr>
          <w:p w14:paraId="50FD888A" w14:textId="77777777" w:rsidR="00514DA3" w:rsidRPr="004443CF" w:rsidRDefault="00514DA3" w:rsidP="00EE4D90">
            <w:pPr>
              <w:spacing w:after="0" w:line="240" w:lineRule="auto"/>
              <w:rPr>
                <w:rFonts w:ascii="Times New Roman" w:hAnsi="Times New Roman"/>
                <w:color w:val="000000"/>
                <w:sz w:val="24"/>
                <w:szCs w:val="24"/>
                <w:lang w:eastAsia="tr-TR"/>
              </w:rPr>
            </w:pPr>
            <w:proofErr w:type="gramStart"/>
            <w:r w:rsidRPr="004443CF">
              <w:rPr>
                <w:rFonts w:ascii="Times New Roman" w:hAnsi="Times New Roman"/>
                <w:color w:val="000000"/>
                <w:sz w:val="24"/>
                <w:szCs w:val="24"/>
                <w:lang w:eastAsia="tr-TR"/>
              </w:rPr>
              <w:t>Tarih</w:t>
            </w:r>
            <w:r>
              <w:rPr>
                <w:rFonts w:ascii="Times New Roman" w:hAnsi="Times New Roman"/>
                <w:color w:val="000000"/>
                <w:sz w:val="24"/>
                <w:szCs w:val="24"/>
                <w:lang w:eastAsia="tr-TR"/>
              </w:rPr>
              <w:t xml:space="preserve"> :</w:t>
            </w:r>
            <w:proofErr w:type="gramEnd"/>
          </w:p>
        </w:tc>
        <w:tc>
          <w:tcPr>
            <w:tcW w:w="2580" w:type="dxa"/>
            <w:gridSpan w:val="3"/>
            <w:tcBorders>
              <w:top w:val="nil"/>
              <w:left w:val="nil"/>
              <w:bottom w:val="nil"/>
              <w:right w:val="nil"/>
            </w:tcBorders>
            <w:noWrap/>
            <w:vAlign w:val="bottom"/>
          </w:tcPr>
          <w:p w14:paraId="296BF2AC" w14:textId="77777777" w:rsidR="00514DA3" w:rsidRPr="004443CF" w:rsidRDefault="00514DA3" w:rsidP="00EE4D90">
            <w:pPr>
              <w:spacing w:after="0" w:line="240" w:lineRule="auto"/>
              <w:rPr>
                <w:rFonts w:ascii="Times New Roman" w:hAnsi="Times New Roman"/>
                <w:color w:val="000000"/>
                <w:sz w:val="24"/>
                <w:szCs w:val="24"/>
                <w:lang w:eastAsia="tr-TR"/>
              </w:rPr>
            </w:pPr>
            <w:r>
              <w:rPr>
                <w:rFonts w:ascii="Times New Roman" w:hAnsi="Times New Roman"/>
                <w:color w:val="000000"/>
                <w:sz w:val="24"/>
                <w:szCs w:val="24"/>
                <w:lang w:eastAsia="tr-TR"/>
              </w:rPr>
              <w:t>10/09</w:t>
            </w:r>
            <w:r w:rsidRPr="004443CF">
              <w:rPr>
                <w:rFonts w:ascii="Times New Roman" w:hAnsi="Times New Roman"/>
                <w:color w:val="000000"/>
                <w:sz w:val="24"/>
                <w:szCs w:val="24"/>
                <w:lang w:eastAsia="tr-TR"/>
              </w:rPr>
              <w:t>/201</w:t>
            </w:r>
            <w:r>
              <w:rPr>
                <w:rFonts w:ascii="Times New Roman" w:hAnsi="Times New Roman"/>
                <w:color w:val="000000"/>
                <w:sz w:val="24"/>
                <w:szCs w:val="24"/>
                <w:lang w:eastAsia="tr-TR"/>
              </w:rPr>
              <w:t>9</w:t>
            </w:r>
          </w:p>
        </w:tc>
      </w:tr>
      <w:tr w:rsidR="00514DA3" w:rsidRPr="00386400" w14:paraId="72C8FDA8" w14:textId="77777777" w:rsidTr="00EE4D90">
        <w:trPr>
          <w:trHeight w:val="300"/>
        </w:trPr>
        <w:tc>
          <w:tcPr>
            <w:tcW w:w="480" w:type="dxa"/>
            <w:tcBorders>
              <w:top w:val="nil"/>
              <w:left w:val="nil"/>
              <w:bottom w:val="single" w:sz="4" w:space="0" w:color="auto"/>
              <w:right w:val="nil"/>
            </w:tcBorders>
            <w:noWrap/>
            <w:vAlign w:val="bottom"/>
          </w:tcPr>
          <w:p w14:paraId="756CB070" w14:textId="77777777" w:rsidR="00514DA3" w:rsidRPr="004443CF" w:rsidRDefault="00514DA3" w:rsidP="00EE4D90">
            <w:pPr>
              <w:spacing w:after="0" w:line="240" w:lineRule="auto"/>
              <w:rPr>
                <w:rFonts w:cs="Calibri"/>
                <w:color w:val="000000"/>
                <w:lang w:eastAsia="tr-TR"/>
              </w:rPr>
            </w:pPr>
          </w:p>
        </w:tc>
        <w:tc>
          <w:tcPr>
            <w:tcW w:w="960" w:type="dxa"/>
            <w:tcBorders>
              <w:top w:val="nil"/>
              <w:left w:val="nil"/>
              <w:bottom w:val="single" w:sz="4" w:space="0" w:color="auto"/>
              <w:right w:val="nil"/>
            </w:tcBorders>
            <w:noWrap/>
            <w:vAlign w:val="bottom"/>
          </w:tcPr>
          <w:p w14:paraId="65B9BAC3" w14:textId="77777777" w:rsidR="00514DA3" w:rsidRDefault="00514DA3" w:rsidP="00EE4D90">
            <w:pPr>
              <w:spacing w:after="0" w:line="240" w:lineRule="auto"/>
              <w:rPr>
                <w:rFonts w:cs="Calibri"/>
                <w:color w:val="000000"/>
                <w:lang w:eastAsia="tr-TR"/>
              </w:rPr>
            </w:pPr>
          </w:p>
          <w:p w14:paraId="213EB145" w14:textId="77777777" w:rsidR="00514DA3" w:rsidRPr="004443CF" w:rsidRDefault="00514DA3" w:rsidP="00EE4D90">
            <w:pPr>
              <w:spacing w:after="0" w:line="240" w:lineRule="auto"/>
              <w:rPr>
                <w:rFonts w:cs="Calibri"/>
                <w:color w:val="000000"/>
                <w:lang w:eastAsia="tr-TR"/>
              </w:rPr>
            </w:pPr>
          </w:p>
        </w:tc>
        <w:tc>
          <w:tcPr>
            <w:tcW w:w="960" w:type="dxa"/>
            <w:tcBorders>
              <w:top w:val="nil"/>
              <w:left w:val="nil"/>
              <w:bottom w:val="single" w:sz="4" w:space="0" w:color="auto"/>
              <w:right w:val="nil"/>
            </w:tcBorders>
            <w:noWrap/>
            <w:vAlign w:val="bottom"/>
          </w:tcPr>
          <w:p w14:paraId="7D236327" w14:textId="77777777" w:rsidR="00514DA3" w:rsidRPr="004443CF" w:rsidRDefault="00514DA3" w:rsidP="00EE4D90">
            <w:pPr>
              <w:spacing w:after="0" w:line="240" w:lineRule="auto"/>
              <w:rPr>
                <w:rFonts w:cs="Calibri"/>
                <w:color w:val="000000"/>
                <w:lang w:eastAsia="tr-TR"/>
              </w:rPr>
            </w:pPr>
          </w:p>
        </w:tc>
        <w:tc>
          <w:tcPr>
            <w:tcW w:w="960" w:type="dxa"/>
            <w:tcBorders>
              <w:top w:val="nil"/>
              <w:left w:val="nil"/>
              <w:bottom w:val="single" w:sz="4" w:space="0" w:color="auto"/>
              <w:right w:val="nil"/>
            </w:tcBorders>
            <w:noWrap/>
            <w:vAlign w:val="bottom"/>
          </w:tcPr>
          <w:p w14:paraId="519FCD1F" w14:textId="77777777" w:rsidR="00514DA3" w:rsidRPr="004443CF" w:rsidRDefault="00514DA3" w:rsidP="00EE4D90">
            <w:pPr>
              <w:spacing w:after="0" w:line="240" w:lineRule="auto"/>
              <w:rPr>
                <w:rFonts w:cs="Calibri"/>
                <w:color w:val="000000"/>
                <w:lang w:eastAsia="tr-TR"/>
              </w:rPr>
            </w:pPr>
          </w:p>
        </w:tc>
        <w:tc>
          <w:tcPr>
            <w:tcW w:w="960" w:type="dxa"/>
            <w:tcBorders>
              <w:top w:val="nil"/>
              <w:left w:val="nil"/>
              <w:bottom w:val="single" w:sz="4" w:space="0" w:color="auto"/>
              <w:right w:val="nil"/>
            </w:tcBorders>
            <w:noWrap/>
            <w:vAlign w:val="bottom"/>
          </w:tcPr>
          <w:p w14:paraId="7A8D0523" w14:textId="77777777" w:rsidR="00514DA3" w:rsidRPr="004443CF" w:rsidRDefault="00514DA3" w:rsidP="00EE4D90">
            <w:pPr>
              <w:spacing w:after="0" w:line="240" w:lineRule="auto"/>
              <w:rPr>
                <w:rFonts w:cs="Calibri"/>
                <w:color w:val="000000"/>
                <w:lang w:eastAsia="tr-TR"/>
              </w:rPr>
            </w:pPr>
          </w:p>
        </w:tc>
        <w:tc>
          <w:tcPr>
            <w:tcW w:w="960" w:type="dxa"/>
            <w:tcBorders>
              <w:top w:val="nil"/>
              <w:left w:val="nil"/>
              <w:bottom w:val="single" w:sz="4" w:space="0" w:color="auto"/>
              <w:right w:val="nil"/>
            </w:tcBorders>
            <w:noWrap/>
            <w:vAlign w:val="bottom"/>
          </w:tcPr>
          <w:p w14:paraId="0F0AF89E" w14:textId="77777777" w:rsidR="00514DA3" w:rsidRPr="004443CF" w:rsidRDefault="00514DA3" w:rsidP="00EE4D90">
            <w:pPr>
              <w:spacing w:after="0" w:line="240" w:lineRule="auto"/>
              <w:rPr>
                <w:rFonts w:cs="Calibri"/>
                <w:color w:val="000000"/>
                <w:lang w:eastAsia="tr-TR"/>
              </w:rPr>
            </w:pPr>
          </w:p>
        </w:tc>
        <w:tc>
          <w:tcPr>
            <w:tcW w:w="960" w:type="dxa"/>
            <w:tcBorders>
              <w:top w:val="nil"/>
              <w:left w:val="nil"/>
              <w:bottom w:val="single" w:sz="4" w:space="0" w:color="auto"/>
              <w:right w:val="nil"/>
            </w:tcBorders>
            <w:noWrap/>
            <w:vAlign w:val="bottom"/>
          </w:tcPr>
          <w:p w14:paraId="32F08444" w14:textId="77777777" w:rsidR="00514DA3" w:rsidRPr="004443CF" w:rsidRDefault="00514DA3" w:rsidP="00EE4D90">
            <w:pPr>
              <w:spacing w:after="0" w:line="240" w:lineRule="auto"/>
              <w:rPr>
                <w:rFonts w:cs="Calibri"/>
                <w:color w:val="000000"/>
                <w:lang w:eastAsia="tr-TR"/>
              </w:rPr>
            </w:pPr>
          </w:p>
        </w:tc>
        <w:tc>
          <w:tcPr>
            <w:tcW w:w="1400" w:type="dxa"/>
            <w:tcBorders>
              <w:top w:val="nil"/>
              <w:left w:val="nil"/>
              <w:bottom w:val="single" w:sz="4" w:space="0" w:color="auto"/>
              <w:right w:val="nil"/>
            </w:tcBorders>
            <w:noWrap/>
            <w:vAlign w:val="bottom"/>
          </w:tcPr>
          <w:p w14:paraId="500EE763" w14:textId="77777777" w:rsidR="00514DA3" w:rsidRPr="004443CF" w:rsidRDefault="00514DA3" w:rsidP="00EE4D90">
            <w:pPr>
              <w:spacing w:after="0" w:line="240" w:lineRule="auto"/>
              <w:rPr>
                <w:rFonts w:cs="Calibri"/>
                <w:color w:val="000000"/>
                <w:lang w:eastAsia="tr-TR"/>
              </w:rPr>
            </w:pPr>
          </w:p>
        </w:tc>
        <w:tc>
          <w:tcPr>
            <w:tcW w:w="1290" w:type="dxa"/>
            <w:gridSpan w:val="2"/>
            <w:tcBorders>
              <w:top w:val="nil"/>
              <w:left w:val="nil"/>
              <w:bottom w:val="single" w:sz="4" w:space="0" w:color="auto"/>
              <w:right w:val="nil"/>
            </w:tcBorders>
            <w:noWrap/>
            <w:vAlign w:val="bottom"/>
          </w:tcPr>
          <w:p w14:paraId="66CFB421" w14:textId="77777777" w:rsidR="00514DA3" w:rsidRPr="004443CF" w:rsidRDefault="00514DA3" w:rsidP="00EE4D90">
            <w:pPr>
              <w:spacing w:after="0" w:line="240" w:lineRule="auto"/>
              <w:rPr>
                <w:rFonts w:cs="Calibri"/>
                <w:color w:val="000000"/>
                <w:lang w:eastAsia="tr-TR"/>
              </w:rPr>
            </w:pPr>
          </w:p>
        </w:tc>
        <w:tc>
          <w:tcPr>
            <w:tcW w:w="1290" w:type="dxa"/>
            <w:tcBorders>
              <w:top w:val="nil"/>
              <w:left w:val="nil"/>
              <w:bottom w:val="single" w:sz="4" w:space="0" w:color="auto"/>
              <w:right w:val="nil"/>
            </w:tcBorders>
            <w:noWrap/>
            <w:vAlign w:val="bottom"/>
          </w:tcPr>
          <w:p w14:paraId="493E36CC" w14:textId="77777777" w:rsidR="00514DA3" w:rsidRPr="004443CF" w:rsidRDefault="00514DA3" w:rsidP="00EE4D90">
            <w:pPr>
              <w:spacing w:after="0" w:line="240" w:lineRule="auto"/>
              <w:rPr>
                <w:rFonts w:cs="Calibri"/>
                <w:color w:val="000000"/>
                <w:lang w:eastAsia="tr-TR"/>
              </w:rPr>
            </w:pPr>
          </w:p>
        </w:tc>
      </w:tr>
      <w:tr w:rsidR="00514DA3" w:rsidRPr="00386400" w14:paraId="3CC00662" w14:textId="77777777" w:rsidTr="00EE4D90">
        <w:trPr>
          <w:trHeight w:val="480"/>
        </w:trPr>
        <w:tc>
          <w:tcPr>
            <w:tcW w:w="1440" w:type="dxa"/>
            <w:gridSpan w:val="2"/>
            <w:tcBorders>
              <w:top w:val="single" w:sz="4" w:space="0" w:color="auto"/>
            </w:tcBorders>
            <w:noWrap/>
            <w:vAlign w:val="center"/>
          </w:tcPr>
          <w:p w14:paraId="23B81629" w14:textId="77777777" w:rsidR="00514DA3" w:rsidRPr="004443CF" w:rsidRDefault="00514DA3" w:rsidP="00EE4D90">
            <w:pPr>
              <w:spacing w:after="0" w:line="240" w:lineRule="auto"/>
              <w:jc w:val="right"/>
              <w:rPr>
                <w:rFonts w:ascii="Times New Roman" w:hAnsi="Times New Roman"/>
                <w:color w:val="000000"/>
                <w:sz w:val="24"/>
                <w:szCs w:val="24"/>
                <w:lang w:eastAsia="tr-TR"/>
              </w:rPr>
            </w:pPr>
            <w:r w:rsidRPr="004443CF">
              <w:rPr>
                <w:rFonts w:ascii="Times New Roman" w:hAnsi="Times New Roman"/>
                <w:color w:val="000000"/>
                <w:sz w:val="24"/>
                <w:szCs w:val="24"/>
                <w:lang w:eastAsia="tr-TR"/>
              </w:rPr>
              <w:t>Adı-Soyadı:</w:t>
            </w:r>
          </w:p>
        </w:tc>
        <w:tc>
          <w:tcPr>
            <w:tcW w:w="1920" w:type="dxa"/>
            <w:gridSpan w:val="2"/>
            <w:tcBorders>
              <w:top w:val="single" w:sz="4" w:space="0" w:color="auto"/>
            </w:tcBorders>
            <w:noWrap/>
            <w:vAlign w:val="center"/>
          </w:tcPr>
          <w:p w14:paraId="6836EDBF" w14:textId="77777777" w:rsidR="00514DA3" w:rsidRPr="00514DA3" w:rsidRDefault="00514DA3" w:rsidP="00EE4D90">
            <w:pPr>
              <w:spacing w:after="0" w:line="240" w:lineRule="auto"/>
              <w:rPr>
                <w:rFonts w:asciiTheme="minorHAnsi" w:hAnsiTheme="minorHAnsi" w:cstheme="minorHAnsi"/>
                <w:i/>
                <w:iCs/>
                <w:color w:val="000000"/>
                <w:sz w:val="24"/>
                <w:szCs w:val="24"/>
                <w:lang w:eastAsia="tr-TR"/>
              </w:rPr>
            </w:pPr>
            <w:r w:rsidRPr="004443CF">
              <w:rPr>
                <w:rFonts w:ascii="Times New Roman" w:hAnsi="Times New Roman"/>
                <w:color w:val="000000"/>
                <w:sz w:val="24"/>
                <w:szCs w:val="24"/>
                <w:lang w:eastAsia="tr-TR"/>
              </w:rPr>
              <w:t> </w:t>
            </w:r>
            <w:r w:rsidRPr="00514DA3">
              <w:rPr>
                <w:rFonts w:asciiTheme="minorHAnsi" w:hAnsiTheme="minorHAnsi" w:cstheme="minorHAnsi"/>
                <w:i/>
                <w:iCs/>
                <w:color w:val="000000"/>
                <w:sz w:val="24"/>
                <w:szCs w:val="24"/>
                <w:lang w:eastAsia="tr-TR"/>
              </w:rPr>
              <w:t>Nazım BÜTÜN</w:t>
            </w:r>
          </w:p>
        </w:tc>
        <w:tc>
          <w:tcPr>
            <w:tcW w:w="960" w:type="dxa"/>
            <w:tcBorders>
              <w:top w:val="single" w:sz="4" w:space="0" w:color="auto"/>
            </w:tcBorders>
            <w:noWrap/>
            <w:vAlign w:val="center"/>
          </w:tcPr>
          <w:p w14:paraId="1E4BA3D6" w14:textId="77777777" w:rsidR="00514DA3" w:rsidRPr="004443CF" w:rsidRDefault="00514DA3" w:rsidP="00EE4D90">
            <w:pPr>
              <w:spacing w:after="0" w:line="240" w:lineRule="auto"/>
              <w:jc w:val="right"/>
              <w:rPr>
                <w:rFonts w:ascii="Times New Roman" w:hAnsi="Times New Roman"/>
                <w:color w:val="000000"/>
                <w:sz w:val="24"/>
                <w:szCs w:val="24"/>
                <w:lang w:eastAsia="tr-TR"/>
              </w:rPr>
            </w:pPr>
            <w:proofErr w:type="spellStart"/>
            <w:r w:rsidRPr="004443CF">
              <w:rPr>
                <w:rFonts w:ascii="Times New Roman" w:hAnsi="Times New Roman"/>
                <w:color w:val="000000"/>
                <w:sz w:val="24"/>
                <w:szCs w:val="24"/>
                <w:lang w:eastAsia="tr-TR"/>
              </w:rPr>
              <w:t>Ünvanı</w:t>
            </w:r>
            <w:proofErr w:type="spellEnd"/>
            <w:r w:rsidRPr="004443CF">
              <w:rPr>
                <w:rFonts w:ascii="Times New Roman" w:hAnsi="Times New Roman"/>
                <w:color w:val="000000"/>
                <w:sz w:val="24"/>
                <w:szCs w:val="24"/>
                <w:lang w:eastAsia="tr-TR"/>
              </w:rPr>
              <w:t>:</w:t>
            </w:r>
          </w:p>
        </w:tc>
        <w:tc>
          <w:tcPr>
            <w:tcW w:w="4130" w:type="dxa"/>
            <w:gridSpan w:val="4"/>
            <w:tcBorders>
              <w:top w:val="single" w:sz="4" w:space="0" w:color="auto"/>
            </w:tcBorders>
            <w:noWrap/>
            <w:vAlign w:val="center"/>
          </w:tcPr>
          <w:p w14:paraId="56D90E59" w14:textId="77777777" w:rsidR="00514DA3" w:rsidRPr="00514DA3" w:rsidRDefault="00514DA3" w:rsidP="00EE4D90">
            <w:pPr>
              <w:spacing w:after="0" w:line="240" w:lineRule="auto"/>
              <w:rPr>
                <w:rFonts w:asciiTheme="minorHAnsi" w:hAnsiTheme="minorHAnsi" w:cstheme="minorHAnsi"/>
                <w:i/>
                <w:iCs/>
                <w:color w:val="000000"/>
                <w:sz w:val="24"/>
                <w:szCs w:val="24"/>
                <w:lang w:eastAsia="tr-TR"/>
              </w:rPr>
            </w:pPr>
            <w:r w:rsidRPr="00514DA3">
              <w:rPr>
                <w:rFonts w:asciiTheme="minorHAnsi" w:hAnsiTheme="minorHAnsi" w:cstheme="minorHAnsi"/>
                <w:i/>
                <w:iCs/>
                <w:color w:val="000000"/>
                <w:sz w:val="24"/>
                <w:szCs w:val="24"/>
                <w:lang w:eastAsia="tr-TR"/>
              </w:rPr>
              <w:t>Yetkilendirilmiş Gümrük Müşaviri</w:t>
            </w:r>
          </w:p>
        </w:tc>
        <w:tc>
          <w:tcPr>
            <w:tcW w:w="1770" w:type="dxa"/>
            <w:gridSpan w:val="2"/>
            <w:tcBorders>
              <w:top w:val="single" w:sz="4" w:space="0" w:color="auto"/>
            </w:tcBorders>
            <w:noWrap/>
            <w:vAlign w:val="center"/>
          </w:tcPr>
          <w:p w14:paraId="600862B8" w14:textId="77777777" w:rsidR="00514DA3" w:rsidRPr="004443CF" w:rsidRDefault="00514DA3" w:rsidP="00EE4D90">
            <w:pPr>
              <w:spacing w:after="0" w:line="240" w:lineRule="auto"/>
              <w:rPr>
                <w:rFonts w:ascii="Times New Roman" w:hAnsi="Times New Roman"/>
                <w:color w:val="000000"/>
                <w:sz w:val="24"/>
                <w:szCs w:val="24"/>
                <w:lang w:eastAsia="tr-TR"/>
              </w:rPr>
            </w:pPr>
            <w:r>
              <w:rPr>
                <w:rFonts w:ascii="Times New Roman" w:hAnsi="Times New Roman"/>
                <w:color w:val="000000"/>
                <w:sz w:val="24"/>
                <w:szCs w:val="24"/>
                <w:lang w:eastAsia="tr-TR"/>
              </w:rPr>
              <w:t>İmza</w:t>
            </w:r>
            <w:r w:rsidRPr="004443CF">
              <w:rPr>
                <w:rFonts w:ascii="Times New Roman" w:hAnsi="Times New Roman"/>
                <w:color w:val="000000"/>
                <w:sz w:val="24"/>
                <w:szCs w:val="24"/>
                <w:lang w:eastAsia="tr-TR"/>
              </w:rPr>
              <w:t> </w:t>
            </w:r>
          </w:p>
        </w:tc>
      </w:tr>
      <w:tr w:rsidR="00514DA3" w:rsidRPr="00386400" w14:paraId="2099DEDF" w14:textId="77777777" w:rsidTr="00EE4D90">
        <w:trPr>
          <w:trHeight w:val="480"/>
        </w:trPr>
        <w:tc>
          <w:tcPr>
            <w:tcW w:w="1440" w:type="dxa"/>
            <w:gridSpan w:val="2"/>
            <w:noWrap/>
            <w:vAlign w:val="center"/>
          </w:tcPr>
          <w:p w14:paraId="2DC1B9C4" w14:textId="77777777" w:rsidR="00514DA3" w:rsidRPr="004443CF" w:rsidRDefault="00514DA3" w:rsidP="00EE4D90">
            <w:pPr>
              <w:spacing w:after="0" w:line="240" w:lineRule="auto"/>
              <w:jc w:val="right"/>
              <w:rPr>
                <w:rFonts w:ascii="Times New Roman" w:hAnsi="Times New Roman"/>
                <w:color w:val="000000"/>
                <w:sz w:val="24"/>
                <w:szCs w:val="24"/>
                <w:lang w:eastAsia="tr-TR"/>
              </w:rPr>
            </w:pPr>
            <w:r w:rsidRPr="004443CF">
              <w:rPr>
                <w:rFonts w:ascii="Times New Roman" w:hAnsi="Times New Roman"/>
                <w:color w:val="000000"/>
                <w:sz w:val="24"/>
                <w:szCs w:val="24"/>
                <w:lang w:eastAsia="tr-TR"/>
              </w:rPr>
              <w:t>Adı-Soyadı:</w:t>
            </w:r>
          </w:p>
        </w:tc>
        <w:tc>
          <w:tcPr>
            <w:tcW w:w="1920" w:type="dxa"/>
            <w:gridSpan w:val="2"/>
            <w:noWrap/>
            <w:vAlign w:val="center"/>
          </w:tcPr>
          <w:p w14:paraId="7C0057B6" w14:textId="77777777" w:rsidR="00514DA3" w:rsidRPr="004443CF" w:rsidRDefault="00514DA3" w:rsidP="00EE4D90">
            <w:pPr>
              <w:spacing w:after="0" w:line="240" w:lineRule="auto"/>
              <w:rPr>
                <w:rFonts w:ascii="Times New Roman" w:hAnsi="Times New Roman"/>
                <w:color w:val="000000"/>
                <w:sz w:val="24"/>
                <w:szCs w:val="24"/>
                <w:lang w:eastAsia="tr-TR"/>
              </w:rPr>
            </w:pPr>
            <w:r w:rsidRPr="004443CF">
              <w:rPr>
                <w:rFonts w:ascii="Times New Roman" w:hAnsi="Times New Roman"/>
                <w:color w:val="000000"/>
                <w:sz w:val="24"/>
                <w:szCs w:val="24"/>
                <w:lang w:eastAsia="tr-TR"/>
              </w:rPr>
              <w:t> </w:t>
            </w:r>
          </w:p>
        </w:tc>
        <w:tc>
          <w:tcPr>
            <w:tcW w:w="960" w:type="dxa"/>
            <w:noWrap/>
            <w:vAlign w:val="center"/>
          </w:tcPr>
          <w:p w14:paraId="3431D435" w14:textId="77777777" w:rsidR="00514DA3" w:rsidRPr="004443CF" w:rsidRDefault="00514DA3" w:rsidP="00EE4D90">
            <w:pPr>
              <w:spacing w:after="0" w:line="240" w:lineRule="auto"/>
              <w:jc w:val="right"/>
              <w:rPr>
                <w:rFonts w:ascii="Times New Roman" w:hAnsi="Times New Roman"/>
                <w:color w:val="000000"/>
                <w:sz w:val="24"/>
                <w:szCs w:val="24"/>
                <w:lang w:eastAsia="tr-TR"/>
              </w:rPr>
            </w:pPr>
            <w:proofErr w:type="spellStart"/>
            <w:r w:rsidRPr="004443CF">
              <w:rPr>
                <w:rFonts w:ascii="Times New Roman" w:hAnsi="Times New Roman"/>
                <w:color w:val="000000"/>
                <w:sz w:val="24"/>
                <w:szCs w:val="24"/>
                <w:lang w:eastAsia="tr-TR"/>
              </w:rPr>
              <w:t>Ünvanı</w:t>
            </w:r>
            <w:proofErr w:type="spellEnd"/>
            <w:r w:rsidRPr="004443CF">
              <w:rPr>
                <w:rFonts w:ascii="Times New Roman" w:hAnsi="Times New Roman"/>
                <w:color w:val="000000"/>
                <w:sz w:val="24"/>
                <w:szCs w:val="24"/>
                <w:lang w:eastAsia="tr-TR"/>
              </w:rPr>
              <w:t>:</w:t>
            </w:r>
          </w:p>
        </w:tc>
        <w:tc>
          <w:tcPr>
            <w:tcW w:w="4130" w:type="dxa"/>
            <w:gridSpan w:val="4"/>
            <w:noWrap/>
            <w:vAlign w:val="center"/>
          </w:tcPr>
          <w:p w14:paraId="76A6CF17" w14:textId="77777777" w:rsidR="00514DA3" w:rsidRPr="004443CF" w:rsidRDefault="00514DA3" w:rsidP="00EE4D90">
            <w:pPr>
              <w:spacing w:after="0" w:line="240" w:lineRule="auto"/>
              <w:rPr>
                <w:rFonts w:ascii="Times New Roman" w:hAnsi="Times New Roman"/>
                <w:color w:val="000000"/>
                <w:sz w:val="24"/>
                <w:szCs w:val="24"/>
                <w:lang w:eastAsia="tr-TR"/>
              </w:rPr>
            </w:pPr>
          </w:p>
        </w:tc>
        <w:tc>
          <w:tcPr>
            <w:tcW w:w="1770" w:type="dxa"/>
            <w:gridSpan w:val="2"/>
            <w:noWrap/>
          </w:tcPr>
          <w:p w14:paraId="78639D63" w14:textId="77777777" w:rsidR="00514DA3" w:rsidRPr="00386400" w:rsidRDefault="00514DA3" w:rsidP="00EE4D90">
            <w:r w:rsidRPr="009E50A5">
              <w:rPr>
                <w:rFonts w:ascii="Times New Roman" w:hAnsi="Times New Roman"/>
                <w:color w:val="000000"/>
                <w:sz w:val="24"/>
                <w:szCs w:val="24"/>
                <w:lang w:eastAsia="tr-TR"/>
              </w:rPr>
              <w:t>İmza</w:t>
            </w:r>
          </w:p>
        </w:tc>
      </w:tr>
      <w:tr w:rsidR="00514DA3" w:rsidRPr="00386400" w14:paraId="719705BB" w14:textId="77777777" w:rsidTr="00EE4D90">
        <w:trPr>
          <w:trHeight w:val="480"/>
        </w:trPr>
        <w:tc>
          <w:tcPr>
            <w:tcW w:w="1440" w:type="dxa"/>
            <w:gridSpan w:val="2"/>
            <w:noWrap/>
            <w:vAlign w:val="center"/>
          </w:tcPr>
          <w:p w14:paraId="4A07C6E3" w14:textId="77777777" w:rsidR="00514DA3" w:rsidRPr="004443CF" w:rsidRDefault="00514DA3" w:rsidP="00EE4D90">
            <w:pPr>
              <w:spacing w:after="0" w:line="240" w:lineRule="auto"/>
              <w:jc w:val="right"/>
              <w:rPr>
                <w:rFonts w:ascii="Times New Roman" w:hAnsi="Times New Roman"/>
                <w:color w:val="000000"/>
                <w:sz w:val="24"/>
                <w:szCs w:val="24"/>
                <w:lang w:eastAsia="tr-TR"/>
              </w:rPr>
            </w:pPr>
            <w:r w:rsidRPr="004443CF">
              <w:rPr>
                <w:rFonts w:ascii="Times New Roman" w:hAnsi="Times New Roman"/>
                <w:color w:val="000000"/>
                <w:sz w:val="24"/>
                <w:szCs w:val="24"/>
                <w:lang w:eastAsia="tr-TR"/>
              </w:rPr>
              <w:t>Adı-Soyadı:</w:t>
            </w:r>
          </w:p>
        </w:tc>
        <w:tc>
          <w:tcPr>
            <w:tcW w:w="1920" w:type="dxa"/>
            <w:gridSpan w:val="2"/>
            <w:noWrap/>
            <w:vAlign w:val="center"/>
          </w:tcPr>
          <w:p w14:paraId="2765BCF2" w14:textId="77777777" w:rsidR="00514DA3" w:rsidRPr="004443CF" w:rsidRDefault="00514DA3" w:rsidP="00EE4D90">
            <w:pPr>
              <w:spacing w:after="0" w:line="240" w:lineRule="auto"/>
              <w:rPr>
                <w:rFonts w:ascii="Times New Roman" w:hAnsi="Times New Roman"/>
                <w:color w:val="000000"/>
                <w:sz w:val="24"/>
                <w:szCs w:val="24"/>
                <w:lang w:eastAsia="tr-TR"/>
              </w:rPr>
            </w:pPr>
            <w:r w:rsidRPr="004443CF">
              <w:rPr>
                <w:rFonts w:ascii="Times New Roman" w:hAnsi="Times New Roman"/>
                <w:color w:val="000000"/>
                <w:sz w:val="24"/>
                <w:szCs w:val="24"/>
                <w:lang w:eastAsia="tr-TR"/>
              </w:rPr>
              <w:t> </w:t>
            </w:r>
          </w:p>
        </w:tc>
        <w:tc>
          <w:tcPr>
            <w:tcW w:w="960" w:type="dxa"/>
            <w:noWrap/>
            <w:vAlign w:val="center"/>
          </w:tcPr>
          <w:p w14:paraId="050E5886" w14:textId="77777777" w:rsidR="00514DA3" w:rsidRPr="004443CF" w:rsidRDefault="00514DA3" w:rsidP="00EE4D90">
            <w:pPr>
              <w:spacing w:after="0" w:line="240" w:lineRule="auto"/>
              <w:jc w:val="right"/>
              <w:rPr>
                <w:rFonts w:ascii="Times New Roman" w:hAnsi="Times New Roman"/>
                <w:color w:val="000000"/>
                <w:sz w:val="24"/>
                <w:szCs w:val="24"/>
                <w:lang w:eastAsia="tr-TR"/>
              </w:rPr>
            </w:pPr>
            <w:proofErr w:type="spellStart"/>
            <w:r w:rsidRPr="004443CF">
              <w:rPr>
                <w:rFonts w:ascii="Times New Roman" w:hAnsi="Times New Roman"/>
                <w:color w:val="000000"/>
                <w:sz w:val="24"/>
                <w:szCs w:val="24"/>
                <w:lang w:eastAsia="tr-TR"/>
              </w:rPr>
              <w:t>Ünvanı</w:t>
            </w:r>
            <w:proofErr w:type="spellEnd"/>
            <w:r w:rsidRPr="004443CF">
              <w:rPr>
                <w:rFonts w:ascii="Times New Roman" w:hAnsi="Times New Roman"/>
                <w:color w:val="000000"/>
                <w:sz w:val="24"/>
                <w:szCs w:val="24"/>
                <w:lang w:eastAsia="tr-TR"/>
              </w:rPr>
              <w:t>:</w:t>
            </w:r>
          </w:p>
        </w:tc>
        <w:tc>
          <w:tcPr>
            <w:tcW w:w="4130" w:type="dxa"/>
            <w:gridSpan w:val="4"/>
            <w:noWrap/>
            <w:vAlign w:val="center"/>
          </w:tcPr>
          <w:p w14:paraId="1266C088" w14:textId="77777777" w:rsidR="00514DA3" w:rsidRPr="004443CF" w:rsidRDefault="00514DA3" w:rsidP="00EE4D90">
            <w:pPr>
              <w:spacing w:after="0" w:line="240" w:lineRule="auto"/>
              <w:rPr>
                <w:rFonts w:ascii="Times New Roman" w:hAnsi="Times New Roman"/>
                <w:color w:val="000000"/>
                <w:sz w:val="24"/>
                <w:szCs w:val="24"/>
                <w:lang w:eastAsia="tr-TR"/>
              </w:rPr>
            </w:pPr>
          </w:p>
        </w:tc>
        <w:tc>
          <w:tcPr>
            <w:tcW w:w="1770" w:type="dxa"/>
            <w:gridSpan w:val="2"/>
            <w:noWrap/>
          </w:tcPr>
          <w:p w14:paraId="0AF4EF8F" w14:textId="77777777" w:rsidR="00514DA3" w:rsidRPr="00386400" w:rsidRDefault="00514DA3" w:rsidP="00EE4D90">
            <w:r w:rsidRPr="009E50A5">
              <w:rPr>
                <w:rFonts w:ascii="Times New Roman" w:hAnsi="Times New Roman"/>
                <w:color w:val="000000"/>
                <w:sz w:val="24"/>
                <w:szCs w:val="24"/>
                <w:lang w:eastAsia="tr-TR"/>
              </w:rPr>
              <w:t>İmza</w:t>
            </w:r>
          </w:p>
        </w:tc>
      </w:tr>
      <w:tr w:rsidR="00514DA3" w:rsidRPr="00386400" w14:paraId="5924B216" w14:textId="77777777" w:rsidTr="00EE4D90">
        <w:trPr>
          <w:trHeight w:val="360"/>
        </w:trPr>
        <w:tc>
          <w:tcPr>
            <w:tcW w:w="1440" w:type="dxa"/>
            <w:gridSpan w:val="2"/>
            <w:noWrap/>
            <w:vAlign w:val="center"/>
          </w:tcPr>
          <w:p w14:paraId="49C3CD65" w14:textId="77777777" w:rsidR="00514DA3" w:rsidRPr="004443CF" w:rsidRDefault="00514DA3" w:rsidP="00EE4D90">
            <w:pPr>
              <w:spacing w:after="0" w:line="240" w:lineRule="auto"/>
              <w:jc w:val="right"/>
              <w:rPr>
                <w:rFonts w:ascii="Times New Roman" w:hAnsi="Times New Roman"/>
                <w:color w:val="000000"/>
                <w:sz w:val="24"/>
                <w:szCs w:val="24"/>
                <w:lang w:eastAsia="tr-TR"/>
              </w:rPr>
            </w:pPr>
            <w:r w:rsidRPr="004443CF">
              <w:rPr>
                <w:rFonts w:ascii="Times New Roman" w:hAnsi="Times New Roman"/>
                <w:color w:val="000000"/>
                <w:sz w:val="24"/>
                <w:szCs w:val="24"/>
                <w:lang w:eastAsia="tr-TR"/>
              </w:rPr>
              <w:t>Adı-Soyadı:</w:t>
            </w:r>
          </w:p>
        </w:tc>
        <w:tc>
          <w:tcPr>
            <w:tcW w:w="1920" w:type="dxa"/>
            <w:gridSpan w:val="2"/>
            <w:noWrap/>
            <w:vAlign w:val="center"/>
          </w:tcPr>
          <w:p w14:paraId="77AB7C45" w14:textId="77777777" w:rsidR="00514DA3" w:rsidRPr="004443CF" w:rsidRDefault="00514DA3" w:rsidP="00EE4D90">
            <w:pPr>
              <w:spacing w:after="0" w:line="240" w:lineRule="auto"/>
              <w:rPr>
                <w:rFonts w:ascii="Times New Roman" w:hAnsi="Times New Roman"/>
                <w:color w:val="000000"/>
                <w:sz w:val="24"/>
                <w:szCs w:val="24"/>
                <w:lang w:eastAsia="tr-TR"/>
              </w:rPr>
            </w:pPr>
            <w:r w:rsidRPr="004443CF">
              <w:rPr>
                <w:rFonts w:ascii="Times New Roman" w:hAnsi="Times New Roman"/>
                <w:color w:val="000000"/>
                <w:sz w:val="24"/>
                <w:szCs w:val="24"/>
                <w:lang w:eastAsia="tr-TR"/>
              </w:rPr>
              <w:t> </w:t>
            </w:r>
          </w:p>
        </w:tc>
        <w:tc>
          <w:tcPr>
            <w:tcW w:w="960" w:type="dxa"/>
            <w:noWrap/>
            <w:vAlign w:val="center"/>
          </w:tcPr>
          <w:p w14:paraId="08CB6871" w14:textId="77777777" w:rsidR="00514DA3" w:rsidRPr="004443CF" w:rsidRDefault="00514DA3" w:rsidP="00EE4D90">
            <w:pPr>
              <w:spacing w:after="0" w:line="240" w:lineRule="auto"/>
              <w:jc w:val="right"/>
              <w:rPr>
                <w:rFonts w:ascii="Times New Roman" w:hAnsi="Times New Roman"/>
                <w:color w:val="000000"/>
                <w:sz w:val="24"/>
                <w:szCs w:val="24"/>
                <w:lang w:eastAsia="tr-TR"/>
              </w:rPr>
            </w:pPr>
            <w:proofErr w:type="spellStart"/>
            <w:r w:rsidRPr="004443CF">
              <w:rPr>
                <w:rFonts w:ascii="Times New Roman" w:hAnsi="Times New Roman"/>
                <w:color w:val="000000"/>
                <w:sz w:val="24"/>
                <w:szCs w:val="24"/>
                <w:lang w:eastAsia="tr-TR"/>
              </w:rPr>
              <w:t>Ünvanı</w:t>
            </w:r>
            <w:proofErr w:type="spellEnd"/>
            <w:r w:rsidRPr="004443CF">
              <w:rPr>
                <w:rFonts w:ascii="Times New Roman" w:hAnsi="Times New Roman"/>
                <w:color w:val="000000"/>
                <w:sz w:val="24"/>
                <w:szCs w:val="24"/>
                <w:lang w:eastAsia="tr-TR"/>
              </w:rPr>
              <w:t>:</w:t>
            </w:r>
          </w:p>
        </w:tc>
        <w:tc>
          <w:tcPr>
            <w:tcW w:w="4130" w:type="dxa"/>
            <w:gridSpan w:val="4"/>
            <w:noWrap/>
            <w:vAlign w:val="center"/>
          </w:tcPr>
          <w:p w14:paraId="7E7276D0" w14:textId="77777777" w:rsidR="00514DA3" w:rsidRPr="004443CF" w:rsidRDefault="00514DA3" w:rsidP="00EE4D90">
            <w:pPr>
              <w:spacing w:after="0" w:line="240" w:lineRule="auto"/>
              <w:rPr>
                <w:rFonts w:ascii="Times New Roman" w:hAnsi="Times New Roman"/>
                <w:color w:val="000000"/>
                <w:sz w:val="24"/>
                <w:szCs w:val="24"/>
                <w:lang w:eastAsia="tr-TR"/>
              </w:rPr>
            </w:pPr>
          </w:p>
        </w:tc>
        <w:tc>
          <w:tcPr>
            <w:tcW w:w="1770" w:type="dxa"/>
            <w:gridSpan w:val="2"/>
            <w:noWrap/>
          </w:tcPr>
          <w:p w14:paraId="0844F982" w14:textId="77777777" w:rsidR="00514DA3" w:rsidRPr="00386400" w:rsidRDefault="00514DA3" w:rsidP="00EE4D90">
            <w:r w:rsidRPr="009E50A5">
              <w:rPr>
                <w:rFonts w:ascii="Times New Roman" w:hAnsi="Times New Roman"/>
                <w:color w:val="000000"/>
                <w:sz w:val="24"/>
                <w:szCs w:val="24"/>
                <w:lang w:eastAsia="tr-TR"/>
              </w:rPr>
              <w:t>İmza</w:t>
            </w:r>
          </w:p>
        </w:tc>
      </w:tr>
      <w:tr w:rsidR="00514DA3" w:rsidRPr="00386400" w14:paraId="74C9B2AE" w14:textId="77777777" w:rsidTr="00EE4D90">
        <w:trPr>
          <w:trHeight w:val="375"/>
        </w:trPr>
        <w:tc>
          <w:tcPr>
            <w:tcW w:w="1440" w:type="dxa"/>
            <w:gridSpan w:val="2"/>
            <w:noWrap/>
            <w:vAlign w:val="center"/>
          </w:tcPr>
          <w:p w14:paraId="6FD0E93B" w14:textId="77777777" w:rsidR="00514DA3" w:rsidRPr="004443CF" w:rsidRDefault="00514DA3" w:rsidP="00EE4D90">
            <w:pPr>
              <w:spacing w:after="0" w:line="240" w:lineRule="auto"/>
              <w:jc w:val="right"/>
              <w:rPr>
                <w:rFonts w:ascii="Times New Roman" w:hAnsi="Times New Roman"/>
                <w:color w:val="000000"/>
                <w:sz w:val="24"/>
                <w:szCs w:val="24"/>
                <w:lang w:eastAsia="tr-TR"/>
              </w:rPr>
            </w:pPr>
            <w:r w:rsidRPr="004443CF">
              <w:rPr>
                <w:rFonts w:ascii="Times New Roman" w:hAnsi="Times New Roman"/>
                <w:color w:val="000000"/>
                <w:sz w:val="24"/>
                <w:szCs w:val="24"/>
                <w:lang w:eastAsia="tr-TR"/>
              </w:rPr>
              <w:t>Adı-Soyadı:</w:t>
            </w:r>
          </w:p>
        </w:tc>
        <w:tc>
          <w:tcPr>
            <w:tcW w:w="1920" w:type="dxa"/>
            <w:gridSpan w:val="2"/>
            <w:noWrap/>
            <w:vAlign w:val="center"/>
          </w:tcPr>
          <w:p w14:paraId="3C906436" w14:textId="77777777" w:rsidR="00514DA3" w:rsidRPr="004443CF" w:rsidRDefault="00514DA3" w:rsidP="00EE4D90">
            <w:pPr>
              <w:spacing w:after="0" w:line="240" w:lineRule="auto"/>
              <w:rPr>
                <w:rFonts w:ascii="Times New Roman" w:hAnsi="Times New Roman"/>
                <w:color w:val="000000"/>
                <w:sz w:val="24"/>
                <w:szCs w:val="24"/>
                <w:lang w:eastAsia="tr-TR"/>
              </w:rPr>
            </w:pPr>
            <w:r w:rsidRPr="004443CF">
              <w:rPr>
                <w:rFonts w:ascii="Times New Roman" w:hAnsi="Times New Roman"/>
                <w:color w:val="000000"/>
                <w:sz w:val="24"/>
                <w:szCs w:val="24"/>
                <w:lang w:eastAsia="tr-TR"/>
              </w:rPr>
              <w:t> </w:t>
            </w:r>
          </w:p>
        </w:tc>
        <w:tc>
          <w:tcPr>
            <w:tcW w:w="960" w:type="dxa"/>
            <w:noWrap/>
            <w:vAlign w:val="center"/>
          </w:tcPr>
          <w:p w14:paraId="0A613520" w14:textId="77777777" w:rsidR="00514DA3" w:rsidRPr="004443CF" w:rsidRDefault="00514DA3" w:rsidP="00EE4D90">
            <w:pPr>
              <w:spacing w:after="0" w:line="240" w:lineRule="auto"/>
              <w:jc w:val="right"/>
              <w:rPr>
                <w:rFonts w:ascii="Times New Roman" w:hAnsi="Times New Roman"/>
                <w:color w:val="000000"/>
                <w:sz w:val="24"/>
                <w:szCs w:val="24"/>
                <w:lang w:eastAsia="tr-TR"/>
              </w:rPr>
            </w:pPr>
            <w:proofErr w:type="spellStart"/>
            <w:r w:rsidRPr="004443CF">
              <w:rPr>
                <w:rFonts w:ascii="Times New Roman" w:hAnsi="Times New Roman"/>
                <w:color w:val="000000"/>
                <w:sz w:val="24"/>
                <w:szCs w:val="24"/>
                <w:lang w:eastAsia="tr-TR"/>
              </w:rPr>
              <w:t>Ünvanı</w:t>
            </w:r>
            <w:proofErr w:type="spellEnd"/>
            <w:r w:rsidRPr="004443CF">
              <w:rPr>
                <w:rFonts w:ascii="Times New Roman" w:hAnsi="Times New Roman"/>
                <w:color w:val="000000"/>
                <w:sz w:val="24"/>
                <w:szCs w:val="24"/>
                <w:lang w:eastAsia="tr-TR"/>
              </w:rPr>
              <w:t>:</w:t>
            </w:r>
          </w:p>
        </w:tc>
        <w:tc>
          <w:tcPr>
            <w:tcW w:w="4130" w:type="dxa"/>
            <w:gridSpan w:val="4"/>
            <w:noWrap/>
            <w:vAlign w:val="center"/>
          </w:tcPr>
          <w:p w14:paraId="4E3FC75E" w14:textId="77777777" w:rsidR="00514DA3" w:rsidRPr="004443CF" w:rsidRDefault="00514DA3" w:rsidP="00EE4D90">
            <w:pPr>
              <w:spacing w:after="0" w:line="240" w:lineRule="auto"/>
              <w:rPr>
                <w:rFonts w:ascii="Times New Roman" w:hAnsi="Times New Roman"/>
                <w:color w:val="000000"/>
                <w:sz w:val="24"/>
                <w:szCs w:val="24"/>
                <w:lang w:eastAsia="tr-TR"/>
              </w:rPr>
            </w:pPr>
          </w:p>
        </w:tc>
        <w:tc>
          <w:tcPr>
            <w:tcW w:w="1770" w:type="dxa"/>
            <w:gridSpan w:val="2"/>
            <w:noWrap/>
          </w:tcPr>
          <w:p w14:paraId="7FD04A92" w14:textId="77777777" w:rsidR="00514DA3" w:rsidRPr="00386400" w:rsidRDefault="00514DA3" w:rsidP="00EE4D90">
            <w:r w:rsidRPr="009E50A5">
              <w:rPr>
                <w:rFonts w:ascii="Times New Roman" w:hAnsi="Times New Roman"/>
                <w:color w:val="000000"/>
                <w:sz w:val="24"/>
                <w:szCs w:val="24"/>
                <w:lang w:eastAsia="tr-TR"/>
              </w:rPr>
              <w:t>İmza</w:t>
            </w:r>
          </w:p>
        </w:tc>
      </w:tr>
    </w:tbl>
    <w:p w14:paraId="78D8AFEC" w14:textId="77777777" w:rsidR="00514DA3" w:rsidRDefault="00514DA3" w:rsidP="002571E3"/>
    <w:p w14:paraId="2BE1F489" w14:textId="77777777" w:rsidR="002571E3" w:rsidRDefault="002571E3" w:rsidP="002571E3">
      <w:r>
        <w:t xml:space="preserve">* Formu düzenleyen ve belgeleri kontrol eden kişi veya kişilerce tarih yazılıp imzalanır. </w:t>
      </w:r>
    </w:p>
    <w:p w14:paraId="166EF2BB" w14:textId="77777777" w:rsidR="002571E3" w:rsidRDefault="002571E3" w:rsidP="002571E3">
      <w:r>
        <w:t>** Bu form Yetkilendirilmiş Gümrük Müşaviri tarafından da düzenlenecek olup</w:t>
      </w:r>
      <w:r w:rsidR="000D1AFE">
        <w:t xml:space="preserve"> </w:t>
      </w:r>
      <w:r>
        <w:t xml:space="preserve">antrepo açma ve işletme başvurusuna ilişkin düzenlenen rapora eklenecektir. </w:t>
      </w:r>
    </w:p>
    <w:p w14:paraId="3962A3EF" w14:textId="77777777" w:rsidR="002571E3" w:rsidRDefault="002571E3" w:rsidP="002571E3">
      <w:r>
        <w:t>*** Bu form YGM, gümrük müdürlüğü ve bölge müdürlüğünün her biri tarafından ayrı ayrı düzenlenir.</w:t>
      </w:r>
    </w:p>
    <w:p w14:paraId="1837E3EA" w14:textId="77777777" w:rsidR="002571E3" w:rsidRDefault="002571E3" w:rsidP="002571E3"/>
    <w:p w14:paraId="332F448D" w14:textId="77777777" w:rsidR="002571E3" w:rsidRDefault="002571E3" w:rsidP="002571E3"/>
    <w:p w14:paraId="3765A612" w14:textId="77777777" w:rsidR="002571E3" w:rsidRDefault="002571E3" w:rsidP="002571E3"/>
    <w:p w14:paraId="51A0DA01" w14:textId="77777777" w:rsidR="002571E3" w:rsidRDefault="002571E3" w:rsidP="002571E3"/>
    <w:p w14:paraId="22D82D8F" w14:textId="77777777" w:rsidR="00F56E50" w:rsidRDefault="00F56E50">
      <w:pPr>
        <w:spacing w:after="160" w:line="259" w:lineRule="auto"/>
        <w:rPr>
          <w:rFonts w:ascii="Times New Roman" w:hAnsi="Times New Roman"/>
          <w:b/>
          <w:sz w:val="24"/>
          <w:szCs w:val="24"/>
        </w:rPr>
      </w:pPr>
      <w:r>
        <w:rPr>
          <w:rFonts w:ascii="Times New Roman" w:hAnsi="Times New Roman"/>
          <w:b/>
          <w:sz w:val="24"/>
          <w:szCs w:val="24"/>
        </w:rPr>
        <w:br w:type="page"/>
      </w:r>
    </w:p>
    <w:p w14:paraId="5A588E94" w14:textId="77777777" w:rsidR="002571E3" w:rsidRDefault="00534239" w:rsidP="002571E3">
      <w:pPr>
        <w:jc w:val="center"/>
      </w:pPr>
      <w:r>
        <w:rPr>
          <w:noProof/>
          <w:lang w:eastAsia="tr-TR"/>
        </w:rPr>
        <w:lastRenderedPageBreak/>
        <mc:AlternateContent>
          <mc:Choice Requires="wps">
            <w:drawing>
              <wp:anchor distT="0" distB="0" distL="114300" distR="114300" simplePos="0" relativeHeight="251669504" behindDoc="0" locked="0" layoutInCell="1" allowOverlap="1" wp14:anchorId="03A25539" wp14:editId="05AC1AC4">
                <wp:simplePos x="0" y="0"/>
                <wp:positionH relativeFrom="margin">
                  <wp:align>center</wp:align>
                </wp:positionH>
                <wp:positionV relativeFrom="paragraph">
                  <wp:posOffset>9957435</wp:posOffset>
                </wp:positionV>
                <wp:extent cx="852170" cy="308610"/>
                <wp:effectExtent l="0" t="0" r="5080" b="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2170" cy="30861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AEDEA08" w14:textId="77777777" w:rsidR="00EE4D90" w:rsidRDefault="00EE4D90" w:rsidP="002571E3">
                            <w:pPr>
                              <w:jc w:val="center"/>
                            </w:pPr>
                            <w:r>
                              <w:t>ANT-5/</w:t>
                            </w:r>
                            <w:r w:rsidR="00C941D2">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A25539" id="Dikdörtgen 5" o:spid="_x0000_s1026" style="position:absolute;left:0;text-align:left;margin-left:0;margin-top:784.05pt;width:67.1pt;height:24.3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" stroked="f" strokeweight="2pt">
                <v:textbox>
                  <w:txbxContent>
                    <w:p w14:paraId="0AEDEA08" w14:textId="77777777" w:rsidR="00EE4D90" w:rsidRDefault="00EE4D90" w:rsidP="002571E3">
                      <w:pPr>
                        <w:jc w:val="center"/>
                      </w:pPr>
                      <w:r>
                        <w:t>ANT-5/</w:t>
                      </w:r>
                      <w:r w:rsidR="00C941D2">
                        <w:t>1</w:t>
                      </w:r>
                    </w:p>
                  </w:txbxContent>
                </v:textbox>
                <w10:wrap anchorx="margin"/>
              </v:rect>
            </w:pict>
          </mc:Fallback>
        </mc:AlternateContent>
      </w:r>
      <w:proofErr w:type="gramStart"/>
      <w:r w:rsidR="002571E3">
        <w:rPr>
          <w:rFonts w:ascii="Times New Roman" w:hAnsi="Times New Roman"/>
          <w:b/>
          <w:sz w:val="24"/>
          <w:szCs w:val="24"/>
        </w:rPr>
        <w:t>FORM:ANT</w:t>
      </w:r>
      <w:proofErr w:type="gramEnd"/>
      <w:r w:rsidR="002571E3">
        <w:rPr>
          <w:rFonts w:ascii="Times New Roman" w:hAnsi="Times New Roman"/>
          <w:b/>
          <w:sz w:val="24"/>
          <w:szCs w:val="24"/>
        </w:rPr>
        <w:t>-5</w:t>
      </w:r>
    </w:p>
    <w:tbl>
      <w:tblPr>
        <w:tblW w:w="10647" w:type="dxa"/>
        <w:tblInd w:w="55" w:type="dxa"/>
        <w:tblCellMar>
          <w:left w:w="70" w:type="dxa"/>
          <w:right w:w="70" w:type="dxa"/>
        </w:tblCellMar>
        <w:tblLook w:val="00A0" w:firstRow="1" w:lastRow="0" w:firstColumn="1" w:lastColumn="0" w:noHBand="0" w:noVBand="0"/>
      </w:tblPr>
      <w:tblGrid>
        <w:gridCol w:w="690"/>
        <w:gridCol w:w="6570"/>
        <w:gridCol w:w="740"/>
        <w:gridCol w:w="920"/>
        <w:gridCol w:w="1727"/>
      </w:tblGrid>
      <w:tr w:rsidR="002571E3" w:rsidRPr="00386400" w14:paraId="6FFF6A0B" w14:textId="77777777" w:rsidTr="007D2126">
        <w:trPr>
          <w:trHeight w:val="315"/>
        </w:trPr>
        <w:tc>
          <w:tcPr>
            <w:tcW w:w="10647" w:type="dxa"/>
            <w:gridSpan w:val="5"/>
            <w:tcBorders>
              <w:top w:val="single" w:sz="4" w:space="0" w:color="auto"/>
              <w:left w:val="single" w:sz="4" w:space="0" w:color="auto"/>
              <w:bottom w:val="single" w:sz="4" w:space="0" w:color="auto"/>
              <w:right w:val="single" w:sz="4" w:space="0" w:color="000000"/>
            </w:tcBorders>
            <w:noWrap/>
            <w:vAlign w:val="bottom"/>
          </w:tcPr>
          <w:p w14:paraId="1262B67C" w14:textId="77777777" w:rsidR="002571E3" w:rsidRPr="006F66D8" w:rsidRDefault="002571E3" w:rsidP="007D2126">
            <w:pPr>
              <w:spacing w:after="0" w:line="240" w:lineRule="auto"/>
              <w:jc w:val="center"/>
              <w:rPr>
                <w:rFonts w:ascii="Times New Roman" w:hAnsi="Times New Roman"/>
                <w:b/>
                <w:bCs/>
                <w:color w:val="000000"/>
                <w:sz w:val="24"/>
                <w:szCs w:val="24"/>
                <w:lang w:eastAsia="tr-TR"/>
              </w:rPr>
            </w:pPr>
            <w:r w:rsidRPr="006F66D8">
              <w:rPr>
                <w:rFonts w:ascii="Times New Roman" w:hAnsi="Times New Roman"/>
                <w:b/>
                <w:bCs/>
                <w:color w:val="000000"/>
                <w:sz w:val="24"/>
                <w:szCs w:val="24"/>
                <w:lang w:eastAsia="tr-TR"/>
              </w:rPr>
              <w:t>ANTREPOLARDA ARANACAK ŞART VE NİTELİKLER</w:t>
            </w:r>
            <w:r>
              <w:rPr>
                <w:rFonts w:ascii="Times New Roman" w:hAnsi="Times New Roman"/>
                <w:b/>
                <w:bCs/>
                <w:color w:val="000000"/>
                <w:sz w:val="24"/>
                <w:szCs w:val="24"/>
                <w:lang w:eastAsia="tr-TR"/>
              </w:rPr>
              <w:t xml:space="preserve">E İLİŞKİN FORM </w:t>
            </w:r>
            <w:r w:rsidRPr="00664BDA">
              <w:rPr>
                <w:rFonts w:ascii="Times New Roman" w:hAnsi="Times New Roman"/>
                <w:b/>
                <w:color w:val="000000"/>
                <w:sz w:val="24"/>
                <w:szCs w:val="24"/>
                <w:lang w:eastAsia="tr-TR"/>
              </w:rPr>
              <w:t xml:space="preserve">(GY </w:t>
            </w:r>
            <w:r w:rsidRPr="006F66D8">
              <w:rPr>
                <w:rFonts w:ascii="Times New Roman" w:hAnsi="Times New Roman"/>
                <w:b/>
                <w:color w:val="000000"/>
                <w:sz w:val="24"/>
                <w:szCs w:val="24"/>
                <w:lang w:eastAsia="tr-TR"/>
              </w:rPr>
              <w:t>534</w:t>
            </w:r>
            <w:r w:rsidRPr="00664BDA">
              <w:rPr>
                <w:rFonts w:ascii="Times New Roman" w:hAnsi="Times New Roman"/>
                <w:b/>
                <w:color w:val="000000"/>
                <w:sz w:val="24"/>
                <w:szCs w:val="24"/>
                <w:lang w:eastAsia="tr-TR"/>
              </w:rPr>
              <w:t>)</w:t>
            </w:r>
          </w:p>
        </w:tc>
      </w:tr>
      <w:tr w:rsidR="002571E3" w:rsidRPr="00386400" w14:paraId="1F3EDFF1" w14:textId="77777777" w:rsidTr="007D2126">
        <w:trPr>
          <w:trHeight w:val="1215"/>
        </w:trPr>
        <w:tc>
          <w:tcPr>
            <w:tcW w:w="7297" w:type="dxa"/>
            <w:gridSpan w:val="2"/>
            <w:tcBorders>
              <w:top w:val="single" w:sz="4" w:space="0" w:color="auto"/>
              <w:left w:val="single" w:sz="4" w:space="0" w:color="auto"/>
              <w:bottom w:val="single" w:sz="4" w:space="0" w:color="auto"/>
              <w:right w:val="single" w:sz="4" w:space="0" w:color="000000"/>
            </w:tcBorders>
            <w:vAlign w:val="center"/>
          </w:tcPr>
          <w:p w14:paraId="34940E46" w14:textId="77777777" w:rsidR="002571E3" w:rsidRPr="00E0576A" w:rsidRDefault="002571E3" w:rsidP="007D2126">
            <w:pPr>
              <w:spacing w:after="0" w:line="240" w:lineRule="auto"/>
              <w:rPr>
                <w:rFonts w:ascii="Times New Roman" w:hAnsi="Times New Roman"/>
                <w:b/>
                <w:bCs/>
                <w:color w:val="000000"/>
                <w:lang w:eastAsia="tr-TR"/>
              </w:rPr>
            </w:pPr>
            <w:r w:rsidRPr="00E0576A">
              <w:rPr>
                <w:rFonts w:ascii="Times New Roman" w:hAnsi="Times New Roman"/>
                <w:b/>
                <w:bCs/>
                <w:color w:val="000000"/>
                <w:lang w:eastAsia="tr-TR"/>
              </w:rPr>
              <w:t>(1) Genel ve özel antrepo olarak kullanılacak kapalı ve/veya açık alanlarda Bakanlıkça aşağıdaki nitelik ve şartlar aranır. Ancak, özellikleri dolayısıyla E ve F tipi antrepolarda, bu şartların tümü veya bir kısmı aranmayabilir.</w:t>
            </w:r>
          </w:p>
        </w:tc>
        <w:tc>
          <w:tcPr>
            <w:tcW w:w="703" w:type="dxa"/>
            <w:tcBorders>
              <w:top w:val="nil"/>
              <w:left w:val="nil"/>
              <w:bottom w:val="single" w:sz="4" w:space="0" w:color="auto"/>
              <w:right w:val="single" w:sz="4" w:space="0" w:color="auto"/>
            </w:tcBorders>
            <w:vAlign w:val="center"/>
          </w:tcPr>
          <w:p w14:paraId="2EF46B06" w14:textId="77777777" w:rsidR="002571E3" w:rsidRPr="00E0576A" w:rsidRDefault="002571E3" w:rsidP="007D2126">
            <w:pPr>
              <w:spacing w:after="0" w:line="240" w:lineRule="auto"/>
              <w:jc w:val="center"/>
              <w:rPr>
                <w:rFonts w:ascii="Times New Roman" w:hAnsi="Times New Roman"/>
                <w:b/>
                <w:bCs/>
                <w:color w:val="000000"/>
                <w:lang w:eastAsia="tr-TR"/>
              </w:rPr>
            </w:pPr>
            <w:r w:rsidRPr="00E0576A">
              <w:rPr>
                <w:rFonts w:ascii="Times New Roman" w:hAnsi="Times New Roman"/>
                <w:b/>
                <w:bCs/>
                <w:color w:val="000000"/>
                <w:lang w:eastAsia="tr-TR"/>
              </w:rPr>
              <w:t>EVET</w:t>
            </w:r>
          </w:p>
        </w:tc>
        <w:tc>
          <w:tcPr>
            <w:tcW w:w="920" w:type="dxa"/>
            <w:tcBorders>
              <w:top w:val="nil"/>
              <w:left w:val="nil"/>
              <w:bottom w:val="single" w:sz="4" w:space="0" w:color="auto"/>
              <w:right w:val="single" w:sz="4" w:space="0" w:color="auto"/>
            </w:tcBorders>
            <w:vAlign w:val="center"/>
          </w:tcPr>
          <w:p w14:paraId="71BA859E" w14:textId="77777777" w:rsidR="002571E3" w:rsidRPr="00E0576A" w:rsidRDefault="002571E3" w:rsidP="007D2126">
            <w:pPr>
              <w:spacing w:after="0" w:line="240" w:lineRule="auto"/>
              <w:jc w:val="center"/>
              <w:rPr>
                <w:rFonts w:ascii="Times New Roman" w:hAnsi="Times New Roman"/>
                <w:b/>
                <w:bCs/>
                <w:color w:val="000000"/>
                <w:lang w:eastAsia="tr-TR"/>
              </w:rPr>
            </w:pPr>
            <w:r w:rsidRPr="00E0576A">
              <w:rPr>
                <w:rFonts w:ascii="Times New Roman" w:hAnsi="Times New Roman"/>
                <w:b/>
                <w:bCs/>
                <w:color w:val="000000"/>
                <w:lang w:eastAsia="tr-TR"/>
              </w:rPr>
              <w:t>HAYIR</w:t>
            </w:r>
          </w:p>
        </w:tc>
        <w:tc>
          <w:tcPr>
            <w:tcW w:w="1727" w:type="dxa"/>
            <w:tcBorders>
              <w:top w:val="nil"/>
              <w:left w:val="nil"/>
              <w:bottom w:val="single" w:sz="4" w:space="0" w:color="auto"/>
              <w:right w:val="single" w:sz="4" w:space="0" w:color="auto"/>
            </w:tcBorders>
            <w:vAlign w:val="center"/>
          </w:tcPr>
          <w:p w14:paraId="1BA4E055" w14:textId="77777777" w:rsidR="002571E3" w:rsidRPr="00E0576A" w:rsidRDefault="002571E3" w:rsidP="007D2126">
            <w:pPr>
              <w:spacing w:after="0" w:line="240" w:lineRule="auto"/>
              <w:jc w:val="center"/>
              <w:rPr>
                <w:rFonts w:ascii="Times New Roman" w:hAnsi="Times New Roman"/>
                <w:b/>
                <w:bCs/>
                <w:color w:val="000000"/>
                <w:lang w:eastAsia="tr-TR"/>
              </w:rPr>
            </w:pPr>
            <w:r w:rsidRPr="00E0576A">
              <w:rPr>
                <w:rFonts w:ascii="Times New Roman" w:hAnsi="Times New Roman"/>
                <w:b/>
                <w:bCs/>
                <w:color w:val="000000"/>
                <w:lang w:eastAsia="tr-TR"/>
              </w:rPr>
              <w:t>AÇIKLAMA</w:t>
            </w:r>
          </w:p>
        </w:tc>
      </w:tr>
      <w:tr w:rsidR="002571E3" w:rsidRPr="00386400" w14:paraId="06627143" w14:textId="77777777" w:rsidTr="00514DA3">
        <w:trPr>
          <w:trHeight w:val="870"/>
        </w:trPr>
        <w:tc>
          <w:tcPr>
            <w:tcW w:w="690" w:type="dxa"/>
            <w:tcBorders>
              <w:top w:val="nil"/>
              <w:left w:val="single" w:sz="4" w:space="0" w:color="auto"/>
              <w:bottom w:val="single" w:sz="4" w:space="0" w:color="auto"/>
              <w:right w:val="single" w:sz="4" w:space="0" w:color="auto"/>
            </w:tcBorders>
            <w:vAlign w:val="center"/>
          </w:tcPr>
          <w:p w14:paraId="4A21E9D5" w14:textId="77777777" w:rsidR="002571E3" w:rsidRPr="006F66D8" w:rsidRDefault="002571E3" w:rsidP="007D2126">
            <w:pPr>
              <w:spacing w:after="0" w:line="240" w:lineRule="auto"/>
              <w:jc w:val="center"/>
              <w:rPr>
                <w:rFonts w:ascii="Times New Roman" w:hAnsi="Times New Roman"/>
                <w:color w:val="000000"/>
                <w:lang w:eastAsia="tr-TR"/>
              </w:rPr>
            </w:pPr>
            <w:r w:rsidRPr="006F66D8">
              <w:rPr>
                <w:rFonts w:ascii="Times New Roman" w:hAnsi="Times New Roman"/>
                <w:color w:val="000000"/>
                <w:lang w:eastAsia="tr-TR"/>
              </w:rPr>
              <w:t>1.a</w:t>
            </w:r>
          </w:p>
        </w:tc>
        <w:tc>
          <w:tcPr>
            <w:tcW w:w="6607" w:type="dxa"/>
            <w:tcBorders>
              <w:top w:val="single" w:sz="4" w:space="0" w:color="auto"/>
              <w:left w:val="nil"/>
              <w:bottom w:val="single" w:sz="4" w:space="0" w:color="auto"/>
              <w:right w:val="single" w:sz="4" w:space="0" w:color="000000"/>
            </w:tcBorders>
            <w:vAlign w:val="center"/>
          </w:tcPr>
          <w:p w14:paraId="12145C96" w14:textId="77777777" w:rsidR="002571E3" w:rsidRPr="006F66D8" w:rsidRDefault="002571E3" w:rsidP="000D1AFE">
            <w:pPr>
              <w:spacing w:after="0" w:line="240" w:lineRule="auto"/>
              <w:jc w:val="both"/>
              <w:rPr>
                <w:rFonts w:ascii="Times New Roman" w:hAnsi="Times New Roman"/>
                <w:color w:val="000000"/>
                <w:lang w:eastAsia="tr-TR"/>
              </w:rPr>
            </w:pPr>
            <w:r w:rsidRPr="006F66D8">
              <w:rPr>
                <w:rFonts w:ascii="Times New Roman" w:hAnsi="Times New Roman"/>
                <w:color w:val="000000"/>
                <w:lang w:eastAsia="tr-TR"/>
              </w:rPr>
              <w:t>Belirli bir tipte açılıp işletilmesi uygun bulunan bir antrepoda, yalnızca o antrepo tipine münhasır işlemlerin gerçekleştirilmesi,</w:t>
            </w:r>
          </w:p>
        </w:tc>
        <w:tc>
          <w:tcPr>
            <w:tcW w:w="703" w:type="dxa"/>
            <w:tcBorders>
              <w:top w:val="nil"/>
              <w:left w:val="nil"/>
              <w:bottom w:val="single" w:sz="4" w:space="0" w:color="auto"/>
              <w:right w:val="single" w:sz="4" w:space="0" w:color="auto"/>
            </w:tcBorders>
            <w:noWrap/>
            <w:vAlign w:val="center"/>
          </w:tcPr>
          <w:p w14:paraId="32308F8E" w14:textId="77777777" w:rsidR="002571E3" w:rsidRPr="006F66D8" w:rsidRDefault="00534239" w:rsidP="007D2126">
            <w:pPr>
              <w:spacing w:after="0" w:line="240" w:lineRule="auto"/>
              <w:jc w:val="center"/>
              <w:rPr>
                <w:rFonts w:ascii="Times New Roman" w:hAnsi="Times New Roman"/>
                <w:color w:val="000000"/>
                <w:sz w:val="72"/>
                <w:szCs w:val="72"/>
                <w:lang w:eastAsia="tr-TR"/>
              </w:rPr>
            </w:pPr>
            <w:r>
              <w:rPr>
                <w:noProof/>
                <w:lang w:eastAsia="tr-TR"/>
              </w:rPr>
              <w:drawing>
                <wp:anchor distT="0" distB="0" distL="114300" distR="114300" simplePos="0" relativeHeight="251724800" behindDoc="0" locked="0" layoutInCell="1" allowOverlap="1" wp14:anchorId="368B8761" wp14:editId="21D5543B">
                  <wp:simplePos x="0" y="0"/>
                  <wp:positionH relativeFrom="column">
                    <wp:posOffset>92075</wp:posOffset>
                  </wp:positionH>
                  <wp:positionV relativeFrom="paragraph">
                    <wp:posOffset>241935</wp:posOffset>
                  </wp:positionV>
                  <wp:extent cx="180975" cy="187325"/>
                  <wp:effectExtent l="0" t="0" r="9525" b="3175"/>
                  <wp:wrapNone/>
                  <wp:docPr id="60" name="Resi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8" r:link="rId7" cstate="print">
                            <a:extLst>
                              <a:ext uri="{28A0092B-C50C-407E-A947-70E740481C1C}">
                                <a14:useLocalDpi xmlns:a14="http://schemas.microsoft.com/office/drawing/2010/main" val="0"/>
                              </a:ext>
                            </a:extLst>
                          </a:blip>
                          <a:srcRect/>
                          <a:stretch>
                            <a:fillRect/>
                          </a:stretch>
                        </pic:blipFill>
                        <pic:spPr bwMode="auto">
                          <a:xfrm>
                            <a:off x="0" y="0"/>
                            <a:ext cx="180975" cy="18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71E3" w:rsidRPr="006F66D8">
              <w:rPr>
                <w:rFonts w:ascii="Times New Roman" w:hAnsi="Times New Roman"/>
                <w:color w:val="000000"/>
                <w:sz w:val="72"/>
                <w:szCs w:val="72"/>
                <w:lang w:eastAsia="tr-TR"/>
              </w:rPr>
              <w:t>□</w:t>
            </w:r>
          </w:p>
        </w:tc>
        <w:tc>
          <w:tcPr>
            <w:tcW w:w="920" w:type="dxa"/>
            <w:tcBorders>
              <w:top w:val="nil"/>
              <w:left w:val="nil"/>
              <w:bottom w:val="single" w:sz="4" w:space="0" w:color="auto"/>
              <w:right w:val="single" w:sz="4" w:space="0" w:color="auto"/>
            </w:tcBorders>
            <w:noWrap/>
            <w:vAlign w:val="center"/>
          </w:tcPr>
          <w:p w14:paraId="0C0002BF" w14:textId="77777777" w:rsidR="002571E3" w:rsidRPr="006F66D8" w:rsidRDefault="002571E3" w:rsidP="007D2126">
            <w:pPr>
              <w:spacing w:after="0" w:line="240" w:lineRule="auto"/>
              <w:jc w:val="center"/>
              <w:rPr>
                <w:rFonts w:ascii="Times New Roman" w:hAnsi="Times New Roman"/>
                <w:color w:val="000000"/>
                <w:sz w:val="72"/>
                <w:szCs w:val="72"/>
                <w:lang w:eastAsia="tr-TR"/>
              </w:rPr>
            </w:pPr>
            <w:r w:rsidRPr="006F66D8">
              <w:rPr>
                <w:rFonts w:ascii="Times New Roman" w:hAnsi="Times New Roman"/>
                <w:color w:val="000000"/>
                <w:sz w:val="72"/>
                <w:szCs w:val="72"/>
                <w:lang w:eastAsia="tr-TR"/>
              </w:rPr>
              <w:t>□</w:t>
            </w:r>
          </w:p>
        </w:tc>
        <w:tc>
          <w:tcPr>
            <w:tcW w:w="1727" w:type="dxa"/>
            <w:tcBorders>
              <w:top w:val="nil"/>
              <w:left w:val="nil"/>
              <w:bottom w:val="single" w:sz="4" w:space="0" w:color="auto"/>
              <w:right w:val="single" w:sz="4" w:space="0" w:color="auto"/>
            </w:tcBorders>
            <w:noWrap/>
            <w:vAlign w:val="center"/>
          </w:tcPr>
          <w:p w14:paraId="777609CA" w14:textId="77777777" w:rsidR="002571E3" w:rsidRPr="00ED5596" w:rsidRDefault="00ED5596" w:rsidP="007D2126">
            <w:pPr>
              <w:spacing w:after="0" w:line="240" w:lineRule="auto"/>
              <w:rPr>
                <w:rFonts w:cs="Calibri"/>
                <w:color w:val="000000"/>
                <w:sz w:val="20"/>
                <w:szCs w:val="20"/>
                <w:lang w:eastAsia="tr-TR"/>
              </w:rPr>
            </w:pPr>
            <w:r w:rsidRPr="00ED5596">
              <w:rPr>
                <w:rFonts w:cs="Calibri"/>
                <w:color w:val="000000"/>
                <w:sz w:val="20"/>
                <w:szCs w:val="20"/>
                <w:lang w:eastAsia="tr-TR"/>
              </w:rPr>
              <w:t xml:space="preserve">Antrepo hem genel </w:t>
            </w:r>
            <w:proofErr w:type="gramStart"/>
            <w:r w:rsidRPr="00ED5596">
              <w:rPr>
                <w:rFonts w:cs="Calibri"/>
                <w:color w:val="000000"/>
                <w:sz w:val="20"/>
                <w:szCs w:val="20"/>
                <w:lang w:eastAsia="tr-TR"/>
              </w:rPr>
              <w:t>eşya,</w:t>
            </w:r>
            <w:proofErr w:type="gramEnd"/>
            <w:r w:rsidRPr="00ED5596">
              <w:rPr>
                <w:rFonts w:cs="Calibri"/>
                <w:color w:val="000000"/>
                <w:sz w:val="20"/>
                <w:szCs w:val="20"/>
                <w:lang w:eastAsia="tr-TR"/>
              </w:rPr>
              <w:t xml:space="preserve"> hem de yanıcı ve parlayıcı eşyalar için uygundur</w:t>
            </w:r>
          </w:p>
        </w:tc>
      </w:tr>
      <w:tr w:rsidR="002571E3" w:rsidRPr="00386400" w14:paraId="2AFAFFAC" w14:textId="77777777" w:rsidTr="00514DA3">
        <w:trPr>
          <w:trHeight w:val="915"/>
        </w:trPr>
        <w:tc>
          <w:tcPr>
            <w:tcW w:w="690" w:type="dxa"/>
            <w:tcBorders>
              <w:top w:val="nil"/>
              <w:left w:val="single" w:sz="4" w:space="0" w:color="auto"/>
              <w:bottom w:val="single" w:sz="4" w:space="0" w:color="auto"/>
              <w:right w:val="single" w:sz="4" w:space="0" w:color="auto"/>
            </w:tcBorders>
            <w:vAlign w:val="center"/>
          </w:tcPr>
          <w:p w14:paraId="099FD9F4" w14:textId="77777777" w:rsidR="002571E3" w:rsidRPr="006F66D8" w:rsidRDefault="002571E3" w:rsidP="007D2126">
            <w:pPr>
              <w:spacing w:after="0" w:line="240" w:lineRule="auto"/>
              <w:jc w:val="center"/>
              <w:rPr>
                <w:rFonts w:ascii="Times New Roman" w:hAnsi="Times New Roman"/>
                <w:color w:val="000000"/>
                <w:lang w:eastAsia="tr-TR"/>
              </w:rPr>
            </w:pPr>
            <w:r w:rsidRPr="006F66D8">
              <w:rPr>
                <w:rFonts w:ascii="Times New Roman" w:hAnsi="Times New Roman"/>
                <w:color w:val="000000"/>
                <w:lang w:eastAsia="tr-TR"/>
              </w:rPr>
              <w:t>1.b</w:t>
            </w:r>
          </w:p>
        </w:tc>
        <w:tc>
          <w:tcPr>
            <w:tcW w:w="6607" w:type="dxa"/>
            <w:tcBorders>
              <w:top w:val="single" w:sz="4" w:space="0" w:color="auto"/>
              <w:left w:val="nil"/>
              <w:bottom w:val="single" w:sz="4" w:space="0" w:color="auto"/>
              <w:right w:val="single" w:sz="4" w:space="0" w:color="000000"/>
            </w:tcBorders>
            <w:vAlign w:val="center"/>
          </w:tcPr>
          <w:p w14:paraId="54792B79" w14:textId="77777777" w:rsidR="002571E3" w:rsidRPr="006F66D8" w:rsidRDefault="002571E3" w:rsidP="000D1AFE">
            <w:pPr>
              <w:spacing w:after="0" w:line="240" w:lineRule="auto"/>
              <w:jc w:val="both"/>
              <w:rPr>
                <w:rFonts w:ascii="Times New Roman" w:hAnsi="Times New Roman"/>
                <w:color w:val="000000"/>
                <w:lang w:eastAsia="tr-TR"/>
              </w:rPr>
            </w:pPr>
            <w:r w:rsidRPr="006F66D8">
              <w:rPr>
                <w:rFonts w:ascii="Times New Roman" w:hAnsi="Times New Roman"/>
                <w:color w:val="000000"/>
                <w:lang w:eastAsia="tr-TR"/>
              </w:rPr>
              <w:t>Eşyanın iyi saklanmasına, yangından korunmasına ve çağdaş tekniğe uygun yangın söndürme düzenine sahip bulunması,</w:t>
            </w:r>
          </w:p>
        </w:tc>
        <w:tc>
          <w:tcPr>
            <w:tcW w:w="703" w:type="dxa"/>
            <w:tcBorders>
              <w:top w:val="nil"/>
              <w:left w:val="nil"/>
              <w:bottom w:val="single" w:sz="4" w:space="0" w:color="auto"/>
              <w:right w:val="single" w:sz="4" w:space="0" w:color="auto"/>
            </w:tcBorders>
            <w:noWrap/>
            <w:vAlign w:val="center"/>
          </w:tcPr>
          <w:p w14:paraId="4785A5E3" w14:textId="77777777" w:rsidR="002571E3" w:rsidRPr="006F66D8" w:rsidRDefault="00534239" w:rsidP="007D2126">
            <w:pPr>
              <w:spacing w:after="0" w:line="240" w:lineRule="auto"/>
              <w:jc w:val="center"/>
              <w:rPr>
                <w:rFonts w:ascii="Times New Roman" w:hAnsi="Times New Roman"/>
                <w:color w:val="000000"/>
                <w:sz w:val="72"/>
                <w:szCs w:val="72"/>
                <w:lang w:eastAsia="tr-TR"/>
              </w:rPr>
            </w:pPr>
            <w:r>
              <w:rPr>
                <w:noProof/>
                <w:lang w:eastAsia="tr-TR"/>
              </w:rPr>
              <w:drawing>
                <wp:anchor distT="0" distB="0" distL="114300" distR="114300" simplePos="0" relativeHeight="251726848" behindDoc="0" locked="0" layoutInCell="1" allowOverlap="1" wp14:anchorId="100D138F" wp14:editId="60B40A4C">
                  <wp:simplePos x="0" y="0"/>
                  <wp:positionH relativeFrom="column">
                    <wp:posOffset>82550</wp:posOffset>
                  </wp:positionH>
                  <wp:positionV relativeFrom="paragraph">
                    <wp:posOffset>237490</wp:posOffset>
                  </wp:positionV>
                  <wp:extent cx="180975" cy="187325"/>
                  <wp:effectExtent l="0" t="0" r="9525" b="3175"/>
                  <wp:wrapNone/>
                  <wp:docPr id="61" name="Resi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8" r:link="rId7" cstate="print">
                            <a:extLst>
                              <a:ext uri="{28A0092B-C50C-407E-A947-70E740481C1C}">
                                <a14:useLocalDpi xmlns:a14="http://schemas.microsoft.com/office/drawing/2010/main" val="0"/>
                              </a:ext>
                            </a:extLst>
                          </a:blip>
                          <a:srcRect/>
                          <a:stretch>
                            <a:fillRect/>
                          </a:stretch>
                        </pic:blipFill>
                        <pic:spPr bwMode="auto">
                          <a:xfrm>
                            <a:off x="0" y="0"/>
                            <a:ext cx="180975" cy="18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71E3" w:rsidRPr="006F66D8">
              <w:rPr>
                <w:rFonts w:ascii="Times New Roman" w:hAnsi="Times New Roman"/>
                <w:color w:val="000000"/>
                <w:sz w:val="72"/>
                <w:szCs w:val="72"/>
                <w:lang w:eastAsia="tr-TR"/>
              </w:rPr>
              <w:t>□</w:t>
            </w:r>
          </w:p>
        </w:tc>
        <w:tc>
          <w:tcPr>
            <w:tcW w:w="920" w:type="dxa"/>
            <w:tcBorders>
              <w:top w:val="nil"/>
              <w:left w:val="nil"/>
              <w:bottom w:val="single" w:sz="4" w:space="0" w:color="auto"/>
              <w:right w:val="single" w:sz="4" w:space="0" w:color="auto"/>
            </w:tcBorders>
            <w:noWrap/>
            <w:vAlign w:val="center"/>
          </w:tcPr>
          <w:p w14:paraId="6D39C2A3" w14:textId="77777777" w:rsidR="002571E3" w:rsidRPr="006F66D8" w:rsidRDefault="002571E3" w:rsidP="007D2126">
            <w:pPr>
              <w:spacing w:after="0" w:line="240" w:lineRule="auto"/>
              <w:jc w:val="center"/>
              <w:rPr>
                <w:rFonts w:ascii="Times New Roman" w:hAnsi="Times New Roman"/>
                <w:color w:val="000000"/>
                <w:sz w:val="72"/>
                <w:szCs w:val="72"/>
                <w:lang w:eastAsia="tr-TR"/>
              </w:rPr>
            </w:pPr>
            <w:r w:rsidRPr="006F66D8">
              <w:rPr>
                <w:rFonts w:ascii="Times New Roman" w:hAnsi="Times New Roman"/>
                <w:color w:val="000000"/>
                <w:sz w:val="72"/>
                <w:szCs w:val="72"/>
                <w:lang w:eastAsia="tr-TR"/>
              </w:rPr>
              <w:t>□</w:t>
            </w:r>
          </w:p>
        </w:tc>
        <w:tc>
          <w:tcPr>
            <w:tcW w:w="1727" w:type="dxa"/>
            <w:tcBorders>
              <w:top w:val="nil"/>
              <w:left w:val="nil"/>
              <w:bottom w:val="single" w:sz="4" w:space="0" w:color="auto"/>
              <w:right w:val="single" w:sz="4" w:space="0" w:color="auto"/>
            </w:tcBorders>
            <w:noWrap/>
            <w:vAlign w:val="center"/>
          </w:tcPr>
          <w:p w14:paraId="5BECEADD" w14:textId="77777777" w:rsidR="002571E3" w:rsidRPr="00ED5596" w:rsidRDefault="00ED5596" w:rsidP="007D2126">
            <w:pPr>
              <w:spacing w:after="0" w:line="240" w:lineRule="auto"/>
              <w:rPr>
                <w:rFonts w:cs="Calibri"/>
                <w:color w:val="000000"/>
                <w:sz w:val="18"/>
                <w:szCs w:val="18"/>
                <w:lang w:eastAsia="tr-TR"/>
              </w:rPr>
            </w:pPr>
            <w:r w:rsidRPr="00ED5596">
              <w:rPr>
                <w:rFonts w:ascii="Times New Roman" w:hAnsi="Times New Roman"/>
                <w:color w:val="000000"/>
                <w:sz w:val="18"/>
                <w:szCs w:val="18"/>
                <w:lang w:eastAsia="tr-TR"/>
              </w:rPr>
              <w:t>84113826-309-06-02/16</w:t>
            </w:r>
            <w:r>
              <w:rPr>
                <w:rFonts w:ascii="Times New Roman" w:hAnsi="Times New Roman"/>
                <w:color w:val="000000"/>
                <w:sz w:val="18"/>
                <w:szCs w:val="18"/>
                <w:lang w:eastAsia="tr-TR"/>
              </w:rPr>
              <w:t xml:space="preserve"> sayılı, 22.3.2019 ve 15.4.2019 tarihli raporlar (2 adet)</w:t>
            </w:r>
          </w:p>
        </w:tc>
      </w:tr>
      <w:tr w:rsidR="002571E3" w:rsidRPr="00386400" w14:paraId="41C1BB0B" w14:textId="77777777" w:rsidTr="00514DA3">
        <w:trPr>
          <w:trHeight w:val="1215"/>
        </w:trPr>
        <w:tc>
          <w:tcPr>
            <w:tcW w:w="690" w:type="dxa"/>
            <w:tcBorders>
              <w:top w:val="nil"/>
              <w:left w:val="single" w:sz="4" w:space="0" w:color="auto"/>
              <w:bottom w:val="single" w:sz="4" w:space="0" w:color="auto"/>
              <w:right w:val="single" w:sz="4" w:space="0" w:color="auto"/>
            </w:tcBorders>
            <w:vAlign w:val="center"/>
          </w:tcPr>
          <w:p w14:paraId="7A2F25B9" w14:textId="77777777" w:rsidR="002571E3" w:rsidRPr="006F66D8" w:rsidRDefault="002571E3" w:rsidP="007D2126">
            <w:pPr>
              <w:spacing w:after="0" w:line="240" w:lineRule="auto"/>
              <w:jc w:val="center"/>
              <w:rPr>
                <w:rFonts w:ascii="Times New Roman" w:hAnsi="Times New Roman"/>
                <w:color w:val="000000"/>
                <w:lang w:eastAsia="tr-TR"/>
              </w:rPr>
            </w:pPr>
            <w:r w:rsidRPr="006F66D8">
              <w:rPr>
                <w:rFonts w:ascii="Times New Roman" w:hAnsi="Times New Roman"/>
                <w:color w:val="000000"/>
                <w:lang w:eastAsia="tr-TR"/>
              </w:rPr>
              <w:t>1.c</w:t>
            </w:r>
          </w:p>
        </w:tc>
        <w:tc>
          <w:tcPr>
            <w:tcW w:w="6607" w:type="dxa"/>
            <w:tcBorders>
              <w:top w:val="single" w:sz="4" w:space="0" w:color="auto"/>
              <w:left w:val="nil"/>
              <w:bottom w:val="single" w:sz="4" w:space="0" w:color="auto"/>
              <w:right w:val="single" w:sz="4" w:space="0" w:color="000000"/>
            </w:tcBorders>
            <w:vAlign w:val="center"/>
          </w:tcPr>
          <w:p w14:paraId="7DC72BE8" w14:textId="77777777" w:rsidR="002571E3" w:rsidRPr="006F66D8" w:rsidRDefault="002571E3" w:rsidP="000D1AFE">
            <w:pPr>
              <w:spacing w:after="0" w:line="240" w:lineRule="auto"/>
              <w:jc w:val="both"/>
              <w:rPr>
                <w:rFonts w:ascii="Times New Roman" w:hAnsi="Times New Roman"/>
                <w:color w:val="000000"/>
                <w:lang w:eastAsia="tr-TR"/>
              </w:rPr>
            </w:pPr>
            <w:r w:rsidRPr="006F66D8">
              <w:rPr>
                <w:rFonts w:ascii="Times New Roman" w:hAnsi="Times New Roman"/>
                <w:color w:val="000000"/>
                <w:lang w:eastAsia="tr-TR"/>
              </w:rPr>
              <w:t>Gümrük idaresince kabul edilen giriş ve çıkış kapılarından başka bütün kapı ve menfezlerin eşya çıkarılmasına uygun olmayacak şekilde kapatılmış olması ve antrepo olarak kullanılacak kapalı ve/veya açık alanların birbiri ile doğrudan irtibatının bulunması</w:t>
            </w:r>
          </w:p>
        </w:tc>
        <w:tc>
          <w:tcPr>
            <w:tcW w:w="703" w:type="dxa"/>
            <w:tcBorders>
              <w:top w:val="nil"/>
              <w:left w:val="nil"/>
              <w:bottom w:val="single" w:sz="4" w:space="0" w:color="auto"/>
              <w:right w:val="single" w:sz="4" w:space="0" w:color="auto"/>
            </w:tcBorders>
            <w:noWrap/>
            <w:vAlign w:val="center"/>
          </w:tcPr>
          <w:p w14:paraId="5CEC4D4E" w14:textId="77777777" w:rsidR="002571E3" w:rsidRPr="006F66D8" w:rsidRDefault="00534239" w:rsidP="007D2126">
            <w:pPr>
              <w:spacing w:after="0" w:line="240" w:lineRule="auto"/>
              <w:jc w:val="center"/>
              <w:rPr>
                <w:rFonts w:ascii="Times New Roman" w:hAnsi="Times New Roman"/>
                <w:color w:val="000000"/>
                <w:sz w:val="72"/>
                <w:szCs w:val="72"/>
                <w:lang w:eastAsia="tr-TR"/>
              </w:rPr>
            </w:pPr>
            <w:r>
              <w:rPr>
                <w:noProof/>
                <w:lang w:eastAsia="tr-TR"/>
              </w:rPr>
              <w:drawing>
                <wp:anchor distT="0" distB="0" distL="114300" distR="114300" simplePos="0" relativeHeight="251728896" behindDoc="0" locked="0" layoutInCell="1" allowOverlap="1" wp14:anchorId="75FBEC09" wp14:editId="5C9AFAB9">
                  <wp:simplePos x="0" y="0"/>
                  <wp:positionH relativeFrom="column">
                    <wp:posOffset>82550</wp:posOffset>
                  </wp:positionH>
                  <wp:positionV relativeFrom="paragraph">
                    <wp:posOffset>229870</wp:posOffset>
                  </wp:positionV>
                  <wp:extent cx="180975" cy="187325"/>
                  <wp:effectExtent l="0" t="0" r="9525" b="3175"/>
                  <wp:wrapNone/>
                  <wp:docPr id="62" name="Resi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8" r:link="rId7" cstate="print">
                            <a:extLst>
                              <a:ext uri="{28A0092B-C50C-407E-A947-70E740481C1C}">
                                <a14:useLocalDpi xmlns:a14="http://schemas.microsoft.com/office/drawing/2010/main" val="0"/>
                              </a:ext>
                            </a:extLst>
                          </a:blip>
                          <a:srcRect/>
                          <a:stretch>
                            <a:fillRect/>
                          </a:stretch>
                        </pic:blipFill>
                        <pic:spPr bwMode="auto">
                          <a:xfrm>
                            <a:off x="0" y="0"/>
                            <a:ext cx="180975" cy="18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71E3" w:rsidRPr="006F66D8">
              <w:rPr>
                <w:rFonts w:ascii="Times New Roman" w:hAnsi="Times New Roman"/>
                <w:color w:val="000000"/>
                <w:sz w:val="72"/>
                <w:szCs w:val="72"/>
                <w:lang w:eastAsia="tr-TR"/>
              </w:rPr>
              <w:t>□</w:t>
            </w:r>
          </w:p>
        </w:tc>
        <w:tc>
          <w:tcPr>
            <w:tcW w:w="920" w:type="dxa"/>
            <w:tcBorders>
              <w:top w:val="nil"/>
              <w:left w:val="nil"/>
              <w:bottom w:val="single" w:sz="4" w:space="0" w:color="auto"/>
              <w:right w:val="single" w:sz="4" w:space="0" w:color="auto"/>
            </w:tcBorders>
            <w:noWrap/>
            <w:vAlign w:val="center"/>
          </w:tcPr>
          <w:p w14:paraId="705E8412" w14:textId="77777777" w:rsidR="002571E3" w:rsidRPr="006F66D8" w:rsidRDefault="002571E3" w:rsidP="007D2126">
            <w:pPr>
              <w:spacing w:after="0" w:line="240" w:lineRule="auto"/>
              <w:jc w:val="center"/>
              <w:rPr>
                <w:rFonts w:ascii="Times New Roman" w:hAnsi="Times New Roman"/>
                <w:color w:val="000000"/>
                <w:sz w:val="72"/>
                <w:szCs w:val="72"/>
                <w:lang w:eastAsia="tr-TR"/>
              </w:rPr>
            </w:pPr>
            <w:r w:rsidRPr="006F66D8">
              <w:rPr>
                <w:rFonts w:ascii="Times New Roman" w:hAnsi="Times New Roman"/>
                <w:color w:val="000000"/>
                <w:sz w:val="72"/>
                <w:szCs w:val="72"/>
                <w:lang w:eastAsia="tr-TR"/>
              </w:rPr>
              <w:t>□</w:t>
            </w:r>
          </w:p>
        </w:tc>
        <w:tc>
          <w:tcPr>
            <w:tcW w:w="1727" w:type="dxa"/>
            <w:tcBorders>
              <w:top w:val="nil"/>
              <w:left w:val="nil"/>
              <w:bottom w:val="single" w:sz="4" w:space="0" w:color="auto"/>
              <w:right w:val="single" w:sz="4" w:space="0" w:color="auto"/>
            </w:tcBorders>
            <w:noWrap/>
            <w:vAlign w:val="center"/>
          </w:tcPr>
          <w:p w14:paraId="74FDA577" w14:textId="77777777" w:rsidR="002571E3" w:rsidRPr="00ED5596" w:rsidRDefault="00ED5596" w:rsidP="007D2126">
            <w:pPr>
              <w:spacing w:after="0" w:line="240" w:lineRule="auto"/>
              <w:rPr>
                <w:rFonts w:cs="Calibri"/>
                <w:color w:val="000000"/>
                <w:sz w:val="20"/>
                <w:szCs w:val="20"/>
                <w:lang w:eastAsia="tr-TR"/>
              </w:rPr>
            </w:pPr>
            <w:r w:rsidRPr="00ED5596">
              <w:rPr>
                <w:rFonts w:cs="Calibri"/>
                <w:color w:val="000000"/>
                <w:sz w:val="20"/>
                <w:szCs w:val="20"/>
                <w:lang w:eastAsia="tr-TR"/>
              </w:rPr>
              <w:t>1 acil çıkış, 4 normal kullanılacak giriş çıkış kapısı vardır. Kapı menfezler kapatılmıştır.</w:t>
            </w:r>
            <w:r w:rsidR="002571E3" w:rsidRPr="00ED5596">
              <w:rPr>
                <w:rFonts w:cs="Calibri"/>
                <w:color w:val="000000"/>
                <w:sz w:val="20"/>
                <w:szCs w:val="20"/>
                <w:lang w:eastAsia="tr-TR"/>
              </w:rPr>
              <w:t xml:space="preserve"> </w:t>
            </w:r>
          </w:p>
        </w:tc>
      </w:tr>
      <w:tr w:rsidR="002571E3" w:rsidRPr="00386400" w14:paraId="48B8C484" w14:textId="77777777" w:rsidTr="00514DA3">
        <w:trPr>
          <w:trHeight w:val="915"/>
        </w:trPr>
        <w:tc>
          <w:tcPr>
            <w:tcW w:w="690" w:type="dxa"/>
            <w:tcBorders>
              <w:top w:val="nil"/>
              <w:left w:val="single" w:sz="4" w:space="0" w:color="auto"/>
              <w:bottom w:val="single" w:sz="4" w:space="0" w:color="auto"/>
              <w:right w:val="single" w:sz="4" w:space="0" w:color="auto"/>
            </w:tcBorders>
            <w:vAlign w:val="center"/>
          </w:tcPr>
          <w:p w14:paraId="403175BB" w14:textId="77777777" w:rsidR="002571E3" w:rsidRPr="006F66D8" w:rsidRDefault="002571E3" w:rsidP="007D2126">
            <w:pPr>
              <w:spacing w:after="0" w:line="240" w:lineRule="auto"/>
              <w:jc w:val="center"/>
              <w:rPr>
                <w:rFonts w:ascii="Times New Roman" w:hAnsi="Times New Roman"/>
                <w:color w:val="000000"/>
                <w:lang w:eastAsia="tr-TR"/>
              </w:rPr>
            </w:pPr>
            <w:r w:rsidRPr="006F66D8">
              <w:rPr>
                <w:rFonts w:ascii="Times New Roman" w:hAnsi="Times New Roman"/>
                <w:color w:val="000000"/>
                <w:lang w:eastAsia="tr-TR"/>
              </w:rPr>
              <w:t>1.ç</w:t>
            </w:r>
          </w:p>
        </w:tc>
        <w:tc>
          <w:tcPr>
            <w:tcW w:w="6607" w:type="dxa"/>
            <w:tcBorders>
              <w:top w:val="single" w:sz="4" w:space="0" w:color="auto"/>
              <w:left w:val="nil"/>
              <w:bottom w:val="single" w:sz="4" w:space="0" w:color="auto"/>
              <w:right w:val="single" w:sz="4" w:space="0" w:color="000000"/>
            </w:tcBorders>
            <w:vAlign w:val="center"/>
          </w:tcPr>
          <w:p w14:paraId="447E4D84" w14:textId="77777777" w:rsidR="002571E3" w:rsidRPr="006F66D8" w:rsidRDefault="002571E3" w:rsidP="000D1AFE">
            <w:pPr>
              <w:spacing w:after="0" w:line="240" w:lineRule="auto"/>
              <w:jc w:val="both"/>
              <w:rPr>
                <w:rFonts w:ascii="Times New Roman" w:hAnsi="Times New Roman"/>
                <w:color w:val="000000"/>
                <w:lang w:eastAsia="tr-TR"/>
              </w:rPr>
            </w:pPr>
            <w:r w:rsidRPr="006F66D8">
              <w:rPr>
                <w:rFonts w:ascii="Times New Roman" w:hAnsi="Times New Roman"/>
                <w:color w:val="000000"/>
                <w:lang w:eastAsia="tr-TR"/>
              </w:rPr>
              <w:t>Antrepo olarak kullanılan alanların hazine haklarının korunmasını sağlamak üzere yetkili gümrük memurlarınca içeriden ve dışarıdan kontrolünün kolaylıkla yapılmasına elverişli olması,</w:t>
            </w:r>
          </w:p>
        </w:tc>
        <w:tc>
          <w:tcPr>
            <w:tcW w:w="703" w:type="dxa"/>
            <w:tcBorders>
              <w:top w:val="nil"/>
              <w:left w:val="nil"/>
              <w:bottom w:val="single" w:sz="4" w:space="0" w:color="auto"/>
              <w:right w:val="single" w:sz="4" w:space="0" w:color="auto"/>
            </w:tcBorders>
            <w:noWrap/>
            <w:vAlign w:val="center"/>
          </w:tcPr>
          <w:p w14:paraId="3C709ED7" w14:textId="77777777" w:rsidR="002571E3" w:rsidRPr="006F66D8" w:rsidRDefault="00534239" w:rsidP="007D2126">
            <w:pPr>
              <w:spacing w:after="0" w:line="240" w:lineRule="auto"/>
              <w:jc w:val="center"/>
              <w:rPr>
                <w:rFonts w:ascii="Times New Roman" w:hAnsi="Times New Roman"/>
                <w:color w:val="000000"/>
                <w:sz w:val="72"/>
                <w:szCs w:val="72"/>
                <w:lang w:eastAsia="tr-TR"/>
              </w:rPr>
            </w:pPr>
            <w:r>
              <w:rPr>
                <w:noProof/>
                <w:lang w:eastAsia="tr-TR"/>
              </w:rPr>
              <w:drawing>
                <wp:anchor distT="0" distB="0" distL="114300" distR="114300" simplePos="0" relativeHeight="251732992" behindDoc="0" locked="0" layoutInCell="1" allowOverlap="1" wp14:anchorId="409162F3" wp14:editId="248DD2A8">
                  <wp:simplePos x="0" y="0"/>
                  <wp:positionH relativeFrom="column">
                    <wp:posOffset>100965</wp:posOffset>
                  </wp:positionH>
                  <wp:positionV relativeFrom="paragraph">
                    <wp:posOffset>222885</wp:posOffset>
                  </wp:positionV>
                  <wp:extent cx="180975" cy="187325"/>
                  <wp:effectExtent l="0" t="0" r="9525" b="3175"/>
                  <wp:wrapNone/>
                  <wp:docPr id="64" name="Resim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8" r:link="rId7" cstate="print">
                            <a:extLst>
                              <a:ext uri="{28A0092B-C50C-407E-A947-70E740481C1C}">
                                <a14:useLocalDpi xmlns:a14="http://schemas.microsoft.com/office/drawing/2010/main" val="0"/>
                              </a:ext>
                            </a:extLst>
                          </a:blip>
                          <a:srcRect/>
                          <a:stretch>
                            <a:fillRect/>
                          </a:stretch>
                        </pic:blipFill>
                        <pic:spPr bwMode="auto">
                          <a:xfrm>
                            <a:off x="0" y="0"/>
                            <a:ext cx="180975" cy="18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71E3" w:rsidRPr="006F66D8">
              <w:rPr>
                <w:rFonts w:ascii="Times New Roman" w:hAnsi="Times New Roman"/>
                <w:color w:val="000000"/>
                <w:sz w:val="72"/>
                <w:szCs w:val="72"/>
                <w:lang w:eastAsia="tr-TR"/>
              </w:rPr>
              <w:t>□</w:t>
            </w:r>
          </w:p>
        </w:tc>
        <w:tc>
          <w:tcPr>
            <w:tcW w:w="920" w:type="dxa"/>
            <w:tcBorders>
              <w:top w:val="nil"/>
              <w:left w:val="nil"/>
              <w:bottom w:val="single" w:sz="4" w:space="0" w:color="auto"/>
              <w:right w:val="single" w:sz="4" w:space="0" w:color="auto"/>
            </w:tcBorders>
            <w:noWrap/>
            <w:vAlign w:val="center"/>
          </w:tcPr>
          <w:p w14:paraId="478A686F" w14:textId="77777777" w:rsidR="002571E3" w:rsidRPr="006F66D8" w:rsidRDefault="002571E3" w:rsidP="007D2126">
            <w:pPr>
              <w:spacing w:after="0" w:line="240" w:lineRule="auto"/>
              <w:jc w:val="center"/>
              <w:rPr>
                <w:rFonts w:ascii="Times New Roman" w:hAnsi="Times New Roman"/>
                <w:color w:val="000000"/>
                <w:sz w:val="72"/>
                <w:szCs w:val="72"/>
                <w:lang w:eastAsia="tr-TR"/>
              </w:rPr>
            </w:pPr>
            <w:r w:rsidRPr="006F66D8">
              <w:rPr>
                <w:rFonts w:ascii="Times New Roman" w:hAnsi="Times New Roman"/>
                <w:color w:val="000000"/>
                <w:sz w:val="72"/>
                <w:szCs w:val="72"/>
                <w:lang w:eastAsia="tr-TR"/>
              </w:rPr>
              <w:t>□</w:t>
            </w:r>
          </w:p>
        </w:tc>
        <w:tc>
          <w:tcPr>
            <w:tcW w:w="1727" w:type="dxa"/>
            <w:tcBorders>
              <w:top w:val="nil"/>
              <w:left w:val="nil"/>
              <w:bottom w:val="single" w:sz="4" w:space="0" w:color="auto"/>
              <w:right w:val="single" w:sz="4" w:space="0" w:color="auto"/>
            </w:tcBorders>
            <w:noWrap/>
            <w:vAlign w:val="center"/>
          </w:tcPr>
          <w:p w14:paraId="23D54B5C" w14:textId="77777777" w:rsidR="002571E3" w:rsidRPr="00ED5596" w:rsidRDefault="00ED5596" w:rsidP="007D2126">
            <w:pPr>
              <w:spacing w:after="0" w:line="240" w:lineRule="auto"/>
              <w:rPr>
                <w:rFonts w:cs="Calibri"/>
                <w:color w:val="000000"/>
                <w:sz w:val="20"/>
                <w:szCs w:val="20"/>
                <w:lang w:eastAsia="tr-TR"/>
              </w:rPr>
            </w:pPr>
            <w:r w:rsidRPr="00ED5596">
              <w:rPr>
                <w:rFonts w:cs="Calibri"/>
                <w:color w:val="000000"/>
                <w:sz w:val="20"/>
                <w:szCs w:val="20"/>
                <w:lang w:eastAsia="tr-TR"/>
              </w:rPr>
              <w:t>Antrepo giriş çıkış kapılarını net gören çalışma alanı var.</w:t>
            </w:r>
          </w:p>
        </w:tc>
      </w:tr>
      <w:tr w:rsidR="002571E3" w:rsidRPr="00386400" w14:paraId="0F589379" w14:textId="77777777" w:rsidTr="00514DA3">
        <w:trPr>
          <w:trHeight w:val="915"/>
        </w:trPr>
        <w:tc>
          <w:tcPr>
            <w:tcW w:w="690" w:type="dxa"/>
            <w:tcBorders>
              <w:top w:val="nil"/>
              <w:left w:val="single" w:sz="4" w:space="0" w:color="auto"/>
              <w:bottom w:val="single" w:sz="4" w:space="0" w:color="auto"/>
              <w:right w:val="single" w:sz="4" w:space="0" w:color="auto"/>
            </w:tcBorders>
            <w:vAlign w:val="center"/>
          </w:tcPr>
          <w:p w14:paraId="7357C95A" w14:textId="77777777" w:rsidR="002571E3" w:rsidRPr="006F66D8" w:rsidRDefault="002571E3" w:rsidP="007D2126">
            <w:pPr>
              <w:spacing w:after="0" w:line="240" w:lineRule="auto"/>
              <w:jc w:val="center"/>
              <w:rPr>
                <w:rFonts w:ascii="Times New Roman" w:hAnsi="Times New Roman"/>
                <w:color w:val="000000"/>
                <w:lang w:eastAsia="tr-TR"/>
              </w:rPr>
            </w:pPr>
            <w:r w:rsidRPr="006F66D8">
              <w:rPr>
                <w:rFonts w:ascii="Times New Roman" w:hAnsi="Times New Roman"/>
                <w:color w:val="000000"/>
                <w:lang w:eastAsia="tr-TR"/>
              </w:rPr>
              <w:t>1.d</w:t>
            </w:r>
          </w:p>
        </w:tc>
        <w:tc>
          <w:tcPr>
            <w:tcW w:w="6607" w:type="dxa"/>
            <w:tcBorders>
              <w:top w:val="single" w:sz="4" w:space="0" w:color="auto"/>
              <w:left w:val="nil"/>
              <w:bottom w:val="single" w:sz="4" w:space="0" w:color="auto"/>
              <w:right w:val="single" w:sz="4" w:space="0" w:color="000000"/>
            </w:tcBorders>
            <w:vAlign w:val="center"/>
          </w:tcPr>
          <w:p w14:paraId="09D473E4" w14:textId="77777777" w:rsidR="002571E3" w:rsidRPr="006F66D8" w:rsidRDefault="002571E3" w:rsidP="000D1AFE">
            <w:pPr>
              <w:spacing w:after="0" w:line="240" w:lineRule="auto"/>
              <w:jc w:val="both"/>
              <w:rPr>
                <w:rFonts w:ascii="Times New Roman" w:hAnsi="Times New Roman"/>
                <w:color w:val="000000"/>
                <w:lang w:eastAsia="tr-TR"/>
              </w:rPr>
            </w:pPr>
            <w:r w:rsidRPr="006F66D8">
              <w:rPr>
                <w:rFonts w:ascii="Times New Roman" w:hAnsi="Times New Roman"/>
                <w:color w:val="000000"/>
                <w:lang w:eastAsia="tr-TR"/>
              </w:rPr>
              <w:t xml:space="preserve">Eşyanın yüklemesini ve boşaltmasını </w:t>
            </w:r>
            <w:r w:rsidR="00534239">
              <w:rPr>
                <w:rFonts w:ascii="Times New Roman" w:hAnsi="Times New Roman"/>
                <w:color w:val="000000"/>
                <w:lang w:eastAsia="tr-TR"/>
              </w:rPr>
              <w:t>kolaylaştırıcı konumu</w:t>
            </w:r>
          </w:p>
        </w:tc>
        <w:tc>
          <w:tcPr>
            <w:tcW w:w="703" w:type="dxa"/>
            <w:tcBorders>
              <w:top w:val="nil"/>
              <w:left w:val="nil"/>
              <w:bottom w:val="single" w:sz="4" w:space="0" w:color="auto"/>
              <w:right w:val="single" w:sz="4" w:space="0" w:color="auto"/>
            </w:tcBorders>
            <w:noWrap/>
            <w:vAlign w:val="center"/>
          </w:tcPr>
          <w:p w14:paraId="366E9E69" w14:textId="77777777" w:rsidR="002571E3" w:rsidRPr="006F66D8" w:rsidRDefault="00534239" w:rsidP="007D2126">
            <w:pPr>
              <w:spacing w:after="0" w:line="240" w:lineRule="auto"/>
              <w:jc w:val="center"/>
              <w:rPr>
                <w:rFonts w:ascii="Times New Roman" w:hAnsi="Times New Roman"/>
                <w:color w:val="000000"/>
                <w:sz w:val="72"/>
                <w:szCs w:val="72"/>
                <w:lang w:eastAsia="tr-TR"/>
              </w:rPr>
            </w:pPr>
            <w:r>
              <w:rPr>
                <w:noProof/>
                <w:lang w:eastAsia="tr-TR"/>
              </w:rPr>
              <w:drawing>
                <wp:anchor distT="0" distB="0" distL="114300" distR="114300" simplePos="0" relativeHeight="251735040" behindDoc="0" locked="0" layoutInCell="1" allowOverlap="1" wp14:anchorId="6FD72A5B" wp14:editId="2C80CF29">
                  <wp:simplePos x="0" y="0"/>
                  <wp:positionH relativeFrom="column">
                    <wp:posOffset>92075</wp:posOffset>
                  </wp:positionH>
                  <wp:positionV relativeFrom="paragraph">
                    <wp:posOffset>236855</wp:posOffset>
                  </wp:positionV>
                  <wp:extent cx="180975" cy="187325"/>
                  <wp:effectExtent l="0" t="0" r="9525" b="3175"/>
                  <wp:wrapNone/>
                  <wp:docPr id="65" name="Resim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8" r:link="rId7" cstate="print">
                            <a:extLst>
                              <a:ext uri="{28A0092B-C50C-407E-A947-70E740481C1C}">
                                <a14:useLocalDpi xmlns:a14="http://schemas.microsoft.com/office/drawing/2010/main" val="0"/>
                              </a:ext>
                            </a:extLst>
                          </a:blip>
                          <a:srcRect/>
                          <a:stretch>
                            <a:fillRect/>
                          </a:stretch>
                        </pic:blipFill>
                        <pic:spPr bwMode="auto">
                          <a:xfrm>
                            <a:off x="0" y="0"/>
                            <a:ext cx="180975" cy="18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71E3" w:rsidRPr="006F66D8">
              <w:rPr>
                <w:rFonts w:ascii="Times New Roman" w:hAnsi="Times New Roman"/>
                <w:color w:val="000000"/>
                <w:sz w:val="72"/>
                <w:szCs w:val="72"/>
                <w:lang w:eastAsia="tr-TR"/>
              </w:rPr>
              <w:t>□</w:t>
            </w:r>
          </w:p>
        </w:tc>
        <w:tc>
          <w:tcPr>
            <w:tcW w:w="920" w:type="dxa"/>
            <w:tcBorders>
              <w:top w:val="nil"/>
              <w:left w:val="nil"/>
              <w:bottom w:val="single" w:sz="4" w:space="0" w:color="auto"/>
              <w:right w:val="single" w:sz="4" w:space="0" w:color="auto"/>
            </w:tcBorders>
            <w:noWrap/>
            <w:vAlign w:val="center"/>
          </w:tcPr>
          <w:p w14:paraId="4CBFFEE8" w14:textId="77777777" w:rsidR="002571E3" w:rsidRPr="006F66D8" w:rsidRDefault="002571E3" w:rsidP="007D2126">
            <w:pPr>
              <w:spacing w:after="0" w:line="240" w:lineRule="auto"/>
              <w:jc w:val="center"/>
              <w:rPr>
                <w:rFonts w:ascii="Times New Roman" w:hAnsi="Times New Roman"/>
                <w:color w:val="000000"/>
                <w:sz w:val="72"/>
                <w:szCs w:val="72"/>
                <w:lang w:eastAsia="tr-TR"/>
              </w:rPr>
            </w:pPr>
            <w:r w:rsidRPr="006F66D8">
              <w:rPr>
                <w:rFonts w:ascii="Times New Roman" w:hAnsi="Times New Roman"/>
                <w:color w:val="000000"/>
                <w:sz w:val="72"/>
                <w:szCs w:val="72"/>
                <w:lang w:eastAsia="tr-TR"/>
              </w:rPr>
              <w:t>□</w:t>
            </w:r>
          </w:p>
        </w:tc>
        <w:tc>
          <w:tcPr>
            <w:tcW w:w="1727" w:type="dxa"/>
            <w:tcBorders>
              <w:top w:val="nil"/>
              <w:left w:val="nil"/>
              <w:bottom w:val="single" w:sz="4" w:space="0" w:color="auto"/>
              <w:right w:val="single" w:sz="4" w:space="0" w:color="auto"/>
            </w:tcBorders>
            <w:noWrap/>
            <w:vAlign w:val="center"/>
          </w:tcPr>
          <w:p w14:paraId="7CA2DF2C" w14:textId="77777777" w:rsidR="002571E3" w:rsidRPr="00BE456C" w:rsidRDefault="00BE456C" w:rsidP="007D2126">
            <w:pPr>
              <w:spacing w:after="0" w:line="240" w:lineRule="auto"/>
              <w:rPr>
                <w:rFonts w:cs="Calibri"/>
                <w:color w:val="000000"/>
                <w:sz w:val="20"/>
                <w:szCs w:val="20"/>
                <w:lang w:eastAsia="tr-TR"/>
              </w:rPr>
            </w:pPr>
            <w:r w:rsidRPr="00BE456C">
              <w:rPr>
                <w:rFonts w:cs="Calibri"/>
                <w:color w:val="000000"/>
                <w:sz w:val="20"/>
                <w:szCs w:val="20"/>
                <w:lang w:eastAsia="tr-TR"/>
              </w:rPr>
              <w:t>Otoyol bağlantısı var ve otoyol 500 metre</w:t>
            </w:r>
          </w:p>
        </w:tc>
      </w:tr>
      <w:tr w:rsidR="002571E3" w:rsidRPr="00386400" w14:paraId="0427E007" w14:textId="77777777" w:rsidTr="00514DA3">
        <w:trPr>
          <w:trHeight w:val="1905"/>
        </w:trPr>
        <w:tc>
          <w:tcPr>
            <w:tcW w:w="690" w:type="dxa"/>
            <w:tcBorders>
              <w:top w:val="nil"/>
              <w:left w:val="single" w:sz="4" w:space="0" w:color="auto"/>
              <w:bottom w:val="single" w:sz="4" w:space="0" w:color="auto"/>
              <w:right w:val="single" w:sz="4" w:space="0" w:color="auto"/>
            </w:tcBorders>
            <w:vAlign w:val="center"/>
          </w:tcPr>
          <w:p w14:paraId="541E3F6E" w14:textId="77777777" w:rsidR="002571E3" w:rsidRPr="006F66D8" w:rsidRDefault="002571E3" w:rsidP="007D2126">
            <w:pPr>
              <w:spacing w:after="0" w:line="240" w:lineRule="auto"/>
              <w:jc w:val="center"/>
              <w:rPr>
                <w:rFonts w:ascii="Times New Roman" w:hAnsi="Times New Roman"/>
                <w:color w:val="000000"/>
                <w:lang w:eastAsia="tr-TR"/>
              </w:rPr>
            </w:pPr>
            <w:r w:rsidRPr="006F66D8">
              <w:rPr>
                <w:rFonts w:ascii="Times New Roman" w:hAnsi="Times New Roman"/>
                <w:color w:val="000000"/>
                <w:lang w:eastAsia="tr-TR"/>
              </w:rPr>
              <w:t>1.e</w:t>
            </w:r>
          </w:p>
        </w:tc>
        <w:tc>
          <w:tcPr>
            <w:tcW w:w="6607" w:type="dxa"/>
            <w:tcBorders>
              <w:top w:val="single" w:sz="4" w:space="0" w:color="auto"/>
              <w:left w:val="nil"/>
              <w:bottom w:val="single" w:sz="4" w:space="0" w:color="auto"/>
              <w:right w:val="single" w:sz="4" w:space="0" w:color="000000"/>
            </w:tcBorders>
            <w:vAlign w:val="center"/>
          </w:tcPr>
          <w:p w14:paraId="27743AD3" w14:textId="77777777" w:rsidR="002571E3" w:rsidRPr="006F66D8" w:rsidRDefault="002571E3" w:rsidP="000D1AFE">
            <w:pPr>
              <w:spacing w:after="0" w:line="240" w:lineRule="auto"/>
              <w:jc w:val="both"/>
              <w:rPr>
                <w:rFonts w:ascii="Times New Roman" w:hAnsi="Times New Roman"/>
                <w:color w:val="000000"/>
                <w:lang w:eastAsia="tr-TR"/>
              </w:rPr>
            </w:pPr>
            <w:r w:rsidRPr="006F66D8">
              <w:rPr>
                <w:rFonts w:ascii="Times New Roman" w:hAnsi="Times New Roman"/>
                <w:color w:val="000000"/>
                <w:lang w:eastAsia="tr-TR"/>
              </w:rPr>
              <w:t xml:space="preserve">Antrepo kapalı alanlarının etrafını çeviren ve antrepo alanından sayılmayan üstü açık sahaların, sadece kapalı yerlere alınamayan, hava muhalefetinde zarar görmeyecek ağır ve hacimli eşyanın konulması kaydıyla kullanılmasının talep edilmesi halinde, bu alanların etrafı içeriden dışarıya eşya çıkarılmasına </w:t>
            </w:r>
            <w:proofErr w:type="gramStart"/>
            <w:r w:rsidRPr="006F66D8">
              <w:rPr>
                <w:rFonts w:ascii="Times New Roman" w:hAnsi="Times New Roman"/>
                <w:color w:val="000000"/>
                <w:lang w:eastAsia="tr-TR"/>
              </w:rPr>
              <w:t>imkan</w:t>
            </w:r>
            <w:proofErr w:type="gramEnd"/>
            <w:r w:rsidRPr="006F66D8">
              <w:rPr>
                <w:rFonts w:ascii="Times New Roman" w:hAnsi="Times New Roman"/>
                <w:color w:val="000000"/>
                <w:lang w:eastAsia="tr-TR"/>
              </w:rPr>
              <w:t xml:space="preserve"> vermeyecek şekilde yüksek duvar veya kalın parmaklıklarla çevrilmiş olması,</w:t>
            </w:r>
          </w:p>
        </w:tc>
        <w:tc>
          <w:tcPr>
            <w:tcW w:w="703" w:type="dxa"/>
            <w:tcBorders>
              <w:top w:val="nil"/>
              <w:left w:val="nil"/>
              <w:bottom w:val="single" w:sz="4" w:space="0" w:color="auto"/>
              <w:right w:val="single" w:sz="4" w:space="0" w:color="auto"/>
            </w:tcBorders>
            <w:noWrap/>
            <w:vAlign w:val="center"/>
          </w:tcPr>
          <w:p w14:paraId="31017EA7" w14:textId="77777777" w:rsidR="002571E3" w:rsidRPr="006F66D8" w:rsidRDefault="00534239" w:rsidP="007D2126">
            <w:pPr>
              <w:spacing w:after="0" w:line="240" w:lineRule="auto"/>
              <w:jc w:val="center"/>
              <w:rPr>
                <w:rFonts w:ascii="Times New Roman" w:hAnsi="Times New Roman"/>
                <w:color w:val="000000"/>
                <w:sz w:val="72"/>
                <w:szCs w:val="72"/>
                <w:lang w:eastAsia="tr-TR"/>
              </w:rPr>
            </w:pPr>
            <w:r>
              <w:rPr>
                <w:noProof/>
                <w:lang w:eastAsia="tr-TR"/>
              </w:rPr>
              <w:drawing>
                <wp:anchor distT="0" distB="0" distL="114300" distR="114300" simplePos="0" relativeHeight="251737088" behindDoc="0" locked="0" layoutInCell="1" allowOverlap="1" wp14:anchorId="64981329" wp14:editId="3923FFBC">
                  <wp:simplePos x="0" y="0"/>
                  <wp:positionH relativeFrom="column">
                    <wp:posOffset>92075</wp:posOffset>
                  </wp:positionH>
                  <wp:positionV relativeFrom="paragraph">
                    <wp:posOffset>220980</wp:posOffset>
                  </wp:positionV>
                  <wp:extent cx="180975" cy="187325"/>
                  <wp:effectExtent l="0" t="0" r="9525" b="3175"/>
                  <wp:wrapNone/>
                  <wp:docPr id="66" name="Resim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8" r:link="rId7" cstate="print">
                            <a:extLst>
                              <a:ext uri="{28A0092B-C50C-407E-A947-70E740481C1C}">
                                <a14:useLocalDpi xmlns:a14="http://schemas.microsoft.com/office/drawing/2010/main" val="0"/>
                              </a:ext>
                            </a:extLst>
                          </a:blip>
                          <a:srcRect/>
                          <a:stretch>
                            <a:fillRect/>
                          </a:stretch>
                        </pic:blipFill>
                        <pic:spPr bwMode="auto">
                          <a:xfrm>
                            <a:off x="0" y="0"/>
                            <a:ext cx="180975" cy="18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71E3" w:rsidRPr="006F66D8">
              <w:rPr>
                <w:rFonts w:ascii="Times New Roman" w:hAnsi="Times New Roman"/>
                <w:color w:val="000000"/>
                <w:sz w:val="72"/>
                <w:szCs w:val="72"/>
                <w:lang w:eastAsia="tr-TR"/>
              </w:rPr>
              <w:t>□</w:t>
            </w:r>
          </w:p>
        </w:tc>
        <w:tc>
          <w:tcPr>
            <w:tcW w:w="920" w:type="dxa"/>
            <w:tcBorders>
              <w:top w:val="nil"/>
              <w:left w:val="nil"/>
              <w:bottom w:val="single" w:sz="4" w:space="0" w:color="auto"/>
              <w:right w:val="single" w:sz="4" w:space="0" w:color="auto"/>
            </w:tcBorders>
            <w:noWrap/>
            <w:vAlign w:val="center"/>
          </w:tcPr>
          <w:p w14:paraId="2164A9E2" w14:textId="77777777" w:rsidR="002571E3" w:rsidRPr="006F66D8" w:rsidRDefault="002571E3" w:rsidP="007D2126">
            <w:pPr>
              <w:spacing w:after="0" w:line="240" w:lineRule="auto"/>
              <w:jc w:val="center"/>
              <w:rPr>
                <w:rFonts w:ascii="Times New Roman" w:hAnsi="Times New Roman"/>
                <w:color w:val="000000"/>
                <w:sz w:val="72"/>
                <w:szCs w:val="72"/>
                <w:lang w:eastAsia="tr-TR"/>
              </w:rPr>
            </w:pPr>
            <w:r w:rsidRPr="006F66D8">
              <w:rPr>
                <w:rFonts w:ascii="Times New Roman" w:hAnsi="Times New Roman"/>
                <w:color w:val="000000"/>
                <w:sz w:val="72"/>
                <w:szCs w:val="72"/>
                <w:lang w:eastAsia="tr-TR"/>
              </w:rPr>
              <w:t>□</w:t>
            </w:r>
          </w:p>
        </w:tc>
        <w:tc>
          <w:tcPr>
            <w:tcW w:w="1727" w:type="dxa"/>
            <w:tcBorders>
              <w:top w:val="nil"/>
              <w:left w:val="nil"/>
              <w:bottom w:val="single" w:sz="4" w:space="0" w:color="auto"/>
              <w:right w:val="single" w:sz="4" w:space="0" w:color="auto"/>
            </w:tcBorders>
            <w:noWrap/>
            <w:vAlign w:val="center"/>
          </w:tcPr>
          <w:p w14:paraId="2DD5F515" w14:textId="77777777" w:rsidR="002571E3" w:rsidRPr="006F66D8" w:rsidRDefault="002571E3" w:rsidP="007D2126">
            <w:pPr>
              <w:spacing w:after="0" w:line="240" w:lineRule="auto"/>
              <w:rPr>
                <w:rFonts w:cs="Calibri"/>
                <w:color w:val="000000"/>
                <w:lang w:eastAsia="tr-TR"/>
              </w:rPr>
            </w:pPr>
            <w:r w:rsidRPr="006F66D8">
              <w:rPr>
                <w:rFonts w:cs="Calibri"/>
                <w:color w:val="000000"/>
                <w:lang w:eastAsia="tr-TR"/>
              </w:rPr>
              <w:t> </w:t>
            </w:r>
            <w:r w:rsidR="00ED5596">
              <w:rPr>
                <w:rFonts w:cs="Calibri"/>
                <w:color w:val="000000"/>
                <w:lang w:eastAsia="tr-TR"/>
              </w:rPr>
              <w:t>5581 metre kare açık alan mevcuttur. Ayrıca antrepo sayılmayan üstü açık alan vardır.</w:t>
            </w:r>
          </w:p>
        </w:tc>
      </w:tr>
      <w:tr w:rsidR="002571E3" w:rsidRPr="00386400" w14:paraId="445B9129" w14:textId="77777777" w:rsidTr="00514DA3">
        <w:trPr>
          <w:trHeight w:val="1230"/>
        </w:trPr>
        <w:tc>
          <w:tcPr>
            <w:tcW w:w="690" w:type="dxa"/>
            <w:tcBorders>
              <w:top w:val="nil"/>
              <w:left w:val="single" w:sz="4" w:space="0" w:color="auto"/>
              <w:bottom w:val="single" w:sz="4" w:space="0" w:color="auto"/>
              <w:right w:val="single" w:sz="4" w:space="0" w:color="auto"/>
            </w:tcBorders>
            <w:vAlign w:val="center"/>
          </w:tcPr>
          <w:p w14:paraId="08CA2544" w14:textId="77777777" w:rsidR="002571E3" w:rsidRPr="006F66D8" w:rsidRDefault="002571E3" w:rsidP="007D2126">
            <w:pPr>
              <w:spacing w:after="0" w:line="240" w:lineRule="auto"/>
              <w:jc w:val="center"/>
              <w:rPr>
                <w:rFonts w:ascii="Times New Roman" w:hAnsi="Times New Roman"/>
                <w:color w:val="000000"/>
                <w:lang w:eastAsia="tr-TR"/>
              </w:rPr>
            </w:pPr>
            <w:r w:rsidRPr="006F66D8">
              <w:rPr>
                <w:rFonts w:ascii="Times New Roman" w:hAnsi="Times New Roman"/>
                <w:color w:val="000000"/>
                <w:lang w:eastAsia="tr-TR"/>
              </w:rPr>
              <w:t>1.f</w:t>
            </w:r>
          </w:p>
        </w:tc>
        <w:tc>
          <w:tcPr>
            <w:tcW w:w="6607" w:type="dxa"/>
            <w:tcBorders>
              <w:top w:val="single" w:sz="4" w:space="0" w:color="auto"/>
              <w:left w:val="nil"/>
              <w:bottom w:val="single" w:sz="4" w:space="0" w:color="auto"/>
              <w:right w:val="single" w:sz="4" w:space="0" w:color="000000"/>
            </w:tcBorders>
            <w:vAlign w:val="center"/>
          </w:tcPr>
          <w:p w14:paraId="4E04686F" w14:textId="77777777" w:rsidR="002571E3" w:rsidRPr="006F66D8" w:rsidRDefault="002571E3" w:rsidP="000D1AFE">
            <w:pPr>
              <w:spacing w:after="0" w:line="240" w:lineRule="auto"/>
              <w:jc w:val="both"/>
              <w:rPr>
                <w:rFonts w:ascii="Times New Roman" w:hAnsi="Times New Roman"/>
                <w:color w:val="000000"/>
                <w:lang w:eastAsia="tr-TR"/>
              </w:rPr>
            </w:pPr>
            <w:r w:rsidRPr="006F66D8">
              <w:rPr>
                <w:rFonts w:ascii="Times New Roman" w:hAnsi="Times New Roman"/>
                <w:color w:val="000000"/>
                <w:lang w:eastAsia="tr-TR"/>
              </w:rPr>
              <w:t>Deniz kenarında, demiryolu hattı üzerinde veya hava taşıtlarının kalktıkları veya indikleri meydan veya limanlarda, eşya taşıyan araçların geçeceği yolların, kapıların giriş çıkış bakımından elverişli olduğu yerlerde bulunması,</w:t>
            </w:r>
          </w:p>
        </w:tc>
        <w:tc>
          <w:tcPr>
            <w:tcW w:w="703" w:type="dxa"/>
            <w:tcBorders>
              <w:top w:val="nil"/>
              <w:left w:val="nil"/>
              <w:bottom w:val="single" w:sz="4" w:space="0" w:color="auto"/>
              <w:right w:val="single" w:sz="4" w:space="0" w:color="auto"/>
            </w:tcBorders>
            <w:noWrap/>
            <w:vAlign w:val="center"/>
          </w:tcPr>
          <w:p w14:paraId="1A275626" w14:textId="77777777" w:rsidR="002571E3" w:rsidRPr="006F66D8" w:rsidRDefault="00534239" w:rsidP="007D2126">
            <w:pPr>
              <w:spacing w:after="0" w:line="240" w:lineRule="auto"/>
              <w:jc w:val="center"/>
              <w:rPr>
                <w:rFonts w:ascii="Times New Roman" w:hAnsi="Times New Roman"/>
                <w:color w:val="000000"/>
                <w:sz w:val="72"/>
                <w:szCs w:val="72"/>
                <w:lang w:eastAsia="tr-TR"/>
              </w:rPr>
            </w:pPr>
            <w:r>
              <w:rPr>
                <w:noProof/>
                <w:lang w:eastAsia="tr-TR"/>
              </w:rPr>
              <w:drawing>
                <wp:anchor distT="0" distB="0" distL="114300" distR="114300" simplePos="0" relativeHeight="251739136" behindDoc="0" locked="0" layoutInCell="1" allowOverlap="1" wp14:anchorId="3516A218" wp14:editId="4055418B">
                  <wp:simplePos x="0" y="0"/>
                  <wp:positionH relativeFrom="column">
                    <wp:posOffset>101600</wp:posOffset>
                  </wp:positionH>
                  <wp:positionV relativeFrom="paragraph">
                    <wp:posOffset>227330</wp:posOffset>
                  </wp:positionV>
                  <wp:extent cx="180975" cy="187325"/>
                  <wp:effectExtent l="0" t="0" r="9525" b="3175"/>
                  <wp:wrapNone/>
                  <wp:docPr id="67" name="Resim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8" r:link="rId7" cstate="print">
                            <a:extLst>
                              <a:ext uri="{28A0092B-C50C-407E-A947-70E740481C1C}">
                                <a14:useLocalDpi xmlns:a14="http://schemas.microsoft.com/office/drawing/2010/main" val="0"/>
                              </a:ext>
                            </a:extLst>
                          </a:blip>
                          <a:srcRect/>
                          <a:stretch>
                            <a:fillRect/>
                          </a:stretch>
                        </pic:blipFill>
                        <pic:spPr bwMode="auto">
                          <a:xfrm>
                            <a:off x="0" y="0"/>
                            <a:ext cx="180975" cy="18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71E3" w:rsidRPr="006F66D8">
              <w:rPr>
                <w:rFonts w:ascii="Times New Roman" w:hAnsi="Times New Roman"/>
                <w:color w:val="000000"/>
                <w:sz w:val="72"/>
                <w:szCs w:val="72"/>
                <w:lang w:eastAsia="tr-TR"/>
              </w:rPr>
              <w:t>□</w:t>
            </w:r>
          </w:p>
        </w:tc>
        <w:tc>
          <w:tcPr>
            <w:tcW w:w="920" w:type="dxa"/>
            <w:tcBorders>
              <w:top w:val="nil"/>
              <w:left w:val="nil"/>
              <w:bottom w:val="single" w:sz="4" w:space="0" w:color="auto"/>
              <w:right w:val="single" w:sz="4" w:space="0" w:color="auto"/>
            </w:tcBorders>
            <w:noWrap/>
            <w:vAlign w:val="center"/>
          </w:tcPr>
          <w:p w14:paraId="7220B1E4" w14:textId="77777777" w:rsidR="002571E3" w:rsidRPr="006F66D8" w:rsidRDefault="002571E3" w:rsidP="007D2126">
            <w:pPr>
              <w:spacing w:after="0" w:line="240" w:lineRule="auto"/>
              <w:jc w:val="center"/>
              <w:rPr>
                <w:rFonts w:ascii="Times New Roman" w:hAnsi="Times New Roman"/>
                <w:color w:val="000000"/>
                <w:sz w:val="72"/>
                <w:szCs w:val="72"/>
                <w:lang w:eastAsia="tr-TR"/>
              </w:rPr>
            </w:pPr>
            <w:r w:rsidRPr="006F66D8">
              <w:rPr>
                <w:rFonts w:ascii="Times New Roman" w:hAnsi="Times New Roman"/>
                <w:color w:val="000000"/>
                <w:sz w:val="72"/>
                <w:szCs w:val="72"/>
                <w:lang w:eastAsia="tr-TR"/>
              </w:rPr>
              <w:t>□</w:t>
            </w:r>
          </w:p>
        </w:tc>
        <w:tc>
          <w:tcPr>
            <w:tcW w:w="1727" w:type="dxa"/>
            <w:tcBorders>
              <w:top w:val="nil"/>
              <w:left w:val="nil"/>
              <w:bottom w:val="single" w:sz="4" w:space="0" w:color="auto"/>
              <w:right w:val="single" w:sz="4" w:space="0" w:color="auto"/>
            </w:tcBorders>
            <w:noWrap/>
            <w:vAlign w:val="center"/>
          </w:tcPr>
          <w:p w14:paraId="6B55599B" w14:textId="77777777" w:rsidR="002571E3" w:rsidRPr="006F66D8" w:rsidRDefault="002571E3" w:rsidP="007D2126">
            <w:pPr>
              <w:spacing w:after="0" w:line="240" w:lineRule="auto"/>
              <w:rPr>
                <w:rFonts w:cs="Calibri"/>
                <w:color w:val="000000"/>
                <w:lang w:eastAsia="tr-TR"/>
              </w:rPr>
            </w:pPr>
            <w:r w:rsidRPr="006F66D8">
              <w:rPr>
                <w:rFonts w:cs="Calibri"/>
                <w:color w:val="000000"/>
                <w:lang w:eastAsia="tr-TR"/>
              </w:rPr>
              <w:t> </w:t>
            </w:r>
            <w:r w:rsidR="00ED5596">
              <w:rPr>
                <w:rFonts w:cs="Calibri"/>
                <w:color w:val="000000"/>
                <w:lang w:eastAsia="tr-TR"/>
              </w:rPr>
              <w:t>İzmir çevre otoyoluna 500 metre ve bağlantı yolu var</w:t>
            </w:r>
          </w:p>
        </w:tc>
      </w:tr>
      <w:tr w:rsidR="002571E3" w:rsidRPr="00386400" w14:paraId="0C9C4259" w14:textId="77777777" w:rsidTr="00EE4D90">
        <w:trPr>
          <w:trHeight w:val="3817"/>
        </w:trPr>
        <w:tc>
          <w:tcPr>
            <w:tcW w:w="690" w:type="dxa"/>
            <w:tcBorders>
              <w:top w:val="nil"/>
              <w:left w:val="single" w:sz="4" w:space="0" w:color="auto"/>
              <w:bottom w:val="single" w:sz="4" w:space="0" w:color="auto"/>
              <w:right w:val="single" w:sz="4" w:space="0" w:color="auto"/>
            </w:tcBorders>
            <w:vAlign w:val="center"/>
          </w:tcPr>
          <w:p w14:paraId="07DCA37F" w14:textId="77777777" w:rsidR="002571E3" w:rsidRPr="006F66D8" w:rsidRDefault="002571E3" w:rsidP="007D2126">
            <w:pPr>
              <w:spacing w:after="0" w:line="240" w:lineRule="auto"/>
              <w:jc w:val="center"/>
              <w:rPr>
                <w:rFonts w:ascii="Times New Roman" w:hAnsi="Times New Roman"/>
                <w:color w:val="000000"/>
                <w:lang w:eastAsia="tr-TR"/>
              </w:rPr>
            </w:pPr>
            <w:r w:rsidRPr="006F66D8">
              <w:rPr>
                <w:rFonts w:ascii="Times New Roman" w:hAnsi="Times New Roman"/>
                <w:color w:val="000000"/>
                <w:lang w:eastAsia="tr-TR"/>
              </w:rPr>
              <w:t>1.g</w:t>
            </w:r>
          </w:p>
        </w:tc>
        <w:tc>
          <w:tcPr>
            <w:tcW w:w="6607" w:type="dxa"/>
            <w:tcBorders>
              <w:top w:val="single" w:sz="4" w:space="0" w:color="auto"/>
              <w:left w:val="nil"/>
              <w:bottom w:val="single" w:sz="4" w:space="0" w:color="auto"/>
              <w:right w:val="single" w:sz="4" w:space="0" w:color="000000"/>
            </w:tcBorders>
            <w:vAlign w:val="center"/>
          </w:tcPr>
          <w:p w14:paraId="3678EB32" w14:textId="77777777" w:rsidR="002571E3" w:rsidRPr="006F66D8" w:rsidRDefault="002571E3" w:rsidP="000D1AFE">
            <w:pPr>
              <w:spacing w:after="0" w:line="240" w:lineRule="auto"/>
              <w:jc w:val="both"/>
              <w:rPr>
                <w:rFonts w:ascii="Times New Roman" w:hAnsi="Times New Roman"/>
                <w:color w:val="000000"/>
                <w:lang w:eastAsia="tr-TR"/>
              </w:rPr>
            </w:pPr>
            <w:r w:rsidRPr="006F66D8">
              <w:rPr>
                <w:rFonts w:ascii="Times New Roman" w:hAnsi="Times New Roman"/>
                <w:color w:val="000000"/>
                <w:lang w:eastAsia="tr-TR"/>
              </w:rPr>
              <w:t xml:space="preserve">Eşyanın antrepo içinde kolaylıkla ve emniyetle nakli, istifi, tartılması, ölçülmesi gibi, hizmetlerin yapılmasına ve taşıtlarına yükletilmesine ve bunlardan boşaltılmasına yarayan gerekli teknik donanım, alet ve cihazlarla donatılmış olması ve gerekli aydınlatma düzenine sahip bulunması, ayrıca A tipi genel antrepolarda kesintisiz </w:t>
            </w:r>
            <w:proofErr w:type="spellStart"/>
            <w:r w:rsidRPr="006F66D8">
              <w:rPr>
                <w:rFonts w:ascii="Times New Roman" w:hAnsi="Times New Roman"/>
                <w:color w:val="000000"/>
                <w:lang w:eastAsia="tr-TR"/>
              </w:rPr>
              <w:t>yirmidört</w:t>
            </w:r>
            <w:proofErr w:type="spellEnd"/>
            <w:r w:rsidRPr="006F66D8">
              <w:rPr>
                <w:rFonts w:ascii="Times New Roman" w:hAnsi="Times New Roman"/>
                <w:color w:val="000000"/>
                <w:lang w:eastAsia="tr-TR"/>
              </w:rPr>
              <w:t xml:space="preserve"> saat kayıt yapan, ilgili alanın ve bilhassa alana giriş çıkış yerlerinin izlenmesini sağlayan harekete duyarlı, araç tanımlama ve insan kimlik tespiti yapmaya imkan verecek çözünürlükte, kesintisiz güç kaynağına bağlı bir kamera sisteminin antrepo işleticileri tarafından kurulması ve kamera kayıtlarının talep edildiği durumlarda herhangi bir gerekçe göstermeksizin tam olarak belirtilen tarih aralığında standart ve yaygın formatta gümrük idaresine ibraz edilmek üzere kayıt tarihinden itibaren bir yıl</w:t>
            </w:r>
            <w:r w:rsidR="000D1AFE">
              <w:rPr>
                <w:rFonts w:ascii="Times New Roman" w:hAnsi="Times New Roman"/>
                <w:color w:val="000000"/>
                <w:lang w:eastAsia="tr-TR"/>
              </w:rPr>
              <w:t xml:space="preserve"> </w:t>
            </w:r>
            <w:r w:rsidRPr="006F66D8">
              <w:rPr>
                <w:rFonts w:ascii="Times New Roman" w:hAnsi="Times New Roman"/>
                <w:color w:val="000000"/>
                <w:lang w:eastAsia="tr-TR"/>
              </w:rPr>
              <w:t>süre ile elektronik ortamda saklanması</w:t>
            </w:r>
          </w:p>
        </w:tc>
        <w:tc>
          <w:tcPr>
            <w:tcW w:w="703" w:type="dxa"/>
            <w:tcBorders>
              <w:top w:val="nil"/>
              <w:left w:val="nil"/>
              <w:bottom w:val="single" w:sz="4" w:space="0" w:color="auto"/>
              <w:right w:val="single" w:sz="4" w:space="0" w:color="auto"/>
            </w:tcBorders>
            <w:noWrap/>
            <w:vAlign w:val="center"/>
          </w:tcPr>
          <w:p w14:paraId="57E3AF82" w14:textId="77777777" w:rsidR="002571E3" w:rsidRPr="006F66D8" w:rsidRDefault="00534239" w:rsidP="007D2126">
            <w:pPr>
              <w:spacing w:after="0" w:line="240" w:lineRule="auto"/>
              <w:jc w:val="center"/>
              <w:rPr>
                <w:rFonts w:ascii="Times New Roman" w:hAnsi="Times New Roman"/>
                <w:color w:val="000000"/>
                <w:sz w:val="72"/>
                <w:szCs w:val="72"/>
                <w:lang w:eastAsia="tr-TR"/>
              </w:rPr>
            </w:pPr>
            <w:r>
              <w:rPr>
                <w:noProof/>
                <w:lang w:eastAsia="tr-TR"/>
              </w:rPr>
              <w:drawing>
                <wp:anchor distT="0" distB="0" distL="114300" distR="114300" simplePos="0" relativeHeight="251741184" behindDoc="0" locked="0" layoutInCell="1" allowOverlap="1" wp14:anchorId="21C04EA2" wp14:editId="69956E39">
                  <wp:simplePos x="0" y="0"/>
                  <wp:positionH relativeFrom="column">
                    <wp:posOffset>101600</wp:posOffset>
                  </wp:positionH>
                  <wp:positionV relativeFrom="paragraph">
                    <wp:posOffset>224790</wp:posOffset>
                  </wp:positionV>
                  <wp:extent cx="180975" cy="187325"/>
                  <wp:effectExtent l="0" t="0" r="9525" b="3175"/>
                  <wp:wrapNone/>
                  <wp:docPr id="68" name="Resim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8" r:link="rId7" cstate="print">
                            <a:extLst>
                              <a:ext uri="{28A0092B-C50C-407E-A947-70E740481C1C}">
                                <a14:useLocalDpi xmlns:a14="http://schemas.microsoft.com/office/drawing/2010/main" val="0"/>
                              </a:ext>
                            </a:extLst>
                          </a:blip>
                          <a:srcRect/>
                          <a:stretch>
                            <a:fillRect/>
                          </a:stretch>
                        </pic:blipFill>
                        <pic:spPr bwMode="auto">
                          <a:xfrm>
                            <a:off x="0" y="0"/>
                            <a:ext cx="180975" cy="18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71E3" w:rsidRPr="006F66D8">
              <w:rPr>
                <w:rFonts w:ascii="Times New Roman" w:hAnsi="Times New Roman"/>
                <w:color w:val="000000"/>
                <w:sz w:val="72"/>
                <w:szCs w:val="72"/>
                <w:lang w:eastAsia="tr-TR"/>
              </w:rPr>
              <w:t>□</w:t>
            </w:r>
          </w:p>
        </w:tc>
        <w:tc>
          <w:tcPr>
            <w:tcW w:w="920" w:type="dxa"/>
            <w:tcBorders>
              <w:top w:val="nil"/>
              <w:left w:val="nil"/>
              <w:bottom w:val="single" w:sz="4" w:space="0" w:color="auto"/>
              <w:right w:val="single" w:sz="4" w:space="0" w:color="auto"/>
            </w:tcBorders>
            <w:noWrap/>
            <w:vAlign w:val="center"/>
          </w:tcPr>
          <w:p w14:paraId="54D0FFF7" w14:textId="77777777" w:rsidR="002571E3" w:rsidRPr="00EE4D90" w:rsidRDefault="002571E3" w:rsidP="007D2126">
            <w:pPr>
              <w:spacing w:after="0" w:line="240" w:lineRule="auto"/>
              <w:jc w:val="center"/>
              <w:rPr>
                <w:rFonts w:ascii="Times New Roman" w:hAnsi="Times New Roman"/>
                <w:sz w:val="72"/>
                <w:szCs w:val="72"/>
                <w:lang w:eastAsia="tr-TR"/>
              </w:rPr>
            </w:pPr>
            <w:r w:rsidRPr="00EE4D90">
              <w:rPr>
                <w:rFonts w:ascii="Times New Roman" w:hAnsi="Times New Roman"/>
                <w:sz w:val="72"/>
                <w:szCs w:val="72"/>
                <w:lang w:eastAsia="tr-TR"/>
              </w:rPr>
              <w:t>□</w:t>
            </w:r>
          </w:p>
        </w:tc>
        <w:tc>
          <w:tcPr>
            <w:tcW w:w="1727" w:type="dxa"/>
            <w:tcBorders>
              <w:top w:val="nil"/>
              <w:left w:val="nil"/>
              <w:bottom w:val="single" w:sz="4" w:space="0" w:color="auto"/>
              <w:right w:val="single" w:sz="4" w:space="0" w:color="auto"/>
            </w:tcBorders>
            <w:noWrap/>
            <w:vAlign w:val="center"/>
          </w:tcPr>
          <w:p w14:paraId="70F89C97" w14:textId="77777777" w:rsidR="002571E3" w:rsidRPr="00EE4D90" w:rsidRDefault="00EE4D90" w:rsidP="00EE4D90">
            <w:pPr>
              <w:spacing w:after="0" w:line="240" w:lineRule="auto"/>
              <w:rPr>
                <w:rFonts w:cs="Calibri"/>
                <w:sz w:val="20"/>
                <w:szCs w:val="20"/>
                <w:lang w:eastAsia="tr-TR"/>
              </w:rPr>
            </w:pPr>
            <w:r w:rsidRPr="00EE4D90">
              <w:rPr>
                <w:rFonts w:cs="Calibri"/>
                <w:sz w:val="20"/>
                <w:szCs w:val="20"/>
                <w:lang w:eastAsia="tr-TR"/>
              </w:rPr>
              <w:t xml:space="preserve">Mevcut 59 adet kamera giriş-çıkışlar, antreponun çevresi, içi dahil her alanı kapsamaktadır. Hem UPS hem de jeneratör </w:t>
            </w:r>
            <w:r w:rsidR="00BE456C">
              <w:rPr>
                <w:rFonts w:cs="Calibri"/>
                <w:sz w:val="20"/>
                <w:szCs w:val="20"/>
                <w:lang w:eastAsia="tr-TR"/>
              </w:rPr>
              <w:t>vardır</w:t>
            </w:r>
            <w:r w:rsidRPr="00EE4D90">
              <w:rPr>
                <w:rFonts w:cs="Calibri"/>
                <w:sz w:val="20"/>
                <w:szCs w:val="20"/>
                <w:lang w:eastAsia="tr-TR"/>
              </w:rPr>
              <w:t xml:space="preserve">. Yeteri kadar rampa, </w:t>
            </w:r>
            <w:proofErr w:type="spellStart"/>
            <w:r w:rsidRPr="00EE4D90">
              <w:rPr>
                <w:rFonts w:cs="Calibri"/>
                <w:sz w:val="20"/>
                <w:szCs w:val="20"/>
                <w:lang w:eastAsia="tr-TR"/>
              </w:rPr>
              <w:t>forklift</w:t>
            </w:r>
            <w:proofErr w:type="spellEnd"/>
            <w:r w:rsidRPr="00EE4D90">
              <w:rPr>
                <w:rFonts w:cs="Calibri"/>
                <w:sz w:val="20"/>
                <w:szCs w:val="20"/>
                <w:lang w:eastAsia="tr-TR"/>
              </w:rPr>
              <w:t>, her noktada aydınlatma mevcuttur.</w:t>
            </w:r>
          </w:p>
        </w:tc>
      </w:tr>
      <w:tr w:rsidR="002571E3" w:rsidRPr="00386400" w14:paraId="3CAE85C5" w14:textId="77777777" w:rsidTr="00EE4D90">
        <w:trPr>
          <w:trHeight w:val="915"/>
        </w:trPr>
        <w:tc>
          <w:tcPr>
            <w:tcW w:w="690" w:type="dxa"/>
            <w:tcBorders>
              <w:top w:val="single" w:sz="4" w:space="0" w:color="auto"/>
              <w:left w:val="single" w:sz="4" w:space="0" w:color="auto"/>
              <w:bottom w:val="single" w:sz="4" w:space="0" w:color="auto"/>
              <w:right w:val="single" w:sz="4" w:space="0" w:color="auto"/>
            </w:tcBorders>
            <w:vAlign w:val="center"/>
          </w:tcPr>
          <w:p w14:paraId="61A9FC9D" w14:textId="77777777" w:rsidR="002571E3" w:rsidRPr="006F66D8" w:rsidRDefault="002571E3" w:rsidP="007D2126">
            <w:pPr>
              <w:spacing w:after="0" w:line="240" w:lineRule="auto"/>
              <w:jc w:val="center"/>
              <w:rPr>
                <w:rFonts w:ascii="Times New Roman" w:hAnsi="Times New Roman"/>
                <w:color w:val="000000"/>
                <w:lang w:eastAsia="tr-TR"/>
              </w:rPr>
            </w:pPr>
            <w:r w:rsidRPr="006F66D8">
              <w:rPr>
                <w:rFonts w:ascii="Times New Roman" w:hAnsi="Times New Roman"/>
                <w:color w:val="000000"/>
                <w:lang w:eastAsia="tr-TR"/>
              </w:rPr>
              <w:t>1.ğ</w:t>
            </w:r>
          </w:p>
        </w:tc>
        <w:tc>
          <w:tcPr>
            <w:tcW w:w="6607" w:type="dxa"/>
            <w:tcBorders>
              <w:top w:val="single" w:sz="4" w:space="0" w:color="auto"/>
              <w:left w:val="single" w:sz="4" w:space="0" w:color="auto"/>
              <w:bottom w:val="single" w:sz="4" w:space="0" w:color="auto"/>
              <w:right w:val="single" w:sz="4" w:space="0" w:color="auto"/>
            </w:tcBorders>
            <w:vAlign w:val="center"/>
          </w:tcPr>
          <w:p w14:paraId="514CFA49" w14:textId="77777777" w:rsidR="002571E3" w:rsidRPr="006F66D8" w:rsidRDefault="002571E3" w:rsidP="000D1AFE">
            <w:pPr>
              <w:spacing w:after="0" w:line="240" w:lineRule="auto"/>
              <w:jc w:val="both"/>
              <w:rPr>
                <w:rFonts w:ascii="Times New Roman" w:hAnsi="Times New Roman"/>
                <w:color w:val="000000"/>
                <w:lang w:eastAsia="tr-TR"/>
              </w:rPr>
            </w:pPr>
            <w:r w:rsidRPr="006F66D8">
              <w:rPr>
                <w:rFonts w:ascii="Times New Roman" w:hAnsi="Times New Roman"/>
                <w:color w:val="000000"/>
                <w:lang w:eastAsia="tr-TR"/>
              </w:rPr>
              <w:t>Elleçleme ve/veya işleme faaliyetlerinin yapılacağı antrepoların bu faaliyetlerin yapılması için gerekli donanıma sahip olması,</w:t>
            </w:r>
          </w:p>
        </w:tc>
        <w:tc>
          <w:tcPr>
            <w:tcW w:w="703" w:type="dxa"/>
            <w:tcBorders>
              <w:top w:val="single" w:sz="4" w:space="0" w:color="auto"/>
              <w:left w:val="single" w:sz="4" w:space="0" w:color="auto"/>
              <w:bottom w:val="single" w:sz="4" w:space="0" w:color="auto"/>
              <w:right w:val="single" w:sz="4" w:space="0" w:color="auto"/>
            </w:tcBorders>
            <w:noWrap/>
            <w:vAlign w:val="center"/>
          </w:tcPr>
          <w:p w14:paraId="112AA7E7" w14:textId="77777777" w:rsidR="002571E3" w:rsidRPr="006F66D8" w:rsidRDefault="00534239" w:rsidP="007D2126">
            <w:pPr>
              <w:spacing w:after="0" w:line="240" w:lineRule="auto"/>
              <w:jc w:val="center"/>
              <w:rPr>
                <w:rFonts w:ascii="Times New Roman" w:hAnsi="Times New Roman"/>
                <w:color w:val="000000"/>
                <w:sz w:val="72"/>
                <w:szCs w:val="72"/>
                <w:lang w:eastAsia="tr-TR"/>
              </w:rPr>
            </w:pPr>
            <w:r>
              <w:rPr>
                <w:noProof/>
                <w:lang w:eastAsia="tr-TR"/>
              </w:rPr>
              <w:drawing>
                <wp:anchor distT="0" distB="0" distL="114300" distR="114300" simplePos="0" relativeHeight="251743232" behindDoc="0" locked="0" layoutInCell="1" allowOverlap="1" wp14:anchorId="24B26497" wp14:editId="6AC9AD33">
                  <wp:simplePos x="0" y="0"/>
                  <wp:positionH relativeFrom="column">
                    <wp:posOffset>83820</wp:posOffset>
                  </wp:positionH>
                  <wp:positionV relativeFrom="paragraph">
                    <wp:posOffset>221615</wp:posOffset>
                  </wp:positionV>
                  <wp:extent cx="180975" cy="187325"/>
                  <wp:effectExtent l="0" t="0" r="9525" b="3175"/>
                  <wp:wrapNone/>
                  <wp:docPr id="69" name="Resim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8" r:link="rId7" cstate="print">
                            <a:extLst>
                              <a:ext uri="{28A0092B-C50C-407E-A947-70E740481C1C}">
                                <a14:useLocalDpi xmlns:a14="http://schemas.microsoft.com/office/drawing/2010/main" val="0"/>
                              </a:ext>
                            </a:extLst>
                          </a:blip>
                          <a:srcRect/>
                          <a:stretch>
                            <a:fillRect/>
                          </a:stretch>
                        </pic:blipFill>
                        <pic:spPr bwMode="auto">
                          <a:xfrm>
                            <a:off x="0" y="0"/>
                            <a:ext cx="180975" cy="18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71E3" w:rsidRPr="006F66D8">
              <w:rPr>
                <w:rFonts w:ascii="Times New Roman" w:hAnsi="Times New Roman"/>
                <w:color w:val="000000"/>
                <w:sz w:val="72"/>
                <w:szCs w:val="72"/>
                <w:lang w:eastAsia="tr-TR"/>
              </w:rPr>
              <w:t>□</w:t>
            </w:r>
          </w:p>
        </w:tc>
        <w:tc>
          <w:tcPr>
            <w:tcW w:w="920" w:type="dxa"/>
            <w:tcBorders>
              <w:top w:val="single" w:sz="4" w:space="0" w:color="auto"/>
              <w:left w:val="single" w:sz="4" w:space="0" w:color="auto"/>
              <w:bottom w:val="single" w:sz="4" w:space="0" w:color="auto"/>
              <w:right w:val="single" w:sz="4" w:space="0" w:color="auto"/>
            </w:tcBorders>
            <w:noWrap/>
            <w:vAlign w:val="center"/>
          </w:tcPr>
          <w:p w14:paraId="2C77F32E" w14:textId="77777777" w:rsidR="002571E3" w:rsidRPr="006F66D8" w:rsidRDefault="002571E3" w:rsidP="007D2126">
            <w:pPr>
              <w:spacing w:after="0" w:line="240" w:lineRule="auto"/>
              <w:jc w:val="center"/>
              <w:rPr>
                <w:rFonts w:ascii="Times New Roman" w:hAnsi="Times New Roman"/>
                <w:color w:val="000000"/>
                <w:sz w:val="72"/>
                <w:szCs w:val="72"/>
                <w:lang w:eastAsia="tr-TR"/>
              </w:rPr>
            </w:pPr>
            <w:r w:rsidRPr="006F66D8">
              <w:rPr>
                <w:rFonts w:ascii="Times New Roman" w:hAnsi="Times New Roman"/>
                <w:color w:val="000000"/>
                <w:sz w:val="72"/>
                <w:szCs w:val="72"/>
                <w:lang w:eastAsia="tr-TR"/>
              </w:rPr>
              <w:t>□</w:t>
            </w:r>
          </w:p>
        </w:tc>
        <w:tc>
          <w:tcPr>
            <w:tcW w:w="1727" w:type="dxa"/>
            <w:tcBorders>
              <w:top w:val="single" w:sz="4" w:space="0" w:color="auto"/>
              <w:left w:val="single" w:sz="4" w:space="0" w:color="auto"/>
              <w:bottom w:val="single" w:sz="4" w:space="0" w:color="auto"/>
              <w:right w:val="single" w:sz="4" w:space="0" w:color="auto"/>
            </w:tcBorders>
            <w:noWrap/>
            <w:vAlign w:val="center"/>
          </w:tcPr>
          <w:p w14:paraId="10B8F046" w14:textId="77777777" w:rsidR="002571E3" w:rsidRDefault="002571E3" w:rsidP="007D2126">
            <w:pPr>
              <w:spacing w:after="0" w:line="240" w:lineRule="auto"/>
              <w:rPr>
                <w:rFonts w:cs="Calibri"/>
                <w:color w:val="000000"/>
                <w:lang w:eastAsia="tr-TR"/>
              </w:rPr>
            </w:pPr>
            <w:r w:rsidRPr="006F66D8">
              <w:rPr>
                <w:rFonts w:cs="Calibri"/>
                <w:color w:val="000000"/>
                <w:lang w:eastAsia="tr-TR"/>
              </w:rPr>
              <w:t> </w:t>
            </w:r>
          </w:p>
          <w:p w14:paraId="21E668A0" w14:textId="77777777" w:rsidR="002571E3" w:rsidRDefault="002571E3" w:rsidP="007D2126">
            <w:pPr>
              <w:spacing w:after="0" w:line="240" w:lineRule="auto"/>
              <w:rPr>
                <w:rFonts w:cs="Calibri"/>
                <w:color w:val="000000"/>
                <w:lang w:eastAsia="tr-TR"/>
              </w:rPr>
            </w:pPr>
          </w:p>
          <w:p w14:paraId="1F4888A3" w14:textId="77777777" w:rsidR="002571E3" w:rsidRPr="006F66D8" w:rsidRDefault="002571E3" w:rsidP="007D2126">
            <w:pPr>
              <w:spacing w:after="0" w:line="240" w:lineRule="auto"/>
              <w:rPr>
                <w:rFonts w:cs="Calibri"/>
                <w:color w:val="000000"/>
                <w:lang w:eastAsia="tr-TR"/>
              </w:rPr>
            </w:pPr>
          </w:p>
        </w:tc>
      </w:tr>
      <w:tr w:rsidR="002571E3" w:rsidRPr="00386400" w14:paraId="26005566" w14:textId="77777777" w:rsidTr="00EE4D90">
        <w:trPr>
          <w:trHeight w:val="915"/>
        </w:trPr>
        <w:tc>
          <w:tcPr>
            <w:tcW w:w="690" w:type="dxa"/>
            <w:tcBorders>
              <w:top w:val="single" w:sz="4" w:space="0" w:color="auto"/>
              <w:left w:val="single" w:sz="4" w:space="0" w:color="auto"/>
              <w:bottom w:val="single" w:sz="4" w:space="0" w:color="auto"/>
              <w:right w:val="single" w:sz="4" w:space="0" w:color="auto"/>
            </w:tcBorders>
            <w:vAlign w:val="center"/>
          </w:tcPr>
          <w:p w14:paraId="0E4EA505" w14:textId="77777777" w:rsidR="002571E3" w:rsidRPr="006F66D8" w:rsidRDefault="002571E3" w:rsidP="007D2126">
            <w:pPr>
              <w:spacing w:after="0" w:line="240" w:lineRule="auto"/>
              <w:jc w:val="center"/>
              <w:rPr>
                <w:rFonts w:ascii="Times New Roman" w:hAnsi="Times New Roman"/>
                <w:color w:val="000000"/>
                <w:lang w:eastAsia="tr-TR"/>
              </w:rPr>
            </w:pPr>
            <w:r w:rsidRPr="006F66D8">
              <w:rPr>
                <w:rFonts w:ascii="Times New Roman" w:hAnsi="Times New Roman"/>
                <w:color w:val="000000"/>
                <w:lang w:eastAsia="tr-TR"/>
              </w:rPr>
              <w:lastRenderedPageBreak/>
              <w:t>1.h</w:t>
            </w:r>
          </w:p>
        </w:tc>
        <w:tc>
          <w:tcPr>
            <w:tcW w:w="6607" w:type="dxa"/>
            <w:tcBorders>
              <w:top w:val="single" w:sz="4" w:space="0" w:color="auto"/>
              <w:left w:val="nil"/>
              <w:bottom w:val="single" w:sz="4" w:space="0" w:color="auto"/>
              <w:right w:val="single" w:sz="4" w:space="0" w:color="auto"/>
            </w:tcBorders>
            <w:vAlign w:val="center"/>
          </w:tcPr>
          <w:p w14:paraId="7A1D6B1B" w14:textId="77777777" w:rsidR="002571E3" w:rsidRPr="006F66D8" w:rsidRDefault="002571E3" w:rsidP="000D1AFE">
            <w:pPr>
              <w:spacing w:after="0" w:line="240" w:lineRule="auto"/>
              <w:jc w:val="both"/>
              <w:rPr>
                <w:rFonts w:ascii="Times New Roman" w:hAnsi="Times New Roman"/>
                <w:color w:val="000000"/>
                <w:lang w:eastAsia="tr-TR"/>
              </w:rPr>
            </w:pPr>
            <w:r w:rsidRPr="006F66D8">
              <w:rPr>
                <w:rFonts w:ascii="Times New Roman" w:hAnsi="Times New Roman"/>
                <w:color w:val="000000"/>
                <w:lang w:eastAsia="tr-TR"/>
              </w:rPr>
              <w:t>En az bir muayene yeri olması,</w:t>
            </w:r>
          </w:p>
        </w:tc>
        <w:tc>
          <w:tcPr>
            <w:tcW w:w="703" w:type="dxa"/>
            <w:tcBorders>
              <w:top w:val="single" w:sz="4" w:space="0" w:color="auto"/>
              <w:left w:val="single" w:sz="4" w:space="0" w:color="auto"/>
              <w:bottom w:val="single" w:sz="4" w:space="0" w:color="auto"/>
              <w:right w:val="single" w:sz="4" w:space="0" w:color="auto"/>
            </w:tcBorders>
            <w:noWrap/>
            <w:vAlign w:val="center"/>
          </w:tcPr>
          <w:p w14:paraId="55A2F726" w14:textId="77777777" w:rsidR="002571E3" w:rsidRPr="006F66D8" w:rsidRDefault="00534239" w:rsidP="007D2126">
            <w:pPr>
              <w:spacing w:after="0" w:line="240" w:lineRule="auto"/>
              <w:jc w:val="center"/>
              <w:rPr>
                <w:rFonts w:ascii="Times New Roman" w:hAnsi="Times New Roman"/>
                <w:color w:val="000000"/>
                <w:sz w:val="72"/>
                <w:szCs w:val="72"/>
                <w:lang w:eastAsia="tr-TR"/>
              </w:rPr>
            </w:pPr>
            <w:r>
              <w:rPr>
                <w:noProof/>
                <w:lang w:eastAsia="tr-TR"/>
              </w:rPr>
              <w:drawing>
                <wp:anchor distT="0" distB="0" distL="114300" distR="114300" simplePos="0" relativeHeight="251745280" behindDoc="0" locked="0" layoutInCell="1" allowOverlap="1" wp14:anchorId="56066E25" wp14:editId="4FBC5B94">
                  <wp:simplePos x="0" y="0"/>
                  <wp:positionH relativeFrom="column">
                    <wp:posOffset>114300</wp:posOffset>
                  </wp:positionH>
                  <wp:positionV relativeFrom="paragraph">
                    <wp:posOffset>237490</wp:posOffset>
                  </wp:positionV>
                  <wp:extent cx="180975" cy="187325"/>
                  <wp:effectExtent l="0" t="0" r="9525" b="3175"/>
                  <wp:wrapNone/>
                  <wp:docPr id="70" name="Resim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8" r:link="rId7" cstate="print">
                            <a:extLst>
                              <a:ext uri="{28A0092B-C50C-407E-A947-70E740481C1C}">
                                <a14:useLocalDpi xmlns:a14="http://schemas.microsoft.com/office/drawing/2010/main" val="0"/>
                              </a:ext>
                            </a:extLst>
                          </a:blip>
                          <a:srcRect/>
                          <a:stretch>
                            <a:fillRect/>
                          </a:stretch>
                        </pic:blipFill>
                        <pic:spPr bwMode="auto">
                          <a:xfrm>
                            <a:off x="0" y="0"/>
                            <a:ext cx="180975" cy="18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71E3" w:rsidRPr="006F66D8">
              <w:rPr>
                <w:rFonts w:ascii="Times New Roman" w:hAnsi="Times New Roman"/>
                <w:color w:val="000000"/>
                <w:sz w:val="72"/>
                <w:szCs w:val="72"/>
                <w:lang w:eastAsia="tr-TR"/>
              </w:rPr>
              <w:t>□</w:t>
            </w:r>
          </w:p>
        </w:tc>
        <w:tc>
          <w:tcPr>
            <w:tcW w:w="920" w:type="dxa"/>
            <w:tcBorders>
              <w:top w:val="single" w:sz="4" w:space="0" w:color="auto"/>
              <w:left w:val="single" w:sz="4" w:space="0" w:color="auto"/>
              <w:bottom w:val="single" w:sz="4" w:space="0" w:color="auto"/>
              <w:right w:val="single" w:sz="4" w:space="0" w:color="auto"/>
            </w:tcBorders>
            <w:noWrap/>
            <w:vAlign w:val="center"/>
          </w:tcPr>
          <w:p w14:paraId="67F04EE2" w14:textId="77777777" w:rsidR="002571E3" w:rsidRPr="006F66D8" w:rsidRDefault="002571E3" w:rsidP="007D2126">
            <w:pPr>
              <w:spacing w:after="0" w:line="240" w:lineRule="auto"/>
              <w:jc w:val="center"/>
              <w:rPr>
                <w:rFonts w:ascii="Times New Roman" w:hAnsi="Times New Roman"/>
                <w:color w:val="000000"/>
                <w:sz w:val="72"/>
                <w:szCs w:val="72"/>
                <w:lang w:eastAsia="tr-TR"/>
              </w:rPr>
            </w:pPr>
            <w:r w:rsidRPr="006F66D8">
              <w:rPr>
                <w:rFonts w:ascii="Times New Roman" w:hAnsi="Times New Roman"/>
                <w:color w:val="000000"/>
                <w:sz w:val="72"/>
                <w:szCs w:val="72"/>
                <w:lang w:eastAsia="tr-TR"/>
              </w:rPr>
              <w:t>□</w:t>
            </w:r>
          </w:p>
        </w:tc>
        <w:tc>
          <w:tcPr>
            <w:tcW w:w="1727" w:type="dxa"/>
            <w:tcBorders>
              <w:top w:val="single" w:sz="4" w:space="0" w:color="auto"/>
              <w:left w:val="single" w:sz="4" w:space="0" w:color="auto"/>
              <w:bottom w:val="single" w:sz="4" w:space="0" w:color="auto"/>
              <w:right w:val="single" w:sz="4" w:space="0" w:color="auto"/>
            </w:tcBorders>
            <w:noWrap/>
            <w:vAlign w:val="center"/>
          </w:tcPr>
          <w:p w14:paraId="090F2B64" w14:textId="77777777" w:rsidR="002571E3" w:rsidRPr="006F66D8" w:rsidRDefault="002571E3" w:rsidP="007D2126">
            <w:pPr>
              <w:spacing w:after="0" w:line="240" w:lineRule="auto"/>
              <w:rPr>
                <w:rFonts w:cs="Calibri"/>
                <w:color w:val="000000"/>
                <w:lang w:eastAsia="tr-TR"/>
              </w:rPr>
            </w:pPr>
            <w:r>
              <w:rPr>
                <w:rFonts w:cs="Calibri"/>
                <w:color w:val="000000"/>
                <w:lang w:eastAsia="tr-TR"/>
              </w:rPr>
              <w:t>Muayene alanı</w:t>
            </w:r>
            <w:r w:rsidR="00534239">
              <w:rPr>
                <w:rFonts w:cs="Calibri"/>
                <w:color w:val="000000"/>
                <w:lang w:eastAsia="tr-TR"/>
              </w:rPr>
              <w:t xml:space="preserve"> mevcut</w:t>
            </w:r>
          </w:p>
        </w:tc>
      </w:tr>
      <w:tr w:rsidR="002571E3" w:rsidRPr="00386400" w14:paraId="0D567829" w14:textId="77777777" w:rsidTr="00514DA3">
        <w:trPr>
          <w:trHeight w:val="915"/>
        </w:trPr>
        <w:tc>
          <w:tcPr>
            <w:tcW w:w="690" w:type="dxa"/>
            <w:tcBorders>
              <w:top w:val="nil"/>
              <w:left w:val="single" w:sz="4" w:space="0" w:color="auto"/>
              <w:bottom w:val="single" w:sz="4" w:space="0" w:color="auto"/>
              <w:right w:val="single" w:sz="4" w:space="0" w:color="auto"/>
            </w:tcBorders>
            <w:vAlign w:val="center"/>
          </w:tcPr>
          <w:p w14:paraId="75D8FB20" w14:textId="77777777" w:rsidR="002571E3" w:rsidRPr="006F66D8" w:rsidRDefault="002571E3" w:rsidP="007D2126">
            <w:pPr>
              <w:spacing w:after="0" w:line="240" w:lineRule="auto"/>
              <w:jc w:val="center"/>
              <w:rPr>
                <w:rFonts w:ascii="Times New Roman" w:hAnsi="Times New Roman"/>
                <w:color w:val="000000"/>
                <w:lang w:eastAsia="tr-TR"/>
              </w:rPr>
            </w:pPr>
            <w:r w:rsidRPr="006F66D8">
              <w:rPr>
                <w:rFonts w:ascii="Times New Roman" w:hAnsi="Times New Roman"/>
                <w:color w:val="000000"/>
                <w:lang w:eastAsia="tr-TR"/>
              </w:rPr>
              <w:t>1.ı</w:t>
            </w:r>
          </w:p>
        </w:tc>
        <w:tc>
          <w:tcPr>
            <w:tcW w:w="6607" w:type="dxa"/>
            <w:tcBorders>
              <w:top w:val="single" w:sz="4" w:space="0" w:color="auto"/>
              <w:left w:val="nil"/>
              <w:bottom w:val="single" w:sz="4" w:space="0" w:color="auto"/>
              <w:right w:val="single" w:sz="4" w:space="0" w:color="000000"/>
            </w:tcBorders>
            <w:vAlign w:val="center"/>
          </w:tcPr>
          <w:p w14:paraId="2026E8FF" w14:textId="77777777" w:rsidR="002571E3" w:rsidRPr="006F66D8" w:rsidRDefault="002571E3" w:rsidP="000D1AFE">
            <w:pPr>
              <w:spacing w:after="0" w:line="240" w:lineRule="auto"/>
              <w:jc w:val="both"/>
              <w:rPr>
                <w:rFonts w:ascii="Times New Roman" w:hAnsi="Times New Roman"/>
                <w:color w:val="000000"/>
                <w:lang w:eastAsia="tr-TR"/>
              </w:rPr>
            </w:pPr>
            <w:r w:rsidRPr="006F66D8">
              <w:rPr>
                <w:rFonts w:ascii="Times New Roman" w:hAnsi="Times New Roman"/>
                <w:color w:val="000000"/>
                <w:lang w:eastAsia="tr-TR"/>
              </w:rPr>
              <w:t>Rezerveli eşyanın konulması için kapalı, çifte kilitli özel yerleri olması,</w:t>
            </w:r>
          </w:p>
        </w:tc>
        <w:tc>
          <w:tcPr>
            <w:tcW w:w="703" w:type="dxa"/>
            <w:tcBorders>
              <w:top w:val="single" w:sz="4" w:space="0" w:color="auto"/>
              <w:left w:val="nil"/>
              <w:bottom w:val="single" w:sz="4" w:space="0" w:color="auto"/>
              <w:right w:val="single" w:sz="4" w:space="0" w:color="auto"/>
            </w:tcBorders>
            <w:noWrap/>
            <w:vAlign w:val="center"/>
          </w:tcPr>
          <w:p w14:paraId="0FC5478C" w14:textId="77777777" w:rsidR="002571E3" w:rsidRPr="006F66D8" w:rsidRDefault="0020080E" w:rsidP="007D2126">
            <w:pPr>
              <w:spacing w:after="0" w:line="240" w:lineRule="auto"/>
              <w:jc w:val="center"/>
              <w:rPr>
                <w:rFonts w:ascii="Times New Roman" w:hAnsi="Times New Roman"/>
                <w:color w:val="000000"/>
                <w:sz w:val="72"/>
                <w:szCs w:val="72"/>
                <w:lang w:eastAsia="tr-TR"/>
              </w:rPr>
            </w:pPr>
            <w:r>
              <w:rPr>
                <w:noProof/>
                <w:lang w:eastAsia="tr-TR"/>
              </w:rPr>
              <w:drawing>
                <wp:anchor distT="0" distB="0" distL="114300" distR="114300" simplePos="0" relativeHeight="251747328" behindDoc="0" locked="0" layoutInCell="1" allowOverlap="1" wp14:anchorId="08122A51" wp14:editId="3BEE07F8">
                  <wp:simplePos x="0" y="0"/>
                  <wp:positionH relativeFrom="column">
                    <wp:posOffset>92075</wp:posOffset>
                  </wp:positionH>
                  <wp:positionV relativeFrom="paragraph">
                    <wp:posOffset>237490</wp:posOffset>
                  </wp:positionV>
                  <wp:extent cx="180975" cy="187325"/>
                  <wp:effectExtent l="0" t="0" r="9525" b="3175"/>
                  <wp:wrapNone/>
                  <wp:docPr id="71" name="Resi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8" r:link="rId7" cstate="print">
                            <a:extLst>
                              <a:ext uri="{28A0092B-C50C-407E-A947-70E740481C1C}">
                                <a14:useLocalDpi xmlns:a14="http://schemas.microsoft.com/office/drawing/2010/main" val="0"/>
                              </a:ext>
                            </a:extLst>
                          </a:blip>
                          <a:srcRect/>
                          <a:stretch>
                            <a:fillRect/>
                          </a:stretch>
                        </pic:blipFill>
                        <pic:spPr bwMode="auto">
                          <a:xfrm>
                            <a:off x="0" y="0"/>
                            <a:ext cx="180975" cy="18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71E3" w:rsidRPr="006F66D8">
              <w:rPr>
                <w:rFonts w:ascii="Times New Roman" w:hAnsi="Times New Roman"/>
                <w:color w:val="000000"/>
                <w:sz w:val="72"/>
                <w:szCs w:val="72"/>
                <w:lang w:eastAsia="tr-TR"/>
              </w:rPr>
              <w:t>□</w:t>
            </w:r>
          </w:p>
        </w:tc>
        <w:tc>
          <w:tcPr>
            <w:tcW w:w="920" w:type="dxa"/>
            <w:tcBorders>
              <w:top w:val="single" w:sz="4" w:space="0" w:color="auto"/>
              <w:left w:val="nil"/>
              <w:bottom w:val="single" w:sz="4" w:space="0" w:color="auto"/>
              <w:right w:val="single" w:sz="4" w:space="0" w:color="auto"/>
            </w:tcBorders>
            <w:noWrap/>
            <w:vAlign w:val="center"/>
          </w:tcPr>
          <w:p w14:paraId="1E566F39" w14:textId="77777777" w:rsidR="002571E3" w:rsidRPr="006F66D8" w:rsidRDefault="002571E3" w:rsidP="007D2126">
            <w:pPr>
              <w:spacing w:after="0" w:line="240" w:lineRule="auto"/>
              <w:jc w:val="center"/>
              <w:rPr>
                <w:rFonts w:ascii="Times New Roman" w:hAnsi="Times New Roman"/>
                <w:color w:val="000000"/>
                <w:sz w:val="72"/>
                <w:szCs w:val="72"/>
                <w:lang w:eastAsia="tr-TR"/>
              </w:rPr>
            </w:pPr>
            <w:r w:rsidRPr="006F66D8">
              <w:rPr>
                <w:rFonts w:ascii="Times New Roman" w:hAnsi="Times New Roman"/>
                <w:color w:val="000000"/>
                <w:sz w:val="72"/>
                <w:szCs w:val="72"/>
                <w:lang w:eastAsia="tr-TR"/>
              </w:rPr>
              <w:t>□</w:t>
            </w:r>
          </w:p>
        </w:tc>
        <w:tc>
          <w:tcPr>
            <w:tcW w:w="1727" w:type="dxa"/>
            <w:tcBorders>
              <w:top w:val="single" w:sz="4" w:space="0" w:color="auto"/>
              <w:left w:val="nil"/>
              <w:bottom w:val="single" w:sz="4" w:space="0" w:color="auto"/>
              <w:right w:val="single" w:sz="4" w:space="0" w:color="auto"/>
            </w:tcBorders>
            <w:noWrap/>
            <w:vAlign w:val="center"/>
          </w:tcPr>
          <w:p w14:paraId="74F59B5F" w14:textId="77777777" w:rsidR="002571E3" w:rsidRPr="0020080E" w:rsidRDefault="00D44277" w:rsidP="007D2126">
            <w:pPr>
              <w:spacing w:after="0" w:line="240" w:lineRule="auto"/>
              <w:rPr>
                <w:rFonts w:cs="Calibri"/>
                <w:color w:val="FF0000"/>
                <w:lang w:eastAsia="tr-TR"/>
              </w:rPr>
            </w:pPr>
            <w:r w:rsidRPr="00D44277">
              <w:rPr>
                <w:rFonts w:cs="Calibri"/>
                <w:lang w:eastAsia="tr-TR"/>
              </w:rPr>
              <w:t>11,56 metrekare</w:t>
            </w:r>
          </w:p>
        </w:tc>
      </w:tr>
      <w:tr w:rsidR="002571E3" w:rsidRPr="00386400" w14:paraId="4982FA9E" w14:textId="77777777" w:rsidTr="0040279C">
        <w:trPr>
          <w:trHeight w:val="915"/>
        </w:trPr>
        <w:tc>
          <w:tcPr>
            <w:tcW w:w="690" w:type="dxa"/>
            <w:tcBorders>
              <w:top w:val="nil"/>
              <w:left w:val="single" w:sz="4" w:space="0" w:color="auto"/>
              <w:bottom w:val="single" w:sz="4" w:space="0" w:color="auto"/>
              <w:right w:val="single" w:sz="4" w:space="0" w:color="auto"/>
            </w:tcBorders>
            <w:vAlign w:val="center"/>
          </w:tcPr>
          <w:p w14:paraId="494C7F0E" w14:textId="77777777" w:rsidR="002571E3" w:rsidRPr="006F66D8" w:rsidRDefault="002571E3" w:rsidP="007D2126">
            <w:pPr>
              <w:spacing w:after="0" w:line="240" w:lineRule="auto"/>
              <w:jc w:val="center"/>
              <w:rPr>
                <w:rFonts w:ascii="Times New Roman" w:hAnsi="Times New Roman"/>
                <w:color w:val="000000"/>
                <w:lang w:eastAsia="tr-TR"/>
              </w:rPr>
            </w:pPr>
            <w:r w:rsidRPr="006F66D8">
              <w:rPr>
                <w:rFonts w:ascii="Times New Roman" w:hAnsi="Times New Roman"/>
                <w:color w:val="000000"/>
                <w:lang w:eastAsia="tr-TR"/>
              </w:rPr>
              <w:t>1.i</w:t>
            </w:r>
          </w:p>
        </w:tc>
        <w:tc>
          <w:tcPr>
            <w:tcW w:w="6607" w:type="dxa"/>
            <w:tcBorders>
              <w:top w:val="single" w:sz="4" w:space="0" w:color="auto"/>
              <w:left w:val="nil"/>
              <w:bottom w:val="single" w:sz="4" w:space="0" w:color="auto"/>
              <w:right w:val="single" w:sz="4" w:space="0" w:color="000000"/>
            </w:tcBorders>
            <w:vAlign w:val="center"/>
          </w:tcPr>
          <w:p w14:paraId="16B324D7" w14:textId="77777777" w:rsidR="002571E3" w:rsidRPr="006F66D8" w:rsidRDefault="002571E3" w:rsidP="000D1AFE">
            <w:pPr>
              <w:spacing w:after="0" w:line="240" w:lineRule="auto"/>
              <w:jc w:val="both"/>
              <w:rPr>
                <w:rFonts w:ascii="Times New Roman" w:hAnsi="Times New Roman"/>
                <w:color w:val="000000"/>
                <w:lang w:eastAsia="tr-TR"/>
              </w:rPr>
            </w:pPr>
            <w:r w:rsidRPr="006F66D8">
              <w:rPr>
                <w:rFonts w:ascii="Times New Roman" w:hAnsi="Times New Roman"/>
                <w:color w:val="000000"/>
                <w:lang w:eastAsia="tr-TR"/>
              </w:rPr>
              <w:t>Ufak veya kıymetli eşyanın saklanması için, özel rafları ve kilitli dolap ve kasaları bulunması,</w:t>
            </w:r>
          </w:p>
        </w:tc>
        <w:tc>
          <w:tcPr>
            <w:tcW w:w="703" w:type="dxa"/>
            <w:tcBorders>
              <w:top w:val="nil"/>
              <w:left w:val="nil"/>
              <w:bottom w:val="single" w:sz="4" w:space="0" w:color="auto"/>
              <w:right w:val="single" w:sz="4" w:space="0" w:color="auto"/>
            </w:tcBorders>
            <w:noWrap/>
            <w:vAlign w:val="center"/>
          </w:tcPr>
          <w:p w14:paraId="7198FD08" w14:textId="77777777" w:rsidR="002571E3" w:rsidRPr="006F66D8" w:rsidRDefault="0020080E" w:rsidP="007D2126">
            <w:pPr>
              <w:spacing w:after="0" w:line="240" w:lineRule="auto"/>
              <w:jc w:val="center"/>
              <w:rPr>
                <w:rFonts w:ascii="Times New Roman" w:hAnsi="Times New Roman"/>
                <w:color w:val="000000"/>
                <w:sz w:val="72"/>
                <w:szCs w:val="72"/>
                <w:lang w:eastAsia="tr-TR"/>
              </w:rPr>
            </w:pPr>
            <w:r>
              <w:rPr>
                <w:noProof/>
                <w:lang w:eastAsia="tr-TR"/>
              </w:rPr>
              <w:drawing>
                <wp:anchor distT="0" distB="0" distL="114300" distR="114300" simplePos="0" relativeHeight="251749376" behindDoc="0" locked="0" layoutInCell="1" allowOverlap="1" wp14:anchorId="35B484D2" wp14:editId="695829F4">
                  <wp:simplePos x="0" y="0"/>
                  <wp:positionH relativeFrom="column">
                    <wp:posOffset>101600</wp:posOffset>
                  </wp:positionH>
                  <wp:positionV relativeFrom="paragraph">
                    <wp:posOffset>227965</wp:posOffset>
                  </wp:positionV>
                  <wp:extent cx="180975" cy="187325"/>
                  <wp:effectExtent l="0" t="0" r="9525" b="3175"/>
                  <wp:wrapNone/>
                  <wp:docPr id="72" name="Resim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8" r:link="rId7" cstate="print">
                            <a:extLst>
                              <a:ext uri="{28A0092B-C50C-407E-A947-70E740481C1C}">
                                <a14:useLocalDpi xmlns:a14="http://schemas.microsoft.com/office/drawing/2010/main" val="0"/>
                              </a:ext>
                            </a:extLst>
                          </a:blip>
                          <a:srcRect/>
                          <a:stretch>
                            <a:fillRect/>
                          </a:stretch>
                        </pic:blipFill>
                        <pic:spPr bwMode="auto">
                          <a:xfrm>
                            <a:off x="0" y="0"/>
                            <a:ext cx="180975" cy="18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71E3" w:rsidRPr="006F66D8">
              <w:rPr>
                <w:rFonts w:ascii="Times New Roman" w:hAnsi="Times New Roman"/>
                <w:color w:val="000000"/>
                <w:sz w:val="72"/>
                <w:szCs w:val="72"/>
                <w:lang w:eastAsia="tr-TR"/>
              </w:rPr>
              <w:t>□</w:t>
            </w:r>
          </w:p>
        </w:tc>
        <w:tc>
          <w:tcPr>
            <w:tcW w:w="920" w:type="dxa"/>
            <w:tcBorders>
              <w:top w:val="nil"/>
              <w:left w:val="nil"/>
              <w:bottom w:val="single" w:sz="4" w:space="0" w:color="auto"/>
              <w:right w:val="single" w:sz="4" w:space="0" w:color="auto"/>
            </w:tcBorders>
            <w:noWrap/>
            <w:vAlign w:val="center"/>
          </w:tcPr>
          <w:p w14:paraId="15300D33" w14:textId="77777777" w:rsidR="002571E3" w:rsidRPr="006F66D8" w:rsidRDefault="002571E3" w:rsidP="007D2126">
            <w:pPr>
              <w:spacing w:after="0" w:line="240" w:lineRule="auto"/>
              <w:jc w:val="center"/>
              <w:rPr>
                <w:rFonts w:ascii="Times New Roman" w:hAnsi="Times New Roman"/>
                <w:color w:val="000000"/>
                <w:sz w:val="72"/>
                <w:szCs w:val="72"/>
                <w:lang w:eastAsia="tr-TR"/>
              </w:rPr>
            </w:pPr>
            <w:r w:rsidRPr="006F66D8">
              <w:rPr>
                <w:rFonts w:ascii="Times New Roman" w:hAnsi="Times New Roman"/>
                <w:color w:val="000000"/>
                <w:sz w:val="72"/>
                <w:szCs w:val="72"/>
                <w:lang w:eastAsia="tr-TR"/>
              </w:rPr>
              <w:t>□</w:t>
            </w:r>
          </w:p>
        </w:tc>
        <w:tc>
          <w:tcPr>
            <w:tcW w:w="1727" w:type="dxa"/>
            <w:tcBorders>
              <w:top w:val="nil"/>
              <w:left w:val="nil"/>
              <w:bottom w:val="single" w:sz="4" w:space="0" w:color="auto"/>
              <w:right w:val="single" w:sz="4" w:space="0" w:color="auto"/>
            </w:tcBorders>
            <w:noWrap/>
            <w:vAlign w:val="center"/>
          </w:tcPr>
          <w:p w14:paraId="6F772994" w14:textId="77777777" w:rsidR="002571E3" w:rsidRPr="0020080E" w:rsidRDefault="002571E3" w:rsidP="007D2126">
            <w:pPr>
              <w:spacing w:after="0" w:line="240" w:lineRule="auto"/>
              <w:rPr>
                <w:rFonts w:cs="Calibri"/>
                <w:color w:val="FF0000"/>
                <w:lang w:eastAsia="tr-TR"/>
              </w:rPr>
            </w:pPr>
            <w:r w:rsidRPr="0020080E">
              <w:rPr>
                <w:rFonts w:cs="Calibri"/>
                <w:color w:val="FF0000"/>
                <w:lang w:eastAsia="tr-TR"/>
              </w:rPr>
              <w:t> </w:t>
            </w:r>
            <w:r w:rsidR="00EE4D90" w:rsidRPr="00EE4D90">
              <w:rPr>
                <w:rFonts w:cs="Calibri"/>
                <w:lang w:eastAsia="tr-TR"/>
              </w:rPr>
              <w:t>1 adet çelik kasa vardır</w:t>
            </w:r>
          </w:p>
        </w:tc>
      </w:tr>
      <w:tr w:rsidR="002571E3" w:rsidRPr="00386400" w14:paraId="2355F615" w14:textId="77777777" w:rsidTr="00514DA3">
        <w:trPr>
          <w:trHeight w:val="915"/>
        </w:trPr>
        <w:tc>
          <w:tcPr>
            <w:tcW w:w="690" w:type="dxa"/>
            <w:tcBorders>
              <w:top w:val="nil"/>
              <w:left w:val="single" w:sz="4" w:space="0" w:color="auto"/>
              <w:bottom w:val="single" w:sz="4" w:space="0" w:color="auto"/>
              <w:right w:val="single" w:sz="4" w:space="0" w:color="auto"/>
            </w:tcBorders>
            <w:vAlign w:val="center"/>
          </w:tcPr>
          <w:p w14:paraId="40D54FF2" w14:textId="77777777" w:rsidR="002571E3" w:rsidRPr="006F66D8" w:rsidRDefault="002571E3" w:rsidP="007D2126">
            <w:pPr>
              <w:spacing w:after="0" w:line="240" w:lineRule="auto"/>
              <w:jc w:val="center"/>
              <w:rPr>
                <w:rFonts w:ascii="Times New Roman" w:hAnsi="Times New Roman"/>
                <w:color w:val="000000"/>
                <w:lang w:eastAsia="tr-TR"/>
              </w:rPr>
            </w:pPr>
            <w:r w:rsidRPr="006F66D8">
              <w:rPr>
                <w:rFonts w:ascii="Times New Roman" w:hAnsi="Times New Roman"/>
                <w:color w:val="000000"/>
                <w:lang w:eastAsia="tr-TR"/>
              </w:rPr>
              <w:t>1.j</w:t>
            </w:r>
          </w:p>
        </w:tc>
        <w:tc>
          <w:tcPr>
            <w:tcW w:w="6607" w:type="dxa"/>
            <w:tcBorders>
              <w:top w:val="single" w:sz="4" w:space="0" w:color="auto"/>
              <w:left w:val="nil"/>
              <w:bottom w:val="single" w:sz="4" w:space="0" w:color="auto"/>
              <w:right w:val="single" w:sz="4" w:space="0" w:color="000000"/>
            </w:tcBorders>
            <w:vAlign w:val="center"/>
          </w:tcPr>
          <w:p w14:paraId="5268DADE" w14:textId="77777777" w:rsidR="002571E3" w:rsidRPr="006F66D8" w:rsidRDefault="002571E3" w:rsidP="000D1AFE">
            <w:pPr>
              <w:spacing w:after="0" w:line="240" w:lineRule="auto"/>
              <w:jc w:val="both"/>
              <w:rPr>
                <w:rFonts w:ascii="Times New Roman" w:hAnsi="Times New Roman"/>
                <w:color w:val="000000"/>
                <w:lang w:eastAsia="tr-TR"/>
              </w:rPr>
            </w:pPr>
            <w:r w:rsidRPr="006F66D8">
              <w:rPr>
                <w:rFonts w:ascii="Times New Roman" w:hAnsi="Times New Roman"/>
                <w:color w:val="000000"/>
                <w:lang w:eastAsia="tr-TR"/>
              </w:rPr>
              <w:t>Antrepo alanı içerisinde gümrük personeli</w:t>
            </w:r>
            <w:r>
              <w:rPr>
                <w:rFonts w:ascii="Times New Roman" w:hAnsi="Times New Roman"/>
                <w:color w:val="000000"/>
                <w:lang w:eastAsia="tr-TR"/>
              </w:rPr>
              <w:t xml:space="preserve"> veya </w:t>
            </w:r>
            <w:r w:rsidR="0020080E">
              <w:rPr>
                <w:rFonts w:ascii="Times New Roman" w:hAnsi="Times New Roman"/>
                <w:color w:val="000000"/>
                <w:lang w:eastAsia="tr-TR"/>
              </w:rPr>
              <w:t>y</w:t>
            </w:r>
            <w:r>
              <w:rPr>
                <w:rFonts w:ascii="Times New Roman" w:hAnsi="Times New Roman"/>
                <w:color w:val="000000"/>
                <w:lang w:eastAsia="tr-TR"/>
              </w:rPr>
              <w:t xml:space="preserve">etkilendirilmiş gümrük müşaviri ve/veya </w:t>
            </w:r>
            <w:r w:rsidR="0020080E">
              <w:rPr>
                <w:rFonts w:ascii="Times New Roman" w:hAnsi="Times New Roman"/>
                <w:color w:val="000000"/>
                <w:lang w:eastAsia="tr-TR"/>
              </w:rPr>
              <w:t>YGM</w:t>
            </w:r>
            <w:r>
              <w:rPr>
                <w:rFonts w:ascii="Times New Roman" w:hAnsi="Times New Roman"/>
                <w:color w:val="000000"/>
                <w:lang w:eastAsia="tr-TR"/>
              </w:rPr>
              <w:t xml:space="preserve"> çalışanı</w:t>
            </w:r>
            <w:r w:rsidRPr="006F66D8">
              <w:rPr>
                <w:rFonts w:ascii="Times New Roman" w:hAnsi="Times New Roman"/>
                <w:color w:val="000000"/>
                <w:lang w:eastAsia="tr-TR"/>
              </w:rPr>
              <w:t xml:space="preserve"> ile antrepo işletmesinin personelinin çalışma ve gözetimine elverişli özel büroları ve yerleri olması,</w:t>
            </w:r>
          </w:p>
        </w:tc>
        <w:tc>
          <w:tcPr>
            <w:tcW w:w="703" w:type="dxa"/>
            <w:tcBorders>
              <w:top w:val="nil"/>
              <w:left w:val="nil"/>
              <w:bottom w:val="single" w:sz="4" w:space="0" w:color="auto"/>
              <w:right w:val="single" w:sz="4" w:space="0" w:color="auto"/>
            </w:tcBorders>
            <w:noWrap/>
            <w:vAlign w:val="center"/>
          </w:tcPr>
          <w:p w14:paraId="1BA15C54" w14:textId="77777777" w:rsidR="002571E3" w:rsidRPr="006F66D8" w:rsidRDefault="0020080E" w:rsidP="007D2126">
            <w:pPr>
              <w:spacing w:after="0" w:line="240" w:lineRule="auto"/>
              <w:jc w:val="center"/>
              <w:rPr>
                <w:rFonts w:ascii="Times New Roman" w:hAnsi="Times New Roman"/>
                <w:color w:val="000000"/>
                <w:sz w:val="72"/>
                <w:szCs w:val="72"/>
                <w:lang w:eastAsia="tr-TR"/>
              </w:rPr>
            </w:pPr>
            <w:r>
              <w:rPr>
                <w:noProof/>
                <w:lang w:eastAsia="tr-TR"/>
              </w:rPr>
              <w:drawing>
                <wp:anchor distT="0" distB="0" distL="114300" distR="114300" simplePos="0" relativeHeight="251751424" behindDoc="0" locked="0" layoutInCell="1" allowOverlap="1" wp14:anchorId="764E6249" wp14:editId="381D72E5">
                  <wp:simplePos x="0" y="0"/>
                  <wp:positionH relativeFrom="column">
                    <wp:posOffset>82550</wp:posOffset>
                  </wp:positionH>
                  <wp:positionV relativeFrom="paragraph">
                    <wp:posOffset>227965</wp:posOffset>
                  </wp:positionV>
                  <wp:extent cx="180975" cy="187325"/>
                  <wp:effectExtent l="0" t="0" r="9525" b="3175"/>
                  <wp:wrapNone/>
                  <wp:docPr id="73" name="Resim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8" r:link="rId7" cstate="print">
                            <a:extLst>
                              <a:ext uri="{28A0092B-C50C-407E-A947-70E740481C1C}">
                                <a14:useLocalDpi xmlns:a14="http://schemas.microsoft.com/office/drawing/2010/main" val="0"/>
                              </a:ext>
                            </a:extLst>
                          </a:blip>
                          <a:srcRect/>
                          <a:stretch>
                            <a:fillRect/>
                          </a:stretch>
                        </pic:blipFill>
                        <pic:spPr bwMode="auto">
                          <a:xfrm>
                            <a:off x="0" y="0"/>
                            <a:ext cx="180975" cy="18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71E3" w:rsidRPr="006F66D8">
              <w:rPr>
                <w:rFonts w:ascii="Times New Roman" w:hAnsi="Times New Roman"/>
                <w:color w:val="000000"/>
                <w:sz w:val="72"/>
                <w:szCs w:val="72"/>
                <w:lang w:eastAsia="tr-TR"/>
              </w:rPr>
              <w:t>□</w:t>
            </w:r>
          </w:p>
        </w:tc>
        <w:tc>
          <w:tcPr>
            <w:tcW w:w="920" w:type="dxa"/>
            <w:tcBorders>
              <w:top w:val="nil"/>
              <w:left w:val="nil"/>
              <w:bottom w:val="single" w:sz="4" w:space="0" w:color="auto"/>
              <w:right w:val="single" w:sz="4" w:space="0" w:color="auto"/>
            </w:tcBorders>
            <w:noWrap/>
            <w:vAlign w:val="center"/>
          </w:tcPr>
          <w:p w14:paraId="185FC8A7" w14:textId="77777777" w:rsidR="002571E3" w:rsidRPr="006F66D8" w:rsidRDefault="002571E3" w:rsidP="007D2126">
            <w:pPr>
              <w:spacing w:after="0" w:line="240" w:lineRule="auto"/>
              <w:jc w:val="center"/>
              <w:rPr>
                <w:rFonts w:ascii="Times New Roman" w:hAnsi="Times New Roman"/>
                <w:color w:val="000000"/>
                <w:sz w:val="72"/>
                <w:szCs w:val="72"/>
                <w:lang w:eastAsia="tr-TR"/>
              </w:rPr>
            </w:pPr>
            <w:r w:rsidRPr="006F66D8">
              <w:rPr>
                <w:rFonts w:ascii="Times New Roman" w:hAnsi="Times New Roman"/>
                <w:color w:val="000000"/>
                <w:sz w:val="72"/>
                <w:szCs w:val="72"/>
                <w:lang w:eastAsia="tr-TR"/>
              </w:rPr>
              <w:t>□</w:t>
            </w:r>
          </w:p>
        </w:tc>
        <w:tc>
          <w:tcPr>
            <w:tcW w:w="1727" w:type="dxa"/>
            <w:tcBorders>
              <w:top w:val="nil"/>
              <w:left w:val="nil"/>
              <w:bottom w:val="single" w:sz="4" w:space="0" w:color="auto"/>
              <w:right w:val="single" w:sz="4" w:space="0" w:color="auto"/>
            </w:tcBorders>
            <w:noWrap/>
            <w:vAlign w:val="center"/>
          </w:tcPr>
          <w:p w14:paraId="2DA162BF" w14:textId="77777777" w:rsidR="002571E3" w:rsidRPr="0040279C" w:rsidRDefault="0040279C" w:rsidP="007D2126">
            <w:pPr>
              <w:spacing w:after="0" w:line="240" w:lineRule="auto"/>
              <w:rPr>
                <w:rFonts w:cs="Calibri"/>
                <w:color w:val="000000"/>
                <w:sz w:val="20"/>
                <w:szCs w:val="20"/>
                <w:lang w:eastAsia="tr-TR"/>
              </w:rPr>
            </w:pPr>
            <w:r w:rsidRPr="0040279C">
              <w:rPr>
                <w:rFonts w:cs="Calibri"/>
                <w:color w:val="000000"/>
                <w:sz w:val="20"/>
                <w:szCs w:val="20"/>
                <w:lang w:eastAsia="tr-TR"/>
              </w:rPr>
              <w:t xml:space="preserve">Yeterli ve </w:t>
            </w:r>
            <w:proofErr w:type="gramStart"/>
            <w:r w:rsidRPr="0040279C">
              <w:rPr>
                <w:rFonts w:cs="Calibri"/>
                <w:color w:val="000000"/>
                <w:sz w:val="20"/>
                <w:szCs w:val="20"/>
                <w:lang w:eastAsia="tr-TR"/>
              </w:rPr>
              <w:t>Gümrük  Memuru</w:t>
            </w:r>
            <w:proofErr w:type="gramEnd"/>
            <w:r w:rsidRPr="0040279C">
              <w:rPr>
                <w:rFonts w:cs="Calibri"/>
                <w:color w:val="000000"/>
                <w:sz w:val="20"/>
                <w:szCs w:val="20"/>
                <w:lang w:eastAsia="tr-TR"/>
              </w:rPr>
              <w:t>/YGM personeli uygun</w:t>
            </w:r>
          </w:p>
        </w:tc>
      </w:tr>
      <w:tr w:rsidR="002571E3" w:rsidRPr="00386400" w14:paraId="3D740CE7" w14:textId="77777777" w:rsidTr="00514DA3">
        <w:trPr>
          <w:trHeight w:val="915"/>
        </w:trPr>
        <w:tc>
          <w:tcPr>
            <w:tcW w:w="690" w:type="dxa"/>
            <w:tcBorders>
              <w:top w:val="nil"/>
              <w:left w:val="single" w:sz="4" w:space="0" w:color="auto"/>
              <w:bottom w:val="single" w:sz="4" w:space="0" w:color="auto"/>
              <w:right w:val="single" w:sz="4" w:space="0" w:color="auto"/>
            </w:tcBorders>
            <w:vAlign w:val="center"/>
          </w:tcPr>
          <w:p w14:paraId="33CE3C0D" w14:textId="77777777" w:rsidR="002571E3" w:rsidRPr="006F66D8" w:rsidRDefault="002571E3" w:rsidP="007D2126">
            <w:pPr>
              <w:spacing w:after="0" w:line="240" w:lineRule="auto"/>
              <w:jc w:val="center"/>
              <w:rPr>
                <w:rFonts w:ascii="Times New Roman" w:hAnsi="Times New Roman"/>
                <w:color w:val="000000"/>
                <w:lang w:eastAsia="tr-TR"/>
              </w:rPr>
            </w:pPr>
            <w:r w:rsidRPr="006F66D8">
              <w:rPr>
                <w:rFonts w:ascii="Times New Roman" w:hAnsi="Times New Roman"/>
                <w:color w:val="000000"/>
                <w:lang w:eastAsia="tr-TR"/>
              </w:rPr>
              <w:t>1.k</w:t>
            </w:r>
          </w:p>
        </w:tc>
        <w:tc>
          <w:tcPr>
            <w:tcW w:w="6607" w:type="dxa"/>
            <w:tcBorders>
              <w:top w:val="single" w:sz="4" w:space="0" w:color="auto"/>
              <w:left w:val="nil"/>
              <w:bottom w:val="single" w:sz="4" w:space="0" w:color="auto"/>
              <w:right w:val="single" w:sz="4" w:space="0" w:color="000000"/>
            </w:tcBorders>
            <w:vAlign w:val="center"/>
          </w:tcPr>
          <w:p w14:paraId="09E28FF3" w14:textId="77777777" w:rsidR="002571E3" w:rsidRPr="006F66D8" w:rsidRDefault="002571E3" w:rsidP="000D1AFE">
            <w:pPr>
              <w:spacing w:after="0" w:line="240" w:lineRule="auto"/>
              <w:jc w:val="both"/>
              <w:rPr>
                <w:rFonts w:ascii="Times New Roman" w:hAnsi="Times New Roman"/>
                <w:color w:val="000000"/>
                <w:lang w:eastAsia="tr-TR"/>
              </w:rPr>
            </w:pPr>
            <w:r w:rsidRPr="006F66D8">
              <w:rPr>
                <w:rFonts w:ascii="Times New Roman" w:hAnsi="Times New Roman"/>
                <w:color w:val="000000"/>
                <w:lang w:eastAsia="tr-TR"/>
              </w:rPr>
              <w:t xml:space="preserve">Özellik arz eden eşyanın depolandığı antrepolarda yukarıda yazılı olanlardan başka; AKARYAKIT VE TANKLARDA </w:t>
            </w:r>
          </w:p>
        </w:tc>
        <w:tc>
          <w:tcPr>
            <w:tcW w:w="703" w:type="dxa"/>
            <w:tcBorders>
              <w:top w:val="nil"/>
              <w:left w:val="nil"/>
              <w:bottom w:val="single" w:sz="4" w:space="0" w:color="auto"/>
              <w:right w:val="single" w:sz="4" w:space="0" w:color="auto"/>
            </w:tcBorders>
            <w:noWrap/>
            <w:vAlign w:val="center"/>
          </w:tcPr>
          <w:p w14:paraId="53B90CDB" w14:textId="77777777" w:rsidR="002571E3" w:rsidRPr="006F66D8" w:rsidRDefault="002571E3" w:rsidP="007D2126">
            <w:pPr>
              <w:spacing w:after="0" w:line="240" w:lineRule="auto"/>
              <w:jc w:val="center"/>
              <w:rPr>
                <w:rFonts w:ascii="Times New Roman" w:hAnsi="Times New Roman"/>
                <w:color w:val="000000"/>
                <w:sz w:val="72"/>
                <w:szCs w:val="72"/>
                <w:lang w:eastAsia="tr-TR"/>
              </w:rPr>
            </w:pPr>
            <w:r w:rsidRPr="006F66D8">
              <w:rPr>
                <w:rFonts w:ascii="Times New Roman" w:hAnsi="Times New Roman"/>
                <w:color w:val="000000"/>
                <w:sz w:val="72"/>
                <w:szCs w:val="72"/>
                <w:lang w:eastAsia="tr-TR"/>
              </w:rPr>
              <w:t>□</w:t>
            </w:r>
          </w:p>
        </w:tc>
        <w:tc>
          <w:tcPr>
            <w:tcW w:w="920" w:type="dxa"/>
            <w:tcBorders>
              <w:top w:val="nil"/>
              <w:left w:val="nil"/>
              <w:bottom w:val="single" w:sz="4" w:space="0" w:color="auto"/>
              <w:right w:val="single" w:sz="4" w:space="0" w:color="auto"/>
            </w:tcBorders>
            <w:noWrap/>
            <w:vAlign w:val="center"/>
          </w:tcPr>
          <w:p w14:paraId="7D2F1482" w14:textId="77777777" w:rsidR="002571E3" w:rsidRPr="006F66D8" w:rsidRDefault="002571E3" w:rsidP="007D2126">
            <w:pPr>
              <w:spacing w:after="0" w:line="240" w:lineRule="auto"/>
              <w:jc w:val="center"/>
              <w:rPr>
                <w:rFonts w:ascii="Times New Roman" w:hAnsi="Times New Roman"/>
                <w:color w:val="000000"/>
                <w:sz w:val="72"/>
                <w:szCs w:val="72"/>
                <w:lang w:eastAsia="tr-TR"/>
              </w:rPr>
            </w:pPr>
            <w:r w:rsidRPr="006F66D8">
              <w:rPr>
                <w:rFonts w:ascii="Times New Roman" w:hAnsi="Times New Roman"/>
                <w:color w:val="000000"/>
                <w:sz w:val="72"/>
                <w:szCs w:val="72"/>
                <w:lang w:eastAsia="tr-TR"/>
              </w:rPr>
              <w:t>□</w:t>
            </w:r>
          </w:p>
        </w:tc>
        <w:tc>
          <w:tcPr>
            <w:tcW w:w="1727" w:type="dxa"/>
            <w:tcBorders>
              <w:top w:val="nil"/>
              <w:left w:val="nil"/>
              <w:bottom w:val="single" w:sz="4" w:space="0" w:color="auto"/>
              <w:right w:val="single" w:sz="4" w:space="0" w:color="auto"/>
            </w:tcBorders>
            <w:noWrap/>
            <w:vAlign w:val="center"/>
          </w:tcPr>
          <w:p w14:paraId="1232AF19" w14:textId="77777777" w:rsidR="002571E3" w:rsidRPr="006F66D8" w:rsidRDefault="002571E3" w:rsidP="007D2126">
            <w:pPr>
              <w:spacing w:after="0" w:line="240" w:lineRule="auto"/>
              <w:rPr>
                <w:rFonts w:cs="Calibri"/>
                <w:color w:val="000000"/>
                <w:lang w:eastAsia="tr-TR"/>
              </w:rPr>
            </w:pPr>
            <w:r w:rsidRPr="006F66D8">
              <w:rPr>
                <w:rFonts w:cs="Calibri"/>
                <w:color w:val="000000"/>
                <w:lang w:eastAsia="tr-TR"/>
              </w:rPr>
              <w:t> </w:t>
            </w:r>
            <w:r w:rsidR="0040279C">
              <w:rPr>
                <w:rFonts w:cs="Calibri"/>
                <w:color w:val="000000"/>
                <w:lang w:eastAsia="tr-TR"/>
              </w:rPr>
              <w:t>Akaryakıt antreposu değil</w:t>
            </w:r>
          </w:p>
        </w:tc>
      </w:tr>
      <w:tr w:rsidR="002571E3" w:rsidRPr="00386400" w14:paraId="65E85258" w14:textId="77777777" w:rsidTr="00514DA3">
        <w:trPr>
          <w:trHeight w:val="915"/>
        </w:trPr>
        <w:tc>
          <w:tcPr>
            <w:tcW w:w="690" w:type="dxa"/>
            <w:tcBorders>
              <w:top w:val="nil"/>
              <w:left w:val="single" w:sz="4" w:space="0" w:color="auto"/>
              <w:bottom w:val="single" w:sz="4" w:space="0" w:color="auto"/>
              <w:right w:val="single" w:sz="4" w:space="0" w:color="auto"/>
            </w:tcBorders>
            <w:vAlign w:val="center"/>
          </w:tcPr>
          <w:p w14:paraId="281FC3F3" w14:textId="77777777" w:rsidR="002571E3" w:rsidRPr="006F66D8" w:rsidRDefault="002571E3" w:rsidP="007D2126">
            <w:pPr>
              <w:spacing w:after="0" w:line="240" w:lineRule="auto"/>
              <w:jc w:val="center"/>
              <w:rPr>
                <w:rFonts w:ascii="Times New Roman" w:hAnsi="Times New Roman"/>
                <w:color w:val="000000"/>
                <w:lang w:eastAsia="tr-TR"/>
              </w:rPr>
            </w:pPr>
            <w:r w:rsidRPr="006F66D8">
              <w:rPr>
                <w:rFonts w:ascii="Times New Roman" w:hAnsi="Times New Roman"/>
                <w:color w:val="000000"/>
                <w:lang w:eastAsia="tr-TR"/>
              </w:rPr>
              <w:t>1.k.1</w:t>
            </w:r>
          </w:p>
        </w:tc>
        <w:tc>
          <w:tcPr>
            <w:tcW w:w="6607" w:type="dxa"/>
            <w:tcBorders>
              <w:top w:val="single" w:sz="4" w:space="0" w:color="auto"/>
              <w:left w:val="nil"/>
              <w:bottom w:val="single" w:sz="4" w:space="0" w:color="auto"/>
              <w:right w:val="single" w:sz="4" w:space="0" w:color="000000"/>
            </w:tcBorders>
            <w:vAlign w:val="center"/>
          </w:tcPr>
          <w:p w14:paraId="65AD066F" w14:textId="77777777" w:rsidR="002571E3" w:rsidRPr="006F66D8" w:rsidRDefault="002571E3" w:rsidP="000D1AFE">
            <w:pPr>
              <w:spacing w:after="0" w:line="240" w:lineRule="auto"/>
              <w:jc w:val="both"/>
              <w:rPr>
                <w:rFonts w:ascii="Times New Roman" w:hAnsi="Times New Roman"/>
                <w:color w:val="000000"/>
                <w:lang w:eastAsia="tr-TR"/>
              </w:rPr>
            </w:pPr>
            <w:r w:rsidRPr="006F66D8">
              <w:rPr>
                <w:rFonts w:ascii="Times New Roman" w:hAnsi="Times New Roman"/>
                <w:color w:val="000000"/>
                <w:lang w:eastAsia="tr-TR"/>
              </w:rPr>
              <w:t xml:space="preserve">Yanıcı, parlayıcı, patlayıcı ve bir arada bulunmaları tehlike arz eden eşyanın konulacağı antrepoların ilgili oldukları FABRİKA SAHASI İÇİNDE veya </w:t>
            </w:r>
            <w:proofErr w:type="gramStart"/>
            <w:r w:rsidRPr="006F66D8">
              <w:rPr>
                <w:rFonts w:ascii="Times New Roman" w:hAnsi="Times New Roman"/>
                <w:color w:val="000000"/>
                <w:lang w:eastAsia="tr-TR"/>
              </w:rPr>
              <w:t>MESKUN</w:t>
            </w:r>
            <w:proofErr w:type="gramEnd"/>
            <w:r w:rsidRPr="006F66D8">
              <w:rPr>
                <w:rFonts w:ascii="Times New Roman" w:hAnsi="Times New Roman"/>
                <w:color w:val="000000"/>
                <w:lang w:eastAsia="tr-TR"/>
              </w:rPr>
              <w:t xml:space="preserve"> MAHAL DIŞINDA bulunması,</w:t>
            </w:r>
          </w:p>
        </w:tc>
        <w:tc>
          <w:tcPr>
            <w:tcW w:w="703" w:type="dxa"/>
            <w:tcBorders>
              <w:top w:val="nil"/>
              <w:left w:val="nil"/>
              <w:bottom w:val="single" w:sz="4" w:space="0" w:color="auto"/>
              <w:right w:val="single" w:sz="4" w:space="0" w:color="auto"/>
            </w:tcBorders>
            <w:noWrap/>
            <w:vAlign w:val="center"/>
          </w:tcPr>
          <w:p w14:paraId="39DCC344" w14:textId="77777777" w:rsidR="002571E3" w:rsidRPr="006F66D8" w:rsidRDefault="0040279C" w:rsidP="007D2126">
            <w:pPr>
              <w:spacing w:after="0" w:line="240" w:lineRule="auto"/>
              <w:jc w:val="center"/>
              <w:rPr>
                <w:rFonts w:ascii="Times New Roman" w:hAnsi="Times New Roman"/>
                <w:color w:val="000000"/>
                <w:sz w:val="72"/>
                <w:szCs w:val="72"/>
                <w:lang w:eastAsia="tr-TR"/>
              </w:rPr>
            </w:pPr>
            <w:r>
              <w:rPr>
                <w:noProof/>
                <w:lang w:eastAsia="tr-TR"/>
              </w:rPr>
              <w:drawing>
                <wp:anchor distT="0" distB="0" distL="114300" distR="114300" simplePos="0" relativeHeight="251796480" behindDoc="0" locked="0" layoutInCell="1" allowOverlap="1" wp14:anchorId="5CCD9614" wp14:editId="560363C4">
                  <wp:simplePos x="0" y="0"/>
                  <wp:positionH relativeFrom="column">
                    <wp:posOffset>86995</wp:posOffset>
                  </wp:positionH>
                  <wp:positionV relativeFrom="paragraph">
                    <wp:posOffset>223520</wp:posOffset>
                  </wp:positionV>
                  <wp:extent cx="180975" cy="187325"/>
                  <wp:effectExtent l="0" t="0" r="9525" b="3175"/>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8" r:link="rId7" cstate="print">
                            <a:extLst>
                              <a:ext uri="{28A0092B-C50C-407E-A947-70E740481C1C}">
                                <a14:useLocalDpi xmlns:a14="http://schemas.microsoft.com/office/drawing/2010/main" val="0"/>
                              </a:ext>
                            </a:extLst>
                          </a:blip>
                          <a:srcRect/>
                          <a:stretch>
                            <a:fillRect/>
                          </a:stretch>
                        </pic:blipFill>
                        <pic:spPr bwMode="auto">
                          <a:xfrm>
                            <a:off x="0" y="0"/>
                            <a:ext cx="180975" cy="18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71E3" w:rsidRPr="006F66D8">
              <w:rPr>
                <w:rFonts w:ascii="Times New Roman" w:hAnsi="Times New Roman"/>
                <w:color w:val="000000"/>
                <w:sz w:val="72"/>
                <w:szCs w:val="72"/>
                <w:lang w:eastAsia="tr-TR"/>
              </w:rPr>
              <w:t>□</w:t>
            </w:r>
          </w:p>
        </w:tc>
        <w:tc>
          <w:tcPr>
            <w:tcW w:w="920" w:type="dxa"/>
            <w:tcBorders>
              <w:top w:val="nil"/>
              <w:left w:val="nil"/>
              <w:bottom w:val="single" w:sz="4" w:space="0" w:color="auto"/>
              <w:right w:val="single" w:sz="4" w:space="0" w:color="auto"/>
            </w:tcBorders>
            <w:noWrap/>
            <w:vAlign w:val="center"/>
          </w:tcPr>
          <w:p w14:paraId="653BD39B" w14:textId="77777777" w:rsidR="002571E3" w:rsidRPr="006F66D8" w:rsidRDefault="002571E3" w:rsidP="007D2126">
            <w:pPr>
              <w:spacing w:after="0" w:line="240" w:lineRule="auto"/>
              <w:jc w:val="center"/>
              <w:rPr>
                <w:rFonts w:ascii="Times New Roman" w:hAnsi="Times New Roman"/>
                <w:color w:val="000000"/>
                <w:sz w:val="72"/>
                <w:szCs w:val="72"/>
                <w:lang w:eastAsia="tr-TR"/>
              </w:rPr>
            </w:pPr>
            <w:r w:rsidRPr="006F66D8">
              <w:rPr>
                <w:rFonts w:ascii="Times New Roman" w:hAnsi="Times New Roman"/>
                <w:color w:val="000000"/>
                <w:sz w:val="72"/>
                <w:szCs w:val="72"/>
                <w:lang w:eastAsia="tr-TR"/>
              </w:rPr>
              <w:t>□</w:t>
            </w:r>
          </w:p>
        </w:tc>
        <w:tc>
          <w:tcPr>
            <w:tcW w:w="1727" w:type="dxa"/>
            <w:tcBorders>
              <w:top w:val="nil"/>
              <w:left w:val="nil"/>
              <w:bottom w:val="single" w:sz="4" w:space="0" w:color="auto"/>
              <w:right w:val="single" w:sz="4" w:space="0" w:color="auto"/>
            </w:tcBorders>
            <w:noWrap/>
            <w:vAlign w:val="center"/>
          </w:tcPr>
          <w:p w14:paraId="4331BB39" w14:textId="77777777" w:rsidR="002571E3" w:rsidRPr="006F66D8" w:rsidRDefault="002571E3" w:rsidP="007D2126">
            <w:pPr>
              <w:spacing w:after="0" w:line="240" w:lineRule="auto"/>
              <w:rPr>
                <w:rFonts w:cs="Calibri"/>
                <w:color w:val="000000"/>
                <w:lang w:eastAsia="tr-TR"/>
              </w:rPr>
            </w:pPr>
            <w:r w:rsidRPr="006F66D8">
              <w:rPr>
                <w:rFonts w:cs="Calibri"/>
                <w:color w:val="000000"/>
                <w:lang w:eastAsia="tr-TR"/>
              </w:rPr>
              <w:t> </w:t>
            </w:r>
          </w:p>
        </w:tc>
      </w:tr>
      <w:tr w:rsidR="002571E3" w:rsidRPr="00386400" w14:paraId="29D4EE73" w14:textId="77777777" w:rsidTr="00514DA3">
        <w:trPr>
          <w:trHeight w:val="915"/>
        </w:trPr>
        <w:tc>
          <w:tcPr>
            <w:tcW w:w="690" w:type="dxa"/>
            <w:tcBorders>
              <w:top w:val="nil"/>
              <w:left w:val="single" w:sz="4" w:space="0" w:color="auto"/>
              <w:bottom w:val="single" w:sz="4" w:space="0" w:color="auto"/>
              <w:right w:val="single" w:sz="4" w:space="0" w:color="auto"/>
            </w:tcBorders>
            <w:vAlign w:val="center"/>
          </w:tcPr>
          <w:p w14:paraId="1CABF59A" w14:textId="77777777" w:rsidR="002571E3" w:rsidRPr="006F66D8" w:rsidRDefault="002571E3" w:rsidP="007D2126">
            <w:pPr>
              <w:spacing w:after="0" w:line="240" w:lineRule="auto"/>
              <w:jc w:val="center"/>
              <w:rPr>
                <w:rFonts w:ascii="Times New Roman" w:hAnsi="Times New Roman"/>
                <w:color w:val="000000"/>
                <w:lang w:eastAsia="tr-TR"/>
              </w:rPr>
            </w:pPr>
            <w:r w:rsidRPr="006F66D8">
              <w:rPr>
                <w:rFonts w:ascii="Times New Roman" w:hAnsi="Times New Roman"/>
                <w:color w:val="000000"/>
                <w:lang w:eastAsia="tr-TR"/>
              </w:rPr>
              <w:t>1.k.2</w:t>
            </w:r>
          </w:p>
        </w:tc>
        <w:tc>
          <w:tcPr>
            <w:tcW w:w="6607" w:type="dxa"/>
            <w:tcBorders>
              <w:top w:val="single" w:sz="4" w:space="0" w:color="auto"/>
              <w:left w:val="nil"/>
              <w:bottom w:val="single" w:sz="4" w:space="0" w:color="auto"/>
              <w:right w:val="single" w:sz="4" w:space="0" w:color="000000"/>
            </w:tcBorders>
            <w:vAlign w:val="center"/>
          </w:tcPr>
          <w:p w14:paraId="0BF9E38C" w14:textId="77777777" w:rsidR="002571E3" w:rsidRPr="006F66D8" w:rsidRDefault="002571E3" w:rsidP="000D1AFE">
            <w:pPr>
              <w:spacing w:after="0" w:line="240" w:lineRule="auto"/>
              <w:jc w:val="both"/>
              <w:rPr>
                <w:rFonts w:ascii="Times New Roman" w:hAnsi="Times New Roman"/>
                <w:color w:val="000000"/>
                <w:lang w:eastAsia="tr-TR"/>
              </w:rPr>
            </w:pPr>
            <w:r w:rsidRPr="006F66D8">
              <w:rPr>
                <w:rFonts w:ascii="Times New Roman" w:hAnsi="Times New Roman"/>
                <w:color w:val="000000"/>
                <w:lang w:eastAsia="tr-TR"/>
              </w:rPr>
              <w:t>Tahsis edilecekleri eşya ve maddelerin özelliklerine göre iyi muhafazası ve tehlikelerinin önlenmesi bakımından gerekli teknik tesisler ve araçlar bulunması,</w:t>
            </w:r>
          </w:p>
        </w:tc>
        <w:tc>
          <w:tcPr>
            <w:tcW w:w="703" w:type="dxa"/>
            <w:tcBorders>
              <w:top w:val="nil"/>
              <w:left w:val="nil"/>
              <w:bottom w:val="single" w:sz="4" w:space="0" w:color="auto"/>
              <w:right w:val="single" w:sz="4" w:space="0" w:color="auto"/>
            </w:tcBorders>
            <w:noWrap/>
            <w:vAlign w:val="center"/>
          </w:tcPr>
          <w:p w14:paraId="0C9B3A18" w14:textId="77777777" w:rsidR="002571E3" w:rsidRPr="006F66D8" w:rsidRDefault="0040279C" w:rsidP="007D2126">
            <w:pPr>
              <w:spacing w:after="0" w:line="240" w:lineRule="auto"/>
              <w:jc w:val="center"/>
              <w:rPr>
                <w:rFonts w:ascii="Times New Roman" w:hAnsi="Times New Roman"/>
                <w:color w:val="000000"/>
                <w:sz w:val="72"/>
                <w:szCs w:val="72"/>
                <w:lang w:eastAsia="tr-TR"/>
              </w:rPr>
            </w:pPr>
            <w:r>
              <w:rPr>
                <w:noProof/>
                <w:lang w:eastAsia="tr-TR"/>
              </w:rPr>
              <w:drawing>
                <wp:anchor distT="0" distB="0" distL="114300" distR="114300" simplePos="0" relativeHeight="251798528" behindDoc="0" locked="0" layoutInCell="1" allowOverlap="1" wp14:anchorId="5B17429F" wp14:editId="2663C799">
                  <wp:simplePos x="0" y="0"/>
                  <wp:positionH relativeFrom="column">
                    <wp:posOffset>101600</wp:posOffset>
                  </wp:positionH>
                  <wp:positionV relativeFrom="paragraph">
                    <wp:posOffset>247015</wp:posOffset>
                  </wp:positionV>
                  <wp:extent cx="180975" cy="187325"/>
                  <wp:effectExtent l="0" t="0" r="9525" b="3175"/>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8" r:link="rId7" cstate="print">
                            <a:extLst>
                              <a:ext uri="{28A0092B-C50C-407E-A947-70E740481C1C}">
                                <a14:useLocalDpi xmlns:a14="http://schemas.microsoft.com/office/drawing/2010/main" val="0"/>
                              </a:ext>
                            </a:extLst>
                          </a:blip>
                          <a:srcRect/>
                          <a:stretch>
                            <a:fillRect/>
                          </a:stretch>
                        </pic:blipFill>
                        <pic:spPr bwMode="auto">
                          <a:xfrm>
                            <a:off x="0" y="0"/>
                            <a:ext cx="180975" cy="18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71E3" w:rsidRPr="006F66D8">
              <w:rPr>
                <w:rFonts w:ascii="Times New Roman" w:hAnsi="Times New Roman"/>
                <w:color w:val="000000"/>
                <w:sz w:val="72"/>
                <w:szCs w:val="72"/>
                <w:lang w:eastAsia="tr-TR"/>
              </w:rPr>
              <w:t>□</w:t>
            </w:r>
          </w:p>
        </w:tc>
        <w:tc>
          <w:tcPr>
            <w:tcW w:w="920" w:type="dxa"/>
            <w:tcBorders>
              <w:top w:val="nil"/>
              <w:left w:val="nil"/>
              <w:bottom w:val="single" w:sz="4" w:space="0" w:color="auto"/>
              <w:right w:val="single" w:sz="4" w:space="0" w:color="auto"/>
            </w:tcBorders>
            <w:noWrap/>
            <w:vAlign w:val="center"/>
          </w:tcPr>
          <w:p w14:paraId="3A106217" w14:textId="77777777" w:rsidR="002571E3" w:rsidRPr="006F66D8" w:rsidRDefault="002571E3" w:rsidP="007D2126">
            <w:pPr>
              <w:spacing w:after="0" w:line="240" w:lineRule="auto"/>
              <w:jc w:val="center"/>
              <w:rPr>
                <w:rFonts w:ascii="Times New Roman" w:hAnsi="Times New Roman"/>
                <w:color w:val="000000"/>
                <w:sz w:val="72"/>
                <w:szCs w:val="72"/>
                <w:lang w:eastAsia="tr-TR"/>
              </w:rPr>
            </w:pPr>
            <w:r w:rsidRPr="006F66D8">
              <w:rPr>
                <w:rFonts w:ascii="Times New Roman" w:hAnsi="Times New Roman"/>
                <w:color w:val="000000"/>
                <w:sz w:val="72"/>
                <w:szCs w:val="72"/>
                <w:lang w:eastAsia="tr-TR"/>
              </w:rPr>
              <w:t>□</w:t>
            </w:r>
          </w:p>
        </w:tc>
        <w:tc>
          <w:tcPr>
            <w:tcW w:w="1727" w:type="dxa"/>
            <w:tcBorders>
              <w:top w:val="nil"/>
              <w:left w:val="nil"/>
              <w:bottom w:val="single" w:sz="4" w:space="0" w:color="auto"/>
              <w:right w:val="single" w:sz="4" w:space="0" w:color="auto"/>
            </w:tcBorders>
            <w:noWrap/>
            <w:vAlign w:val="center"/>
          </w:tcPr>
          <w:p w14:paraId="218FEF1D" w14:textId="77777777" w:rsidR="002571E3" w:rsidRPr="006F66D8" w:rsidRDefault="002571E3" w:rsidP="007D2126">
            <w:pPr>
              <w:spacing w:after="0" w:line="240" w:lineRule="auto"/>
              <w:rPr>
                <w:rFonts w:cs="Calibri"/>
                <w:color w:val="000000"/>
                <w:lang w:eastAsia="tr-TR"/>
              </w:rPr>
            </w:pPr>
            <w:r w:rsidRPr="006F66D8">
              <w:rPr>
                <w:rFonts w:cs="Calibri"/>
                <w:color w:val="000000"/>
                <w:lang w:eastAsia="tr-TR"/>
              </w:rPr>
              <w:t> </w:t>
            </w:r>
          </w:p>
        </w:tc>
      </w:tr>
      <w:tr w:rsidR="002571E3" w:rsidRPr="00386400" w14:paraId="0210DF5C" w14:textId="77777777" w:rsidTr="00514DA3">
        <w:trPr>
          <w:trHeight w:val="915"/>
        </w:trPr>
        <w:tc>
          <w:tcPr>
            <w:tcW w:w="690" w:type="dxa"/>
            <w:tcBorders>
              <w:top w:val="nil"/>
              <w:left w:val="single" w:sz="4" w:space="0" w:color="auto"/>
              <w:bottom w:val="single" w:sz="4" w:space="0" w:color="auto"/>
              <w:right w:val="single" w:sz="4" w:space="0" w:color="auto"/>
            </w:tcBorders>
            <w:vAlign w:val="center"/>
          </w:tcPr>
          <w:p w14:paraId="68CC6D1E" w14:textId="77777777" w:rsidR="002571E3" w:rsidRPr="006F66D8" w:rsidRDefault="002571E3" w:rsidP="007D2126">
            <w:pPr>
              <w:spacing w:after="0" w:line="240" w:lineRule="auto"/>
              <w:jc w:val="center"/>
              <w:rPr>
                <w:rFonts w:ascii="Times New Roman" w:hAnsi="Times New Roman"/>
                <w:color w:val="000000"/>
                <w:lang w:eastAsia="tr-TR"/>
              </w:rPr>
            </w:pPr>
            <w:r w:rsidRPr="006F66D8">
              <w:rPr>
                <w:rFonts w:ascii="Times New Roman" w:hAnsi="Times New Roman"/>
                <w:color w:val="000000"/>
                <w:lang w:eastAsia="tr-TR"/>
              </w:rPr>
              <w:t>1.k.3</w:t>
            </w:r>
          </w:p>
        </w:tc>
        <w:tc>
          <w:tcPr>
            <w:tcW w:w="6607" w:type="dxa"/>
            <w:tcBorders>
              <w:top w:val="single" w:sz="4" w:space="0" w:color="auto"/>
              <w:left w:val="nil"/>
              <w:bottom w:val="single" w:sz="4" w:space="0" w:color="auto"/>
              <w:right w:val="single" w:sz="4" w:space="0" w:color="000000"/>
            </w:tcBorders>
            <w:vAlign w:val="center"/>
          </w:tcPr>
          <w:p w14:paraId="058312B6" w14:textId="77777777" w:rsidR="002571E3" w:rsidRPr="006F66D8" w:rsidRDefault="002571E3" w:rsidP="000D1AFE">
            <w:pPr>
              <w:spacing w:after="240" w:line="240" w:lineRule="auto"/>
              <w:jc w:val="both"/>
              <w:rPr>
                <w:rFonts w:ascii="Times New Roman" w:hAnsi="Times New Roman"/>
                <w:color w:val="000000"/>
                <w:lang w:eastAsia="tr-TR"/>
              </w:rPr>
            </w:pPr>
            <w:r w:rsidRPr="006F66D8">
              <w:rPr>
                <w:rFonts w:ascii="Times New Roman" w:hAnsi="Times New Roman"/>
                <w:color w:val="000000"/>
                <w:lang w:eastAsia="tr-TR"/>
              </w:rPr>
              <w:t>Araçlardan tank ve depolara ve buralardan araçlara sıvıların kolaylıkla ve emniyetle boşaltılmasına yarayan, gerekli teknik tesisatın oluşturulmuş olması,</w:t>
            </w:r>
          </w:p>
        </w:tc>
        <w:tc>
          <w:tcPr>
            <w:tcW w:w="703" w:type="dxa"/>
            <w:tcBorders>
              <w:top w:val="nil"/>
              <w:left w:val="nil"/>
              <w:bottom w:val="single" w:sz="4" w:space="0" w:color="auto"/>
              <w:right w:val="single" w:sz="4" w:space="0" w:color="auto"/>
            </w:tcBorders>
            <w:noWrap/>
            <w:vAlign w:val="center"/>
          </w:tcPr>
          <w:p w14:paraId="1071786F" w14:textId="77777777" w:rsidR="002571E3" w:rsidRPr="006F66D8" w:rsidRDefault="002571E3" w:rsidP="007D2126">
            <w:pPr>
              <w:spacing w:after="0" w:line="240" w:lineRule="auto"/>
              <w:jc w:val="center"/>
              <w:rPr>
                <w:rFonts w:ascii="Times New Roman" w:hAnsi="Times New Roman"/>
                <w:color w:val="000000"/>
                <w:sz w:val="72"/>
                <w:szCs w:val="72"/>
                <w:lang w:eastAsia="tr-TR"/>
              </w:rPr>
            </w:pPr>
            <w:r w:rsidRPr="006F66D8">
              <w:rPr>
                <w:rFonts w:ascii="Times New Roman" w:hAnsi="Times New Roman"/>
                <w:color w:val="000000"/>
                <w:sz w:val="72"/>
                <w:szCs w:val="72"/>
                <w:lang w:eastAsia="tr-TR"/>
              </w:rPr>
              <w:t>□</w:t>
            </w:r>
          </w:p>
        </w:tc>
        <w:tc>
          <w:tcPr>
            <w:tcW w:w="920" w:type="dxa"/>
            <w:tcBorders>
              <w:top w:val="nil"/>
              <w:left w:val="nil"/>
              <w:bottom w:val="single" w:sz="4" w:space="0" w:color="auto"/>
              <w:right w:val="single" w:sz="4" w:space="0" w:color="auto"/>
            </w:tcBorders>
            <w:noWrap/>
            <w:vAlign w:val="center"/>
          </w:tcPr>
          <w:p w14:paraId="6C25E328" w14:textId="77777777" w:rsidR="002571E3" w:rsidRPr="006F66D8" w:rsidRDefault="002571E3" w:rsidP="007D2126">
            <w:pPr>
              <w:spacing w:after="0" w:line="240" w:lineRule="auto"/>
              <w:jc w:val="center"/>
              <w:rPr>
                <w:rFonts w:ascii="Times New Roman" w:hAnsi="Times New Roman"/>
                <w:color w:val="000000"/>
                <w:sz w:val="72"/>
                <w:szCs w:val="72"/>
                <w:lang w:eastAsia="tr-TR"/>
              </w:rPr>
            </w:pPr>
            <w:r w:rsidRPr="006F66D8">
              <w:rPr>
                <w:rFonts w:ascii="Times New Roman" w:hAnsi="Times New Roman"/>
                <w:color w:val="000000"/>
                <w:sz w:val="72"/>
                <w:szCs w:val="72"/>
                <w:lang w:eastAsia="tr-TR"/>
              </w:rPr>
              <w:t>□</w:t>
            </w:r>
          </w:p>
        </w:tc>
        <w:tc>
          <w:tcPr>
            <w:tcW w:w="1727" w:type="dxa"/>
            <w:tcBorders>
              <w:top w:val="nil"/>
              <w:left w:val="nil"/>
              <w:bottom w:val="single" w:sz="4" w:space="0" w:color="auto"/>
              <w:right w:val="single" w:sz="4" w:space="0" w:color="auto"/>
            </w:tcBorders>
            <w:noWrap/>
            <w:vAlign w:val="center"/>
          </w:tcPr>
          <w:p w14:paraId="04887583" w14:textId="77777777" w:rsidR="002571E3" w:rsidRPr="006F66D8" w:rsidRDefault="002571E3" w:rsidP="007D2126">
            <w:pPr>
              <w:spacing w:after="0" w:line="240" w:lineRule="auto"/>
              <w:rPr>
                <w:rFonts w:cs="Calibri"/>
                <w:color w:val="000000"/>
                <w:lang w:eastAsia="tr-TR"/>
              </w:rPr>
            </w:pPr>
            <w:r w:rsidRPr="006F66D8">
              <w:rPr>
                <w:rFonts w:cs="Calibri"/>
                <w:color w:val="000000"/>
                <w:lang w:eastAsia="tr-TR"/>
              </w:rPr>
              <w:t> </w:t>
            </w:r>
            <w:r w:rsidR="00514DA3">
              <w:rPr>
                <w:rFonts w:cs="Calibri"/>
                <w:color w:val="000000"/>
                <w:lang w:eastAsia="tr-TR"/>
              </w:rPr>
              <w:t>Akaryakıt antreposu değil</w:t>
            </w:r>
          </w:p>
        </w:tc>
      </w:tr>
      <w:tr w:rsidR="002571E3" w:rsidRPr="00386400" w14:paraId="62CC014E" w14:textId="77777777" w:rsidTr="00514DA3">
        <w:trPr>
          <w:trHeight w:val="798"/>
        </w:trPr>
        <w:tc>
          <w:tcPr>
            <w:tcW w:w="690" w:type="dxa"/>
            <w:tcBorders>
              <w:top w:val="nil"/>
              <w:left w:val="single" w:sz="4" w:space="0" w:color="auto"/>
              <w:bottom w:val="single" w:sz="4" w:space="0" w:color="auto"/>
              <w:right w:val="single" w:sz="4" w:space="0" w:color="auto"/>
            </w:tcBorders>
            <w:vAlign w:val="center"/>
          </w:tcPr>
          <w:p w14:paraId="5C558BCF" w14:textId="77777777" w:rsidR="002571E3" w:rsidRPr="006F66D8" w:rsidRDefault="002571E3" w:rsidP="007D2126">
            <w:pPr>
              <w:spacing w:after="0" w:line="240" w:lineRule="auto"/>
              <w:jc w:val="center"/>
              <w:rPr>
                <w:rFonts w:ascii="Times New Roman" w:hAnsi="Times New Roman"/>
                <w:color w:val="000000"/>
                <w:lang w:eastAsia="tr-TR"/>
              </w:rPr>
            </w:pPr>
            <w:r w:rsidRPr="006F66D8">
              <w:rPr>
                <w:rFonts w:ascii="Times New Roman" w:hAnsi="Times New Roman"/>
                <w:color w:val="000000"/>
                <w:lang w:eastAsia="tr-TR"/>
              </w:rPr>
              <w:t>1.k.4</w:t>
            </w:r>
          </w:p>
        </w:tc>
        <w:tc>
          <w:tcPr>
            <w:tcW w:w="6607" w:type="dxa"/>
            <w:tcBorders>
              <w:top w:val="single" w:sz="4" w:space="0" w:color="auto"/>
              <w:left w:val="nil"/>
              <w:bottom w:val="single" w:sz="4" w:space="0" w:color="auto"/>
              <w:right w:val="single" w:sz="4" w:space="0" w:color="000000"/>
            </w:tcBorders>
            <w:vAlign w:val="center"/>
          </w:tcPr>
          <w:p w14:paraId="58E177AA" w14:textId="77777777" w:rsidR="002571E3" w:rsidRPr="006F66D8" w:rsidRDefault="002571E3" w:rsidP="000D1AFE">
            <w:pPr>
              <w:spacing w:after="0" w:line="240" w:lineRule="auto"/>
              <w:jc w:val="both"/>
              <w:rPr>
                <w:rFonts w:ascii="Times New Roman" w:hAnsi="Times New Roman"/>
                <w:color w:val="000000"/>
                <w:lang w:eastAsia="tr-TR"/>
              </w:rPr>
            </w:pPr>
            <w:r w:rsidRPr="006F66D8">
              <w:rPr>
                <w:rFonts w:ascii="Times New Roman" w:hAnsi="Times New Roman"/>
                <w:color w:val="000000"/>
                <w:lang w:eastAsia="tr-TR"/>
              </w:rPr>
              <w:t xml:space="preserve">Antrepodan dışarıya eşya çıkarılmasına </w:t>
            </w:r>
            <w:proofErr w:type="gramStart"/>
            <w:r w:rsidRPr="006F66D8">
              <w:rPr>
                <w:rFonts w:ascii="Times New Roman" w:hAnsi="Times New Roman"/>
                <w:color w:val="000000"/>
                <w:lang w:eastAsia="tr-TR"/>
              </w:rPr>
              <w:t>imkan</w:t>
            </w:r>
            <w:proofErr w:type="gramEnd"/>
            <w:r w:rsidRPr="006F66D8">
              <w:rPr>
                <w:rFonts w:ascii="Times New Roman" w:hAnsi="Times New Roman"/>
                <w:color w:val="000000"/>
                <w:lang w:eastAsia="tr-TR"/>
              </w:rPr>
              <w:t xml:space="preserve"> vermeyecek gerekli fiziki düzenlemelerin yapılmış olması,</w:t>
            </w:r>
          </w:p>
        </w:tc>
        <w:tc>
          <w:tcPr>
            <w:tcW w:w="703" w:type="dxa"/>
            <w:tcBorders>
              <w:top w:val="nil"/>
              <w:left w:val="nil"/>
              <w:bottom w:val="single" w:sz="4" w:space="0" w:color="auto"/>
              <w:right w:val="single" w:sz="4" w:space="0" w:color="auto"/>
            </w:tcBorders>
            <w:noWrap/>
            <w:vAlign w:val="center"/>
          </w:tcPr>
          <w:p w14:paraId="5CB8A214" w14:textId="77777777" w:rsidR="002571E3" w:rsidRPr="006F66D8" w:rsidRDefault="0040279C" w:rsidP="007D2126">
            <w:pPr>
              <w:spacing w:after="0" w:line="240" w:lineRule="auto"/>
              <w:jc w:val="center"/>
              <w:rPr>
                <w:rFonts w:ascii="Times New Roman" w:hAnsi="Times New Roman"/>
                <w:color w:val="000000"/>
                <w:sz w:val="72"/>
                <w:szCs w:val="72"/>
                <w:lang w:eastAsia="tr-TR"/>
              </w:rPr>
            </w:pPr>
            <w:r>
              <w:rPr>
                <w:noProof/>
                <w:lang w:eastAsia="tr-TR"/>
              </w:rPr>
              <w:drawing>
                <wp:anchor distT="0" distB="0" distL="114300" distR="114300" simplePos="0" relativeHeight="251792384" behindDoc="0" locked="0" layoutInCell="1" allowOverlap="1" wp14:anchorId="5CECF965" wp14:editId="0A28761B">
                  <wp:simplePos x="0" y="0"/>
                  <wp:positionH relativeFrom="column">
                    <wp:posOffset>76835</wp:posOffset>
                  </wp:positionH>
                  <wp:positionV relativeFrom="paragraph">
                    <wp:posOffset>222885</wp:posOffset>
                  </wp:positionV>
                  <wp:extent cx="180975" cy="187325"/>
                  <wp:effectExtent l="0" t="0" r="9525" b="317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8" r:link="rId7" cstate="print">
                            <a:extLst>
                              <a:ext uri="{28A0092B-C50C-407E-A947-70E740481C1C}">
                                <a14:useLocalDpi xmlns:a14="http://schemas.microsoft.com/office/drawing/2010/main" val="0"/>
                              </a:ext>
                            </a:extLst>
                          </a:blip>
                          <a:srcRect/>
                          <a:stretch>
                            <a:fillRect/>
                          </a:stretch>
                        </pic:blipFill>
                        <pic:spPr bwMode="auto">
                          <a:xfrm>
                            <a:off x="0" y="0"/>
                            <a:ext cx="180975" cy="18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71E3" w:rsidRPr="006F66D8">
              <w:rPr>
                <w:rFonts w:ascii="Times New Roman" w:hAnsi="Times New Roman"/>
                <w:color w:val="000000"/>
                <w:sz w:val="72"/>
                <w:szCs w:val="72"/>
                <w:lang w:eastAsia="tr-TR"/>
              </w:rPr>
              <w:t>□</w:t>
            </w:r>
          </w:p>
        </w:tc>
        <w:tc>
          <w:tcPr>
            <w:tcW w:w="920" w:type="dxa"/>
            <w:tcBorders>
              <w:top w:val="nil"/>
              <w:left w:val="nil"/>
              <w:bottom w:val="single" w:sz="4" w:space="0" w:color="auto"/>
              <w:right w:val="single" w:sz="4" w:space="0" w:color="auto"/>
            </w:tcBorders>
            <w:noWrap/>
            <w:vAlign w:val="center"/>
          </w:tcPr>
          <w:p w14:paraId="322EB3A1" w14:textId="77777777" w:rsidR="002571E3" w:rsidRPr="006F66D8" w:rsidRDefault="002571E3" w:rsidP="007D2126">
            <w:pPr>
              <w:spacing w:after="0" w:line="240" w:lineRule="auto"/>
              <w:jc w:val="center"/>
              <w:rPr>
                <w:rFonts w:ascii="Times New Roman" w:hAnsi="Times New Roman"/>
                <w:color w:val="000000"/>
                <w:sz w:val="72"/>
                <w:szCs w:val="72"/>
                <w:lang w:eastAsia="tr-TR"/>
              </w:rPr>
            </w:pPr>
            <w:r w:rsidRPr="006F66D8">
              <w:rPr>
                <w:rFonts w:ascii="Times New Roman" w:hAnsi="Times New Roman"/>
                <w:color w:val="000000"/>
                <w:sz w:val="72"/>
                <w:szCs w:val="72"/>
                <w:lang w:eastAsia="tr-TR"/>
              </w:rPr>
              <w:t>□</w:t>
            </w:r>
          </w:p>
        </w:tc>
        <w:tc>
          <w:tcPr>
            <w:tcW w:w="1727" w:type="dxa"/>
            <w:tcBorders>
              <w:top w:val="nil"/>
              <w:left w:val="nil"/>
              <w:bottom w:val="single" w:sz="4" w:space="0" w:color="auto"/>
              <w:right w:val="single" w:sz="4" w:space="0" w:color="auto"/>
            </w:tcBorders>
            <w:noWrap/>
            <w:vAlign w:val="center"/>
          </w:tcPr>
          <w:p w14:paraId="44AE0393" w14:textId="77777777" w:rsidR="002571E3" w:rsidRPr="006F66D8" w:rsidRDefault="002571E3" w:rsidP="007D2126">
            <w:pPr>
              <w:spacing w:after="0" w:line="240" w:lineRule="auto"/>
              <w:rPr>
                <w:rFonts w:cs="Calibri"/>
                <w:color w:val="000000"/>
                <w:lang w:eastAsia="tr-TR"/>
              </w:rPr>
            </w:pPr>
            <w:r w:rsidRPr="006F66D8">
              <w:rPr>
                <w:rFonts w:cs="Calibri"/>
                <w:color w:val="000000"/>
                <w:lang w:eastAsia="tr-TR"/>
              </w:rPr>
              <w:t> </w:t>
            </w:r>
          </w:p>
        </w:tc>
      </w:tr>
      <w:tr w:rsidR="002571E3" w:rsidRPr="00386400" w14:paraId="18757911" w14:textId="77777777" w:rsidTr="00514DA3">
        <w:trPr>
          <w:trHeight w:val="915"/>
        </w:trPr>
        <w:tc>
          <w:tcPr>
            <w:tcW w:w="690" w:type="dxa"/>
            <w:tcBorders>
              <w:top w:val="nil"/>
              <w:left w:val="single" w:sz="4" w:space="0" w:color="auto"/>
              <w:bottom w:val="single" w:sz="4" w:space="0" w:color="auto"/>
              <w:right w:val="single" w:sz="4" w:space="0" w:color="auto"/>
            </w:tcBorders>
            <w:vAlign w:val="center"/>
          </w:tcPr>
          <w:p w14:paraId="475B048C" w14:textId="77777777" w:rsidR="002571E3" w:rsidRPr="006F66D8" w:rsidRDefault="002571E3" w:rsidP="007D2126">
            <w:pPr>
              <w:spacing w:after="0" w:line="240" w:lineRule="auto"/>
              <w:jc w:val="center"/>
              <w:rPr>
                <w:rFonts w:ascii="Times New Roman" w:hAnsi="Times New Roman"/>
                <w:color w:val="000000"/>
                <w:lang w:eastAsia="tr-TR"/>
              </w:rPr>
            </w:pPr>
            <w:r w:rsidRPr="006F66D8">
              <w:rPr>
                <w:rFonts w:ascii="Times New Roman" w:hAnsi="Times New Roman"/>
                <w:color w:val="000000"/>
                <w:lang w:eastAsia="tr-TR"/>
              </w:rPr>
              <w:t>1.k.5</w:t>
            </w:r>
          </w:p>
        </w:tc>
        <w:tc>
          <w:tcPr>
            <w:tcW w:w="6607" w:type="dxa"/>
            <w:tcBorders>
              <w:top w:val="single" w:sz="4" w:space="0" w:color="auto"/>
              <w:left w:val="nil"/>
              <w:bottom w:val="single" w:sz="4" w:space="0" w:color="auto"/>
              <w:right w:val="single" w:sz="4" w:space="0" w:color="000000"/>
            </w:tcBorders>
            <w:vAlign w:val="center"/>
          </w:tcPr>
          <w:p w14:paraId="09CA4854" w14:textId="77777777" w:rsidR="002571E3" w:rsidRPr="006F66D8" w:rsidRDefault="002571E3" w:rsidP="000D1AFE">
            <w:pPr>
              <w:spacing w:after="0" w:line="240" w:lineRule="auto"/>
              <w:jc w:val="both"/>
              <w:rPr>
                <w:rFonts w:ascii="Times New Roman" w:hAnsi="Times New Roman"/>
                <w:color w:val="000000"/>
                <w:lang w:eastAsia="tr-TR"/>
              </w:rPr>
            </w:pPr>
            <w:r w:rsidRPr="006F66D8">
              <w:rPr>
                <w:rFonts w:ascii="Times New Roman" w:hAnsi="Times New Roman"/>
                <w:color w:val="000000"/>
                <w:lang w:eastAsia="tr-TR"/>
              </w:rPr>
              <w:t>Tankların su boşaltmaya mahsus ve bir kişinin içine girip temizlik yapmasına uygun bir deliği ile biri sıvının tanka girmesi, diğeri çıkması için iki ağzı ve tepelerinde üç ölçü deliği ve bu deliklerin yanına gitmeye yarayacak yatık düz basamaklı ve iki tarafı korkuluklu veya parmaklıklı bir merdiveni veya bir köprüsü bulunması, grup halindeki tankların üstlerinden birbirlerine aynı şekildeki köprü ile bağlanması,</w:t>
            </w:r>
          </w:p>
        </w:tc>
        <w:tc>
          <w:tcPr>
            <w:tcW w:w="703" w:type="dxa"/>
            <w:tcBorders>
              <w:top w:val="nil"/>
              <w:left w:val="nil"/>
              <w:bottom w:val="single" w:sz="4" w:space="0" w:color="auto"/>
              <w:right w:val="single" w:sz="4" w:space="0" w:color="auto"/>
            </w:tcBorders>
            <w:noWrap/>
            <w:vAlign w:val="center"/>
          </w:tcPr>
          <w:p w14:paraId="30456D59" w14:textId="77777777" w:rsidR="002571E3" w:rsidRPr="006F66D8" w:rsidRDefault="002571E3" w:rsidP="007D2126">
            <w:pPr>
              <w:spacing w:after="0" w:line="240" w:lineRule="auto"/>
              <w:jc w:val="center"/>
              <w:rPr>
                <w:rFonts w:ascii="Times New Roman" w:hAnsi="Times New Roman"/>
                <w:color w:val="000000"/>
                <w:sz w:val="72"/>
                <w:szCs w:val="72"/>
                <w:lang w:eastAsia="tr-TR"/>
              </w:rPr>
            </w:pPr>
            <w:r w:rsidRPr="006F66D8">
              <w:rPr>
                <w:rFonts w:ascii="Times New Roman" w:hAnsi="Times New Roman"/>
                <w:color w:val="000000"/>
                <w:sz w:val="72"/>
                <w:szCs w:val="72"/>
                <w:lang w:eastAsia="tr-TR"/>
              </w:rPr>
              <w:t>□</w:t>
            </w:r>
          </w:p>
        </w:tc>
        <w:tc>
          <w:tcPr>
            <w:tcW w:w="920" w:type="dxa"/>
            <w:tcBorders>
              <w:top w:val="nil"/>
              <w:left w:val="nil"/>
              <w:bottom w:val="single" w:sz="4" w:space="0" w:color="auto"/>
              <w:right w:val="single" w:sz="4" w:space="0" w:color="auto"/>
            </w:tcBorders>
            <w:noWrap/>
            <w:vAlign w:val="center"/>
          </w:tcPr>
          <w:p w14:paraId="7280B6F6" w14:textId="77777777" w:rsidR="002571E3" w:rsidRPr="006F66D8" w:rsidRDefault="002571E3" w:rsidP="007D2126">
            <w:pPr>
              <w:spacing w:after="0" w:line="240" w:lineRule="auto"/>
              <w:jc w:val="center"/>
              <w:rPr>
                <w:rFonts w:ascii="Times New Roman" w:hAnsi="Times New Roman"/>
                <w:color w:val="000000"/>
                <w:sz w:val="72"/>
                <w:szCs w:val="72"/>
                <w:lang w:eastAsia="tr-TR"/>
              </w:rPr>
            </w:pPr>
            <w:r w:rsidRPr="006F66D8">
              <w:rPr>
                <w:rFonts w:ascii="Times New Roman" w:hAnsi="Times New Roman"/>
                <w:color w:val="000000"/>
                <w:sz w:val="72"/>
                <w:szCs w:val="72"/>
                <w:lang w:eastAsia="tr-TR"/>
              </w:rPr>
              <w:t>□</w:t>
            </w:r>
          </w:p>
        </w:tc>
        <w:tc>
          <w:tcPr>
            <w:tcW w:w="1727" w:type="dxa"/>
            <w:tcBorders>
              <w:top w:val="nil"/>
              <w:left w:val="nil"/>
              <w:bottom w:val="single" w:sz="4" w:space="0" w:color="auto"/>
              <w:right w:val="single" w:sz="4" w:space="0" w:color="auto"/>
            </w:tcBorders>
            <w:noWrap/>
            <w:vAlign w:val="center"/>
          </w:tcPr>
          <w:p w14:paraId="4EF7EE15" w14:textId="77777777" w:rsidR="002571E3" w:rsidRPr="006F66D8" w:rsidRDefault="002571E3" w:rsidP="007D2126">
            <w:pPr>
              <w:spacing w:after="0" w:line="240" w:lineRule="auto"/>
              <w:rPr>
                <w:rFonts w:cs="Calibri"/>
                <w:color w:val="000000"/>
                <w:lang w:eastAsia="tr-TR"/>
              </w:rPr>
            </w:pPr>
            <w:r w:rsidRPr="006F66D8">
              <w:rPr>
                <w:rFonts w:cs="Calibri"/>
                <w:color w:val="000000"/>
                <w:lang w:eastAsia="tr-TR"/>
              </w:rPr>
              <w:t> </w:t>
            </w:r>
            <w:r w:rsidR="00514DA3">
              <w:rPr>
                <w:rFonts w:cs="Calibri"/>
                <w:color w:val="000000"/>
                <w:lang w:eastAsia="tr-TR"/>
              </w:rPr>
              <w:t>Akaryakıt antreposu değil</w:t>
            </w:r>
          </w:p>
        </w:tc>
      </w:tr>
      <w:tr w:rsidR="002571E3" w:rsidRPr="00386400" w14:paraId="2B8BC279" w14:textId="77777777" w:rsidTr="00514DA3">
        <w:trPr>
          <w:trHeight w:val="2307"/>
        </w:trPr>
        <w:tc>
          <w:tcPr>
            <w:tcW w:w="690" w:type="dxa"/>
            <w:tcBorders>
              <w:top w:val="nil"/>
              <w:left w:val="single" w:sz="4" w:space="0" w:color="auto"/>
              <w:bottom w:val="single" w:sz="4" w:space="0" w:color="auto"/>
              <w:right w:val="single" w:sz="4" w:space="0" w:color="auto"/>
            </w:tcBorders>
            <w:vAlign w:val="center"/>
          </w:tcPr>
          <w:p w14:paraId="6DB2480E" w14:textId="77777777" w:rsidR="002571E3" w:rsidRPr="006F66D8" w:rsidRDefault="002571E3" w:rsidP="007D2126">
            <w:pPr>
              <w:spacing w:after="0" w:line="240" w:lineRule="auto"/>
              <w:jc w:val="center"/>
              <w:rPr>
                <w:rFonts w:ascii="Times New Roman" w:hAnsi="Times New Roman"/>
                <w:color w:val="000000"/>
                <w:lang w:eastAsia="tr-TR"/>
              </w:rPr>
            </w:pPr>
            <w:r w:rsidRPr="006F66D8">
              <w:rPr>
                <w:rFonts w:ascii="Times New Roman" w:hAnsi="Times New Roman"/>
                <w:color w:val="000000"/>
                <w:lang w:eastAsia="tr-TR"/>
              </w:rPr>
              <w:t>1.k.6</w:t>
            </w:r>
          </w:p>
        </w:tc>
        <w:tc>
          <w:tcPr>
            <w:tcW w:w="6607" w:type="dxa"/>
            <w:tcBorders>
              <w:top w:val="single" w:sz="4" w:space="0" w:color="auto"/>
              <w:left w:val="nil"/>
              <w:bottom w:val="single" w:sz="4" w:space="0" w:color="auto"/>
              <w:right w:val="single" w:sz="4" w:space="0" w:color="000000"/>
            </w:tcBorders>
            <w:vAlign w:val="center"/>
          </w:tcPr>
          <w:p w14:paraId="6B833AD8" w14:textId="77777777" w:rsidR="002571E3" w:rsidRPr="006F66D8" w:rsidRDefault="002571E3" w:rsidP="000D1AFE">
            <w:pPr>
              <w:spacing w:after="0" w:line="240" w:lineRule="auto"/>
              <w:jc w:val="both"/>
              <w:rPr>
                <w:rFonts w:ascii="Times New Roman" w:hAnsi="Times New Roman"/>
                <w:color w:val="000000"/>
                <w:lang w:eastAsia="tr-TR"/>
              </w:rPr>
            </w:pPr>
            <w:r w:rsidRPr="006F66D8">
              <w:rPr>
                <w:rFonts w:ascii="Times New Roman" w:hAnsi="Times New Roman"/>
                <w:color w:val="000000"/>
                <w:lang w:eastAsia="tr-TR"/>
              </w:rPr>
              <w:t>Sıvıların tanklara sevkini veya tanklardan çıkarılmasını sağlayan boruların mümkünse toprak üstünde yahut üstü açık hendek içinde ve her tarafı kolaylıkla görülebilecek şekilde döşenmiş olması, bu boruların antrepo içindeki yollardan geçirilmesinin zorunlu olduğu hallerde üzerlerine konacak demir kapakları istenildiği zaman kolaylıkla açılıp, borular görülebilecek şekilde yapılması veya boruların geçtiği mahal itibariyle bunun çevre, güvenlik gibi nedenlerle mümkün bulunmaması halinde ise boruların detay krokisinin idareye verilmesi,</w:t>
            </w:r>
          </w:p>
        </w:tc>
        <w:tc>
          <w:tcPr>
            <w:tcW w:w="703" w:type="dxa"/>
            <w:tcBorders>
              <w:top w:val="nil"/>
              <w:left w:val="nil"/>
              <w:bottom w:val="single" w:sz="4" w:space="0" w:color="auto"/>
              <w:right w:val="single" w:sz="4" w:space="0" w:color="auto"/>
            </w:tcBorders>
            <w:noWrap/>
            <w:vAlign w:val="center"/>
          </w:tcPr>
          <w:p w14:paraId="247550C1" w14:textId="77777777" w:rsidR="002571E3" w:rsidRPr="006F66D8" w:rsidRDefault="002571E3" w:rsidP="007D2126">
            <w:pPr>
              <w:spacing w:after="0" w:line="240" w:lineRule="auto"/>
              <w:jc w:val="center"/>
              <w:rPr>
                <w:rFonts w:ascii="Times New Roman" w:hAnsi="Times New Roman"/>
                <w:color w:val="000000"/>
                <w:sz w:val="72"/>
                <w:szCs w:val="72"/>
                <w:lang w:eastAsia="tr-TR"/>
              </w:rPr>
            </w:pPr>
            <w:r w:rsidRPr="006F66D8">
              <w:rPr>
                <w:rFonts w:ascii="Times New Roman" w:hAnsi="Times New Roman"/>
                <w:color w:val="000000"/>
                <w:sz w:val="72"/>
                <w:szCs w:val="72"/>
                <w:lang w:eastAsia="tr-TR"/>
              </w:rPr>
              <w:t>□</w:t>
            </w:r>
          </w:p>
        </w:tc>
        <w:tc>
          <w:tcPr>
            <w:tcW w:w="920" w:type="dxa"/>
            <w:tcBorders>
              <w:top w:val="nil"/>
              <w:left w:val="nil"/>
              <w:bottom w:val="single" w:sz="4" w:space="0" w:color="auto"/>
              <w:right w:val="single" w:sz="4" w:space="0" w:color="auto"/>
            </w:tcBorders>
            <w:noWrap/>
            <w:vAlign w:val="center"/>
          </w:tcPr>
          <w:p w14:paraId="43A7BF53" w14:textId="77777777" w:rsidR="002571E3" w:rsidRPr="006F66D8" w:rsidRDefault="002571E3" w:rsidP="007D2126">
            <w:pPr>
              <w:spacing w:after="0" w:line="240" w:lineRule="auto"/>
              <w:jc w:val="center"/>
              <w:rPr>
                <w:rFonts w:ascii="Times New Roman" w:hAnsi="Times New Roman"/>
                <w:color w:val="000000"/>
                <w:sz w:val="72"/>
                <w:szCs w:val="72"/>
                <w:lang w:eastAsia="tr-TR"/>
              </w:rPr>
            </w:pPr>
            <w:r w:rsidRPr="006F66D8">
              <w:rPr>
                <w:rFonts w:ascii="Times New Roman" w:hAnsi="Times New Roman"/>
                <w:color w:val="000000"/>
                <w:sz w:val="72"/>
                <w:szCs w:val="72"/>
                <w:lang w:eastAsia="tr-TR"/>
              </w:rPr>
              <w:t>□</w:t>
            </w:r>
          </w:p>
        </w:tc>
        <w:tc>
          <w:tcPr>
            <w:tcW w:w="1727" w:type="dxa"/>
            <w:tcBorders>
              <w:top w:val="nil"/>
              <w:left w:val="nil"/>
              <w:bottom w:val="single" w:sz="4" w:space="0" w:color="auto"/>
              <w:right w:val="single" w:sz="4" w:space="0" w:color="auto"/>
            </w:tcBorders>
            <w:noWrap/>
            <w:vAlign w:val="center"/>
          </w:tcPr>
          <w:p w14:paraId="1563AA5F" w14:textId="77777777" w:rsidR="002571E3" w:rsidRPr="006F66D8" w:rsidRDefault="002571E3" w:rsidP="007D2126">
            <w:pPr>
              <w:spacing w:after="0" w:line="240" w:lineRule="auto"/>
              <w:rPr>
                <w:rFonts w:cs="Calibri"/>
                <w:color w:val="000000"/>
                <w:lang w:eastAsia="tr-TR"/>
              </w:rPr>
            </w:pPr>
            <w:r w:rsidRPr="006F66D8">
              <w:rPr>
                <w:rFonts w:cs="Calibri"/>
                <w:color w:val="000000"/>
                <w:lang w:eastAsia="tr-TR"/>
              </w:rPr>
              <w:t> </w:t>
            </w:r>
            <w:r w:rsidR="00514DA3">
              <w:rPr>
                <w:rFonts w:cs="Calibri"/>
                <w:color w:val="000000"/>
                <w:lang w:eastAsia="tr-TR"/>
              </w:rPr>
              <w:t>Akaryakıt antreposu değil</w:t>
            </w:r>
          </w:p>
        </w:tc>
      </w:tr>
      <w:tr w:rsidR="002571E3" w:rsidRPr="00386400" w14:paraId="475B1BEF" w14:textId="77777777" w:rsidTr="00514DA3">
        <w:trPr>
          <w:trHeight w:val="900"/>
        </w:trPr>
        <w:tc>
          <w:tcPr>
            <w:tcW w:w="690" w:type="dxa"/>
            <w:tcBorders>
              <w:top w:val="nil"/>
              <w:left w:val="single" w:sz="4" w:space="0" w:color="auto"/>
              <w:bottom w:val="single" w:sz="4" w:space="0" w:color="auto"/>
              <w:right w:val="single" w:sz="4" w:space="0" w:color="auto"/>
            </w:tcBorders>
            <w:vAlign w:val="center"/>
          </w:tcPr>
          <w:p w14:paraId="2BB06C22" w14:textId="77777777" w:rsidR="002571E3" w:rsidRPr="006F66D8" w:rsidRDefault="002571E3" w:rsidP="007D2126">
            <w:pPr>
              <w:spacing w:after="0" w:line="240" w:lineRule="auto"/>
              <w:jc w:val="center"/>
              <w:rPr>
                <w:rFonts w:ascii="Times New Roman" w:hAnsi="Times New Roman"/>
                <w:color w:val="000000"/>
                <w:lang w:eastAsia="tr-TR"/>
              </w:rPr>
            </w:pPr>
            <w:r w:rsidRPr="006F66D8">
              <w:rPr>
                <w:rFonts w:ascii="Times New Roman" w:hAnsi="Times New Roman"/>
                <w:color w:val="000000"/>
                <w:lang w:eastAsia="tr-TR"/>
              </w:rPr>
              <w:t>1.k.7</w:t>
            </w:r>
          </w:p>
        </w:tc>
        <w:tc>
          <w:tcPr>
            <w:tcW w:w="6607" w:type="dxa"/>
            <w:tcBorders>
              <w:top w:val="single" w:sz="4" w:space="0" w:color="auto"/>
              <w:left w:val="nil"/>
              <w:bottom w:val="single" w:sz="4" w:space="0" w:color="auto"/>
              <w:right w:val="single" w:sz="4" w:space="0" w:color="000000"/>
            </w:tcBorders>
            <w:vAlign w:val="center"/>
          </w:tcPr>
          <w:p w14:paraId="2A311577" w14:textId="77777777" w:rsidR="002571E3" w:rsidRPr="006F66D8" w:rsidRDefault="002571E3" w:rsidP="000D1AFE">
            <w:pPr>
              <w:spacing w:after="0" w:line="240" w:lineRule="auto"/>
              <w:jc w:val="both"/>
              <w:rPr>
                <w:rFonts w:ascii="Times New Roman" w:hAnsi="Times New Roman"/>
                <w:color w:val="000000"/>
                <w:lang w:eastAsia="tr-TR"/>
              </w:rPr>
            </w:pPr>
            <w:r w:rsidRPr="006F66D8">
              <w:rPr>
                <w:rFonts w:ascii="Times New Roman" w:hAnsi="Times New Roman"/>
                <w:color w:val="000000"/>
                <w:lang w:eastAsia="tr-TR"/>
              </w:rPr>
              <w:t xml:space="preserve">Boruların bir bakışta verici veya alıcı olduklarının anlaşılabilmesi için, ayrı ayrı renklere boyanmış veya işaretlenmiş olması ve üzerindeki vana musluklarının mühürle mühürlenebilecek şekilde yapılmış bulunması, </w:t>
            </w:r>
          </w:p>
        </w:tc>
        <w:tc>
          <w:tcPr>
            <w:tcW w:w="703" w:type="dxa"/>
            <w:tcBorders>
              <w:top w:val="nil"/>
              <w:left w:val="nil"/>
              <w:bottom w:val="single" w:sz="4" w:space="0" w:color="auto"/>
              <w:right w:val="single" w:sz="4" w:space="0" w:color="auto"/>
            </w:tcBorders>
            <w:noWrap/>
            <w:vAlign w:val="center"/>
          </w:tcPr>
          <w:p w14:paraId="38114A27" w14:textId="77777777" w:rsidR="002571E3" w:rsidRPr="006F66D8" w:rsidRDefault="002571E3" w:rsidP="007D2126">
            <w:pPr>
              <w:spacing w:after="0" w:line="240" w:lineRule="auto"/>
              <w:jc w:val="center"/>
              <w:rPr>
                <w:rFonts w:ascii="Times New Roman" w:hAnsi="Times New Roman"/>
                <w:color w:val="000000"/>
                <w:sz w:val="72"/>
                <w:szCs w:val="72"/>
                <w:lang w:eastAsia="tr-TR"/>
              </w:rPr>
            </w:pPr>
            <w:r w:rsidRPr="006F66D8">
              <w:rPr>
                <w:rFonts w:ascii="Times New Roman" w:hAnsi="Times New Roman"/>
                <w:color w:val="000000"/>
                <w:sz w:val="72"/>
                <w:szCs w:val="72"/>
                <w:lang w:eastAsia="tr-TR"/>
              </w:rPr>
              <w:t>□</w:t>
            </w:r>
          </w:p>
        </w:tc>
        <w:tc>
          <w:tcPr>
            <w:tcW w:w="920" w:type="dxa"/>
            <w:tcBorders>
              <w:top w:val="nil"/>
              <w:left w:val="nil"/>
              <w:bottom w:val="single" w:sz="4" w:space="0" w:color="auto"/>
              <w:right w:val="single" w:sz="4" w:space="0" w:color="auto"/>
            </w:tcBorders>
            <w:noWrap/>
            <w:vAlign w:val="center"/>
          </w:tcPr>
          <w:p w14:paraId="0A567E6E" w14:textId="77777777" w:rsidR="002571E3" w:rsidRPr="006F66D8" w:rsidRDefault="002571E3" w:rsidP="007D2126">
            <w:pPr>
              <w:spacing w:after="0" w:line="240" w:lineRule="auto"/>
              <w:jc w:val="center"/>
              <w:rPr>
                <w:rFonts w:ascii="Times New Roman" w:hAnsi="Times New Roman"/>
                <w:color w:val="000000"/>
                <w:sz w:val="72"/>
                <w:szCs w:val="72"/>
                <w:lang w:eastAsia="tr-TR"/>
              </w:rPr>
            </w:pPr>
            <w:r w:rsidRPr="006F66D8">
              <w:rPr>
                <w:rFonts w:ascii="Times New Roman" w:hAnsi="Times New Roman"/>
                <w:color w:val="000000"/>
                <w:sz w:val="72"/>
                <w:szCs w:val="72"/>
                <w:lang w:eastAsia="tr-TR"/>
              </w:rPr>
              <w:t>□</w:t>
            </w:r>
          </w:p>
        </w:tc>
        <w:tc>
          <w:tcPr>
            <w:tcW w:w="1727" w:type="dxa"/>
            <w:tcBorders>
              <w:top w:val="nil"/>
              <w:left w:val="nil"/>
              <w:bottom w:val="single" w:sz="4" w:space="0" w:color="auto"/>
              <w:right w:val="single" w:sz="4" w:space="0" w:color="auto"/>
            </w:tcBorders>
            <w:noWrap/>
            <w:vAlign w:val="center"/>
          </w:tcPr>
          <w:p w14:paraId="333D07A5" w14:textId="77777777" w:rsidR="002571E3" w:rsidRPr="006F66D8" w:rsidRDefault="00514DA3" w:rsidP="007D2126">
            <w:pPr>
              <w:spacing w:after="0" w:line="240" w:lineRule="auto"/>
              <w:rPr>
                <w:rFonts w:cs="Calibri"/>
                <w:color w:val="000000"/>
                <w:lang w:eastAsia="tr-TR"/>
              </w:rPr>
            </w:pPr>
            <w:r>
              <w:rPr>
                <w:rFonts w:cs="Calibri"/>
                <w:color w:val="000000"/>
                <w:lang w:eastAsia="tr-TR"/>
              </w:rPr>
              <w:t>Akaryakıt antreposu değil</w:t>
            </w:r>
          </w:p>
        </w:tc>
      </w:tr>
      <w:tr w:rsidR="002571E3" w:rsidRPr="00386400" w14:paraId="458F03E8" w14:textId="77777777" w:rsidTr="00514DA3">
        <w:trPr>
          <w:trHeight w:val="2130"/>
        </w:trPr>
        <w:tc>
          <w:tcPr>
            <w:tcW w:w="690" w:type="dxa"/>
            <w:tcBorders>
              <w:top w:val="single" w:sz="4" w:space="0" w:color="auto"/>
              <w:left w:val="single" w:sz="4" w:space="0" w:color="auto"/>
              <w:bottom w:val="single" w:sz="4" w:space="0" w:color="auto"/>
              <w:right w:val="single" w:sz="4" w:space="0" w:color="auto"/>
            </w:tcBorders>
            <w:vAlign w:val="center"/>
          </w:tcPr>
          <w:p w14:paraId="0D4B753F" w14:textId="77777777" w:rsidR="002571E3" w:rsidRPr="006F66D8" w:rsidRDefault="002571E3" w:rsidP="007D2126">
            <w:pPr>
              <w:spacing w:after="0" w:line="240" w:lineRule="auto"/>
              <w:jc w:val="center"/>
              <w:rPr>
                <w:rFonts w:ascii="Times New Roman" w:hAnsi="Times New Roman"/>
                <w:color w:val="000000"/>
                <w:lang w:eastAsia="tr-TR"/>
              </w:rPr>
            </w:pPr>
            <w:r w:rsidRPr="006F66D8">
              <w:rPr>
                <w:rFonts w:ascii="Times New Roman" w:hAnsi="Times New Roman"/>
                <w:color w:val="000000"/>
                <w:lang w:eastAsia="tr-TR"/>
              </w:rPr>
              <w:t>1.k.8</w:t>
            </w:r>
          </w:p>
        </w:tc>
        <w:tc>
          <w:tcPr>
            <w:tcW w:w="6607" w:type="dxa"/>
            <w:tcBorders>
              <w:top w:val="single" w:sz="4" w:space="0" w:color="auto"/>
              <w:left w:val="nil"/>
              <w:bottom w:val="single" w:sz="4" w:space="0" w:color="auto"/>
              <w:right w:val="single" w:sz="4" w:space="0" w:color="auto"/>
            </w:tcBorders>
            <w:vAlign w:val="center"/>
          </w:tcPr>
          <w:p w14:paraId="22DDA810" w14:textId="77777777" w:rsidR="002571E3" w:rsidRPr="006F66D8" w:rsidRDefault="00C941D2" w:rsidP="000D1AFE">
            <w:pPr>
              <w:spacing w:after="0" w:line="240" w:lineRule="auto"/>
              <w:jc w:val="both"/>
              <w:rPr>
                <w:rFonts w:ascii="Times New Roman" w:hAnsi="Times New Roman"/>
                <w:color w:val="000000"/>
                <w:lang w:eastAsia="tr-TR"/>
              </w:rPr>
            </w:pPr>
            <w:r>
              <w:rPr>
                <w:noProof/>
                <w:lang w:eastAsia="tr-TR"/>
              </w:rPr>
              <mc:AlternateContent>
                <mc:Choice Requires="wps">
                  <w:drawing>
                    <wp:anchor distT="0" distB="0" distL="114300" distR="114300" simplePos="0" relativeHeight="251802624" behindDoc="0" locked="0" layoutInCell="1" allowOverlap="1" wp14:anchorId="4D479830" wp14:editId="4EA653FC">
                      <wp:simplePos x="0" y="0"/>
                      <wp:positionH relativeFrom="margin">
                        <wp:posOffset>2120900</wp:posOffset>
                      </wp:positionH>
                      <wp:positionV relativeFrom="paragraph">
                        <wp:posOffset>1381125</wp:posOffset>
                      </wp:positionV>
                      <wp:extent cx="852170" cy="308610"/>
                      <wp:effectExtent l="0" t="0" r="5080" b="0"/>
                      <wp:wrapNone/>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2170" cy="30861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4F67CE72" w14:textId="77777777" w:rsidR="00C941D2" w:rsidRDefault="00C941D2" w:rsidP="00C941D2">
                                  <w:pPr>
                                    <w:jc w:val="center"/>
                                  </w:pPr>
                                  <w:r>
                                    <w:t>ANT-5/2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479830" id="Dikdörtgen 11" o:spid="_x0000_s1027" style="position:absolute;left:0;text-align:left;margin-left:167pt;margin-top:108.75pt;width:67.1pt;height:24.3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" stroked="f" strokeweight="2pt">
                      <v:textbox>
                        <w:txbxContent>
                          <w:p w14:paraId="4F67CE72" w14:textId="77777777" w:rsidR="00C941D2" w:rsidRDefault="00C941D2" w:rsidP="00C941D2">
                            <w:pPr>
                              <w:jc w:val="center"/>
                            </w:pPr>
                            <w:r>
                              <w:t>ANT-5/2</w:t>
                            </w:r>
                          </w:p>
                        </w:txbxContent>
                      </v:textbox>
                      <w10:wrap anchorx="margin"/>
                    </v:rect>
                  </w:pict>
                </mc:Fallback>
              </mc:AlternateContent>
            </w:r>
            <w:r w:rsidR="002571E3" w:rsidRPr="006F66D8">
              <w:rPr>
                <w:rFonts w:ascii="Times New Roman" w:hAnsi="Times New Roman"/>
                <w:color w:val="000000"/>
                <w:lang w:eastAsia="tr-TR"/>
              </w:rPr>
              <w:t xml:space="preserve">Tanklara alınan ve tanklardan çıkarılan ve içlerinde bulunan akaryakıtın miktarlarını </w:t>
            </w:r>
            <w:proofErr w:type="gramStart"/>
            <w:r w:rsidR="002571E3" w:rsidRPr="006F66D8">
              <w:rPr>
                <w:rFonts w:ascii="Times New Roman" w:hAnsi="Times New Roman"/>
                <w:color w:val="000000"/>
                <w:lang w:eastAsia="tr-TR"/>
              </w:rPr>
              <w:t>daimi</w:t>
            </w:r>
            <w:proofErr w:type="gramEnd"/>
            <w:r w:rsidR="002571E3" w:rsidRPr="006F66D8">
              <w:rPr>
                <w:rFonts w:ascii="Times New Roman" w:hAnsi="Times New Roman"/>
                <w:color w:val="000000"/>
                <w:lang w:eastAsia="tr-TR"/>
              </w:rPr>
              <w:t xml:space="preserve"> surette gösteren, gümrük idaresince bilgisayar ortamında gerekli gözetim ve denetimin yapılmasına elverişli elektronik ölçüm cihazları bulunması, ve bunların</w:t>
            </w:r>
            <w:r w:rsidR="000D1AFE">
              <w:rPr>
                <w:rFonts w:ascii="Times New Roman" w:hAnsi="Times New Roman"/>
                <w:color w:val="000000"/>
                <w:lang w:eastAsia="tr-TR"/>
              </w:rPr>
              <w:t xml:space="preserve"> </w:t>
            </w:r>
            <w:r w:rsidR="002571E3" w:rsidRPr="006F66D8">
              <w:rPr>
                <w:rFonts w:ascii="Times New Roman" w:hAnsi="Times New Roman"/>
                <w:color w:val="000000"/>
                <w:lang w:eastAsia="tr-TR"/>
              </w:rPr>
              <w:t>bilgisayar bağlantıları oluşturularak elektronik ortamda ilgili gümrük müdürlükleri ve b</w:t>
            </w:r>
            <w:r w:rsidR="002571E3">
              <w:rPr>
                <w:rFonts w:ascii="Times New Roman" w:hAnsi="Times New Roman"/>
                <w:color w:val="000000"/>
                <w:lang w:eastAsia="tr-TR"/>
              </w:rPr>
              <w:t>ölge m</w:t>
            </w:r>
            <w:r w:rsidR="002571E3" w:rsidRPr="006F66D8">
              <w:rPr>
                <w:rFonts w:ascii="Times New Roman" w:hAnsi="Times New Roman"/>
                <w:color w:val="000000"/>
                <w:lang w:eastAsia="tr-TR"/>
              </w:rPr>
              <w:t xml:space="preserve">üdürlüklerden gözetim yapılmasını ve antrepoda mevcut yakıt miktarının izlenmesini sağlayan bir sistemin kurulması, </w:t>
            </w:r>
          </w:p>
        </w:tc>
        <w:tc>
          <w:tcPr>
            <w:tcW w:w="703" w:type="dxa"/>
            <w:tcBorders>
              <w:top w:val="single" w:sz="4" w:space="0" w:color="auto"/>
              <w:left w:val="single" w:sz="4" w:space="0" w:color="auto"/>
              <w:bottom w:val="single" w:sz="4" w:space="0" w:color="auto"/>
              <w:right w:val="single" w:sz="4" w:space="0" w:color="auto"/>
            </w:tcBorders>
            <w:noWrap/>
            <w:vAlign w:val="center"/>
          </w:tcPr>
          <w:p w14:paraId="2C852DCE" w14:textId="77777777" w:rsidR="002571E3" w:rsidRPr="006F66D8" w:rsidRDefault="002571E3" w:rsidP="007D2126">
            <w:pPr>
              <w:spacing w:after="0" w:line="240" w:lineRule="auto"/>
              <w:jc w:val="center"/>
              <w:rPr>
                <w:rFonts w:ascii="Times New Roman" w:hAnsi="Times New Roman"/>
                <w:color w:val="000000"/>
                <w:sz w:val="72"/>
                <w:szCs w:val="72"/>
                <w:lang w:eastAsia="tr-TR"/>
              </w:rPr>
            </w:pPr>
            <w:r w:rsidRPr="006F66D8">
              <w:rPr>
                <w:rFonts w:ascii="Times New Roman" w:hAnsi="Times New Roman"/>
                <w:color w:val="000000"/>
                <w:sz w:val="72"/>
                <w:szCs w:val="72"/>
                <w:lang w:eastAsia="tr-TR"/>
              </w:rPr>
              <w:t>□</w:t>
            </w:r>
          </w:p>
        </w:tc>
        <w:tc>
          <w:tcPr>
            <w:tcW w:w="920" w:type="dxa"/>
            <w:tcBorders>
              <w:top w:val="single" w:sz="4" w:space="0" w:color="auto"/>
              <w:left w:val="single" w:sz="4" w:space="0" w:color="auto"/>
              <w:bottom w:val="single" w:sz="4" w:space="0" w:color="auto"/>
              <w:right w:val="single" w:sz="4" w:space="0" w:color="auto"/>
            </w:tcBorders>
            <w:noWrap/>
            <w:vAlign w:val="center"/>
          </w:tcPr>
          <w:p w14:paraId="0C3AEFF6" w14:textId="77777777" w:rsidR="002571E3" w:rsidRPr="006F66D8" w:rsidRDefault="002571E3" w:rsidP="007D2126">
            <w:pPr>
              <w:spacing w:after="0" w:line="240" w:lineRule="auto"/>
              <w:jc w:val="center"/>
              <w:rPr>
                <w:rFonts w:ascii="Times New Roman" w:hAnsi="Times New Roman"/>
                <w:color w:val="000000"/>
                <w:sz w:val="72"/>
                <w:szCs w:val="72"/>
                <w:lang w:eastAsia="tr-TR"/>
              </w:rPr>
            </w:pPr>
            <w:r w:rsidRPr="006F66D8">
              <w:rPr>
                <w:rFonts w:ascii="Times New Roman" w:hAnsi="Times New Roman"/>
                <w:color w:val="000000"/>
                <w:sz w:val="72"/>
                <w:szCs w:val="72"/>
                <w:lang w:eastAsia="tr-TR"/>
              </w:rPr>
              <w:t>□</w:t>
            </w:r>
          </w:p>
        </w:tc>
        <w:tc>
          <w:tcPr>
            <w:tcW w:w="1727" w:type="dxa"/>
            <w:tcBorders>
              <w:top w:val="single" w:sz="4" w:space="0" w:color="auto"/>
              <w:left w:val="single" w:sz="4" w:space="0" w:color="auto"/>
              <w:bottom w:val="single" w:sz="4" w:space="0" w:color="auto"/>
              <w:right w:val="single" w:sz="4" w:space="0" w:color="auto"/>
            </w:tcBorders>
            <w:noWrap/>
            <w:vAlign w:val="center"/>
          </w:tcPr>
          <w:p w14:paraId="4C1465B7" w14:textId="77777777" w:rsidR="002571E3" w:rsidRPr="006F66D8" w:rsidRDefault="002571E3" w:rsidP="007D2126">
            <w:pPr>
              <w:spacing w:after="0" w:line="240" w:lineRule="auto"/>
              <w:rPr>
                <w:rFonts w:cs="Calibri"/>
                <w:color w:val="000000"/>
                <w:lang w:eastAsia="tr-TR"/>
              </w:rPr>
            </w:pPr>
            <w:r w:rsidRPr="006F66D8">
              <w:rPr>
                <w:rFonts w:cs="Calibri"/>
                <w:color w:val="000000"/>
                <w:lang w:eastAsia="tr-TR"/>
              </w:rPr>
              <w:t> </w:t>
            </w:r>
            <w:r w:rsidR="00514DA3">
              <w:rPr>
                <w:rFonts w:cs="Calibri"/>
                <w:color w:val="000000"/>
                <w:lang w:eastAsia="tr-TR"/>
              </w:rPr>
              <w:t>Akaryakıt antreposu değil</w:t>
            </w:r>
          </w:p>
        </w:tc>
      </w:tr>
      <w:tr w:rsidR="002571E3" w:rsidRPr="00386400" w14:paraId="3AF3E934" w14:textId="77777777" w:rsidTr="000D1AFE">
        <w:trPr>
          <w:trHeight w:val="1230"/>
        </w:trPr>
        <w:tc>
          <w:tcPr>
            <w:tcW w:w="690" w:type="dxa"/>
            <w:tcBorders>
              <w:top w:val="single" w:sz="4" w:space="0" w:color="auto"/>
              <w:left w:val="single" w:sz="4" w:space="0" w:color="auto"/>
              <w:bottom w:val="single" w:sz="4" w:space="0" w:color="auto"/>
              <w:right w:val="single" w:sz="4" w:space="0" w:color="auto"/>
            </w:tcBorders>
            <w:vAlign w:val="center"/>
          </w:tcPr>
          <w:p w14:paraId="1A95C0BD" w14:textId="77777777" w:rsidR="002571E3" w:rsidRPr="006F66D8" w:rsidRDefault="002571E3" w:rsidP="007D2126">
            <w:pPr>
              <w:spacing w:after="0" w:line="240" w:lineRule="auto"/>
              <w:jc w:val="center"/>
              <w:rPr>
                <w:rFonts w:ascii="Times New Roman" w:hAnsi="Times New Roman"/>
                <w:color w:val="000000"/>
                <w:lang w:eastAsia="tr-TR"/>
              </w:rPr>
            </w:pPr>
            <w:r w:rsidRPr="006F66D8">
              <w:rPr>
                <w:rFonts w:ascii="Times New Roman" w:hAnsi="Times New Roman"/>
                <w:color w:val="000000"/>
                <w:lang w:eastAsia="tr-TR"/>
              </w:rPr>
              <w:lastRenderedPageBreak/>
              <w:t>1.k.9</w:t>
            </w:r>
          </w:p>
        </w:tc>
        <w:tc>
          <w:tcPr>
            <w:tcW w:w="6607" w:type="dxa"/>
            <w:tcBorders>
              <w:top w:val="single" w:sz="4" w:space="0" w:color="auto"/>
              <w:left w:val="nil"/>
              <w:bottom w:val="single" w:sz="4" w:space="0" w:color="auto"/>
              <w:right w:val="single" w:sz="4" w:space="0" w:color="000000"/>
            </w:tcBorders>
            <w:vAlign w:val="center"/>
          </w:tcPr>
          <w:p w14:paraId="7E0FC3E2" w14:textId="77777777" w:rsidR="002571E3" w:rsidRPr="006F66D8" w:rsidRDefault="002571E3" w:rsidP="000D1AFE">
            <w:pPr>
              <w:spacing w:after="0" w:line="240" w:lineRule="auto"/>
              <w:jc w:val="both"/>
              <w:rPr>
                <w:rFonts w:ascii="Times New Roman" w:hAnsi="Times New Roman"/>
                <w:color w:val="000000"/>
                <w:lang w:eastAsia="tr-TR"/>
              </w:rPr>
            </w:pPr>
            <w:r w:rsidRPr="006F66D8">
              <w:rPr>
                <w:rFonts w:ascii="Times New Roman" w:hAnsi="Times New Roman"/>
                <w:color w:val="000000"/>
                <w:lang w:eastAsia="tr-TR"/>
              </w:rPr>
              <w:t>Dökme olarak gelen kimyevi maddeler için serbest bölgeler veya gümrük idarelerine bağlı özel antrepo şeklinde açılan tankların içindeki maddelerin miktarını ölçmeye yarayan teknik kalibrasyon ölçüm imkanlarına sahip olması,</w:t>
            </w:r>
          </w:p>
        </w:tc>
        <w:tc>
          <w:tcPr>
            <w:tcW w:w="703" w:type="dxa"/>
            <w:tcBorders>
              <w:top w:val="single" w:sz="4" w:space="0" w:color="auto"/>
              <w:left w:val="nil"/>
              <w:bottom w:val="single" w:sz="4" w:space="0" w:color="auto"/>
              <w:right w:val="single" w:sz="4" w:space="0" w:color="auto"/>
            </w:tcBorders>
            <w:noWrap/>
            <w:vAlign w:val="center"/>
          </w:tcPr>
          <w:p w14:paraId="3DDAC244" w14:textId="77777777" w:rsidR="002571E3" w:rsidRPr="006F66D8" w:rsidRDefault="002571E3" w:rsidP="007D2126">
            <w:pPr>
              <w:spacing w:after="0" w:line="240" w:lineRule="auto"/>
              <w:jc w:val="center"/>
              <w:rPr>
                <w:rFonts w:ascii="Times New Roman" w:hAnsi="Times New Roman"/>
                <w:color w:val="000000"/>
                <w:sz w:val="72"/>
                <w:szCs w:val="72"/>
                <w:lang w:eastAsia="tr-TR"/>
              </w:rPr>
            </w:pPr>
            <w:r w:rsidRPr="006F66D8">
              <w:rPr>
                <w:rFonts w:ascii="Times New Roman" w:hAnsi="Times New Roman"/>
                <w:color w:val="000000"/>
                <w:sz w:val="72"/>
                <w:szCs w:val="72"/>
                <w:lang w:eastAsia="tr-TR"/>
              </w:rPr>
              <w:t>□</w:t>
            </w:r>
          </w:p>
        </w:tc>
        <w:tc>
          <w:tcPr>
            <w:tcW w:w="920" w:type="dxa"/>
            <w:tcBorders>
              <w:top w:val="single" w:sz="4" w:space="0" w:color="auto"/>
              <w:left w:val="nil"/>
              <w:bottom w:val="single" w:sz="4" w:space="0" w:color="auto"/>
              <w:right w:val="single" w:sz="4" w:space="0" w:color="auto"/>
            </w:tcBorders>
            <w:noWrap/>
            <w:vAlign w:val="center"/>
          </w:tcPr>
          <w:p w14:paraId="0C5B8CA3" w14:textId="77777777" w:rsidR="002571E3" w:rsidRPr="006F66D8" w:rsidRDefault="002571E3" w:rsidP="007D2126">
            <w:pPr>
              <w:spacing w:after="0" w:line="240" w:lineRule="auto"/>
              <w:jc w:val="center"/>
              <w:rPr>
                <w:rFonts w:ascii="Times New Roman" w:hAnsi="Times New Roman"/>
                <w:color w:val="000000"/>
                <w:sz w:val="72"/>
                <w:szCs w:val="72"/>
                <w:lang w:eastAsia="tr-TR"/>
              </w:rPr>
            </w:pPr>
            <w:r w:rsidRPr="006F66D8">
              <w:rPr>
                <w:rFonts w:ascii="Times New Roman" w:hAnsi="Times New Roman"/>
                <w:color w:val="000000"/>
                <w:sz w:val="72"/>
                <w:szCs w:val="72"/>
                <w:lang w:eastAsia="tr-TR"/>
              </w:rPr>
              <w:t>□</w:t>
            </w:r>
          </w:p>
        </w:tc>
        <w:tc>
          <w:tcPr>
            <w:tcW w:w="1727" w:type="dxa"/>
            <w:tcBorders>
              <w:top w:val="single" w:sz="4" w:space="0" w:color="auto"/>
              <w:left w:val="nil"/>
              <w:bottom w:val="single" w:sz="4" w:space="0" w:color="auto"/>
              <w:right w:val="single" w:sz="4" w:space="0" w:color="auto"/>
            </w:tcBorders>
            <w:noWrap/>
            <w:vAlign w:val="center"/>
          </w:tcPr>
          <w:p w14:paraId="2F2F0C34" w14:textId="77777777" w:rsidR="002571E3" w:rsidRPr="006F66D8" w:rsidRDefault="00ED5596" w:rsidP="007D2126">
            <w:pPr>
              <w:spacing w:after="0" w:line="240" w:lineRule="auto"/>
              <w:rPr>
                <w:rFonts w:cs="Calibri"/>
                <w:color w:val="000000"/>
                <w:lang w:eastAsia="tr-TR"/>
              </w:rPr>
            </w:pPr>
            <w:r>
              <w:rPr>
                <w:rFonts w:cs="Calibri"/>
                <w:color w:val="000000"/>
                <w:lang w:eastAsia="tr-TR"/>
              </w:rPr>
              <w:t>A</w:t>
            </w:r>
            <w:r w:rsidR="00514DA3">
              <w:rPr>
                <w:rFonts w:cs="Calibri"/>
                <w:color w:val="000000"/>
                <w:lang w:eastAsia="tr-TR"/>
              </w:rPr>
              <w:t>karyakıt antreposu değil</w:t>
            </w:r>
          </w:p>
        </w:tc>
      </w:tr>
      <w:tr w:rsidR="002571E3" w:rsidRPr="00386400" w14:paraId="1BF539E2" w14:textId="77777777" w:rsidTr="000D1AFE">
        <w:trPr>
          <w:trHeight w:val="1335"/>
        </w:trPr>
        <w:tc>
          <w:tcPr>
            <w:tcW w:w="690" w:type="dxa"/>
            <w:tcBorders>
              <w:top w:val="nil"/>
              <w:left w:val="single" w:sz="4" w:space="0" w:color="auto"/>
              <w:bottom w:val="single" w:sz="4" w:space="0" w:color="auto"/>
              <w:right w:val="single" w:sz="4" w:space="0" w:color="auto"/>
            </w:tcBorders>
            <w:vAlign w:val="center"/>
          </w:tcPr>
          <w:p w14:paraId="3A464037" w14:textId="77777777" w:rsidR="002571E3" w:rsidRPr="006F66D8" w:rsidRDefault="002571E3" w:rsidP="007D2126">
            <w:pPr>
              <w:spacing w:after="0" w:line="240" w:lineRule="auto"/>
              <w:jc w:val="center"/>
              <w:rPr>
                <w:rFonts w:ascii="Times New Roman" w:hAnsi="Times New Roman"/>
                <w:color w:val="000000"/>
                <w:lang w:eastAsia="tr-TR"/>
              </w:rPr>
            </w:pPr>
            <w:r w:rsidRPr="006F66D8">
              <w:rPr>
                <w:rFonts w:ascii="Times New Roman" w:hAnsi="Times New Roman"/>
                <w:color w:val="000000"/>
                <w:lang w:eastAsia="tr-TR"/>
              </w:rPr>
              <w:t>1.k.10</w:t>
            </w:r>
          </w:p>
        </w:tc>
        <w:tc>
          <w:tcPr>
            <w:tcW w:w="6607" w:type="dxa"/>
            <w:tcBorders>
              <w:top w:val="single" w:sz="4" w:space="0" w:color="auto"/>
              <w:left w:val="nil"/>
              <w:bottom w:val="single" w:sz="4" w:space="0" w:color="auto"/>
              <w:right w:val="single" w:sz="4" w:space="0" w:color="000000"/>
            </w:tcBorders>
            <w:vAlign w:val="center"/>
          </w:tcPr>
          <w:p w14:paraId="341A4D08" w14:textId="77777777" w:rsidR="002571E3" w:rsidRPr="006F66D8" w:rsidRDefault="002571E3" w:rsidP="000D1AFE">
            <w:pPr>
              <w:spacing w:after="0" w:line="240" w:lineRule="auto"/>
              <w:jc w:val="both"/>
              <w:rPr>
                <w:rFonts w:ascii="Times New Roman" w:hAnsi="Times New Roman"/>
                <w:color w:val="000000"/>
                <w:lang w:eastAsia="tr-TR"/>
              </w:rPr>
            </w:pPr>
            <w:r w:rsidRPr="006F66D8">
              <w:rPr>
                <w:rFonts w:ascii="Times New Roman" w:hAnsi="Times New Roman"/>
                <w:color w:val="000000"/>
                <w:lang w:eastAsia="tr-TR"/>
              </w:rPr>
              <w:t xml:space="preserve">Gemilerden tanklara eşya alınmasında, farklı ürün tiplerinin ana giriş borusunda/borularında karışmasına </w:t>
            </w:r>
            <w:proofErr w:type="gramStart"/>
            <w:r w:rsidRPr="006F66D8">
              <w:rPr>
                <w:rFonts w:ascii="Times New Roman" w:hAnsi="Times New Roman"/>
                <w:color w:val="000000"/>
                <w:lang w:eastAsia="tr-TR"/>
              </w:rPr>
              <w:t>imkan</w:t>
            </w:r>
            <w:proofErr w:type="gramEnd"/>
            <w:r w:rsidRPr="006F66D8">
              <w:rPr>
                <w:rFonts w:ascii="Times New Roman" w:hAnsi="Times New Roman"/>
                <w:color w:val="000000"/>
                <w:lang w:eastAsia="tr-TR"/>
              </w:rPr>
              <w:t xml:space="preserve"> vermeyecek gerekli düzenlemelerin yapılmış olması,</w:t>
            </w:r>
          </w:p>
        </w:tc>
        <w:tc>
          <w:tcPr>
            <w:tcW w:w="703" w:type="dxa"/>
            <w:tcBorders>
              <w:top w:val="nil"/>
              <w:left w:val="nil"/>
              <w:bottom w:val="single" w:sz="4" w:space="0" w:color="auto"/>
              <w:right w:val="single" w:sz="4" w:space="0" w:color="auto"/>
            </w:tcBorders>
            <w:noWrap/>
            <w:vAlign w:val="center"/>
          </w:tcPr>
          <w:p w14:paraId="7009F795" w14:textId="77777777" w:rsidR="002571E3" w:rsidRPr="006F66D8" w:rsidRDefault="002571E3" w:rsidP="007D2126">
            <w:pPr>
              <w:spacing w:after="0" w:line="240" w:lineRule="auto"/>
              <w:jc w:val="center"/>
              <w:rPr>
                <w:rFonts w:ascii="Times New Roman" w:hAnsi="Times New Roman"/>
                <w:color w:val="000000"/>
                <w:sz w:val="72"/>
                <w:szCs w:val="72"/>
                <w:lang w:eastAsia="tr-TR"/>
              </w:rPr>
            </w:pPr>
            <w:r w:rsidRPr="006F66D8">
              <w:rPr>
                <w:rFonts w:ascii="Times New Roman" w:hAnsi="Times New Roman"/>
                <w:color w:val="000000"/>
                <w:sz w:val="72"/>
                <w:szCs w:val="72"/>
                <w:lang w:eastAsia="tr-TR"/>
              </w:rPr>
              <w:t>□</w:t>
            </w:r>
          </w:p>
        </w:tc>
        <w:tc>
          <w:tcPr>
            <w:tcW w:w="920" w:type="dxa"/>
            <w:tcBorders>
              <w:top w:val="nil"/>
              <w:left w:val="nil"/>
              <w:bottom w:val="single" w:sz="4" w:space="0" w:color="auto"/>
              <w:right w:val="single" w:sz="4" w:space="0" w:color="auto"/>
            </w:tcBorders>
            <w:noWrap/>
            <w:vAlign w:val="center"/>
          </w:tcPr>
          <w:p w14:paraId="496BFA80" w14:textId="77777777" w:rsidR="002571E3" w:rsidRPr="006F66D8" w:rsidRDefault="002571E3" w:rsidP="007D2126">
            <w:pPr>
              <w:spacing w:after="0" w:line="240" w:lineRule="auto"/>
              <w:jc w:val="center"/>
              <w:rPr>
                <w:rFonts w:ascii="Times New Roman" w:hAnsi="Times New Roman"/>
                <w:color w:val="000000"/>
                <w:sz w:val="72"/>
                <w:szCs w:val="72"/>
                <w:lang w:eastAsia="tr-TR"/>
              </w:rPr>
            </w:pPr>
            <w:r w:rsidRPr="006F66D8">
              <w:rPr>
                <w:rFonts w:ascii="Times New Roman" w:hAnsi="Times New Roman"/>
                <w:color w:val="000000"/>
                <w:sz w:val="72"/>
                <w:szCs w:val="72"/>
                <w:lang w:eastAsia="tr-TR"/>
              </w:rPr>
              <w:t>□</w:t>
            </w:r>
          </w:p>
        </w:tc>
        <w:tc>
          <w:tcPr>
            <w:tcW w:w="1727" w:type="dxa"/>
            <w:tcBorders>
              <w:top w:val="nil"/>
              <w:left w:val="nil"/>
              <w:bottom w:val="single" w:sz="4" w:space="0" w:color="auto"/>
              <w:right w:val="single" w:sz="4" w:space="0" w:color="auto"/>
            </w:tcBorders>
            <w:noWrap/>
            <w:vAlign w:val="center"/>
          </w:tcPr>
          <w:p w14:paraId="4E75E594" w14:textId="77777777" w:rsidR="002571E3" w:rsidRPr="006F66D8" w:rsidRDefault="00514DA3" w:rsidP="007D2126">
            <w:pPr>
              <w:spacing w:after="0" w:line="240" w:lineRule="auto"/>
              <w:rPr>
                <w:rFonts w:cs="Calibri"/>
                <w:color w:val="000000"/>
                <w:lang w:eastAsia="tr-TR"/>
              </w:rPr>
            </w:pPr>
            <w:r>
              <w:rPr>
                <w:rFonts w:cs="Calibri"/>
                <w:color w:val="000000"/>
                <w:lang w:eastAsia="tr-TR"/>
              </w:rPr>
              <w:t>Akaryakıt antreposu değil</w:t>
            </w:r>
          </w:p>
        </w:tc>
      </w:tr>
      <w:tr w:rsidR="002571E3" w:rsidRPr="00386400" w14:paraId="3DAB4215" w14:textId="77777777" w:rsidTr="000D1AFE">
        <w:trPr>
          <w:trHeight w:val="1365"/>
        </w:trPr>
        <w:tc>
          <w:tcPr>
            <w:tcW w:w="690" w:type="dxa"/>
            <w:tcBorders>
              <w:top w:val="nil"/>
              <w:left w:val="single" w:sz="4" w:space="0" w:color="auto"/>
              <w:bottom w:val="single" w:sz="4" w:space="0" w:color="auto"/>
              <w:right w:val="single" w:sz="4" w:space="0" w:color="auto"/>
            </w:tcBorders>
            <w:vAlign w:val="center"/>
          </w:tcPr>
          <w:p w14:paraId="29BA41C9" w14:textId="77777777" w:rsidR="002571E3" w:rsidRPr="006F66D8" w:rsidRDefault="002571E3" w:rsidP="007D2126">
            <w:pPr>
              <w:spacing w:after="0" w:line="240" w:lineRule="auto"/>
              <w:jc w:val="center"/>
              <w:rPr>
                <w:rFonts w:ascii="Times New Roman" w:hAnsi="Times New Roman"/>
                <w:color w:val="000000"/>
                <w:lang w:eastAsia="tr-TR"/>
              </w:rPr>
            </w:pPr>
            <w:r w:rsidRPr="006F66D8">
              <w:rPr>
                <w:rFonts w:ascii="Times New Roman" w:hAnsi="Times New Roman"/>
                <w:color w:val="000000"/>
                <w:lang w:eastAsia="tr-TR"/>
              </w:rPr>
              <w:t>1.k.11</w:t>
            </w:r>
          </w:p>
        </w:tc>
        <w:tc>
          <w:tcPr>
            <w:tcW w:w="6607" w:type="dxa"/>
            <w:tcBorders>
              <w:top w:val="single" w:sz="4" w:space="0" w:color="auto"/>
              <w:left w:val="nil"/>
              <w:bottom w:val="single" w:sz="4" w:space="0" w:color="auto"/>
              <w:right w:val="single" w:sz="4" w:space="0" w:color="000000"/>
            </w:tcBorders>
            <w:vAlign w:val="center"/>
          </w:tcPr>
          <w:p w14:paraId="697A75B6" w14:textId="77777777" w:rsidR="002571E3" w:rsidRPr="006F66D8" w:rsidRDefault="002571E3" w:rsidP="000D1AFE">
            <w:pPr>
              <w:spacing w:after="0" w:line="240" w:lineRule="auto"/>
              <w:jc w:val="both"/>
              <w:rPr>
                <w:rFonts w:ascii="Times New Roman" w:hAnsi="Times New Roman"/>
                <w:color w:val="000000"/>
                <w:lang w:eastAsia="tr-TR"/>
              </w:rPr>
            </w:pPr>
            <w:proofErr w:type="spellStart"/>
            <w:r w:rsidRPr="006F66D8">
              <w:rPr>
                <w:rFonts w:ascii="Times New Roman" w:hAnsi="Times New Roman"/>
                <w:color w:val="000000"/>
                <w:lang w:eastAsia="tr-TR"/>
              </w:rPr>
              <w:t>Peşpeşe</w:t>
            </w:r>
            <w:proofErr w:type="spellEnd"/>
            <w:r w:rsidRPr="006F66D8">
              <w:rPr>
                <w:rFonts w:ascii="Times New Roman" w:hAnsi="Times New Roman"/>
                <w:color w:val="000000"/>
                <w:lang w:eastAsia="tr-TR"/>
              </w:rPr>
              <w:t xml:space="preserve"> mal basma sistemi uygulanan antrepolarda, ana giriş borusundan/borularından tanklara eşyanın sevki için taşıtma merkezi (</w:t>
            </w:r>
            <w:proofErr w:type="spellStart"/>
            <w:r w:rsidRPr="006F66D8">
              <w:rPr>
                <w:rFonts w:ascii="Times New Roman" w:hAnsi="Times New Roman"/>
                <w:color w:val="000000"/>
                <w:lang w:eastAsia="tr-TR"/>
              </w:rPr>
              <w:t>manifold</w:t>
            </w:r>
            <w:proofErr w:type="spellEnd"/>
            <w:r w:rsidRPr="006F66D8">
              <w:rPr>
                <w:rFonts w:ascii="Times New Roman" w:hAnsi="Times New Roman"/>
                <w:color w:val="000000"/>
                <w:lang w:eastAsia="tr-TR"/>
              </w:rPr>
              <w:t xml:space="preserve">) tesis edilmiş olması, </w:t>
            </w:r>
          </w:p>
        </w:tc>
        <w:tc>
          <w:tcPr>
            <w:tcW w:w="703" w:type="dxa"/>
            <w:tcBorders>
              <w:top w:val="nil"/>
              <w:left w:val="nil"/>
              <w:bottom w:val="single" w:sz="4" w:space="0" w:color="auto"/>
              <w:right w:val="single" w:sz="4" w:space="0" w:color="auto"/>
            </w:tcBorders>
            <w:noWrap/>
            <w:vAlign w:val="center"/>
          </w:tcPr>
          <w:p w14:paraId="1A02C214" w14:textId="77777777" w:rsidR="002571E3" w:rsidRPr="006F66D8" w:rsidRDefault="002571E3" w:rsidP="007D2126">
            <w:pPr>
              <w:spacing w:after="0" w:line="240" w:lineRule="auto"/>
              <w:jc w:val="center"/>
              <w:rPr>
                <w:rFonts w:ascii="Times New Roman" w:hAnsi="Times New Roman"/>
                <w:color w:val="000000"/>
                <w:sz w:val="72"/>
                <w:szCs w:val="72"/>
                <w:lang w:eastAsia="tr-TR"/>
              </w:rPr>
            </w:pPr>
            <w:r w:rsidRPr="006F66D8">
              <w:rPr>
                <w:rFonts w:ascii="Times New Roman" w:hAnsi="Times New Roman"/>
                <w:color w:val="000000"/>
                <w:sz w:val="72"/>
                <w:szCs w:val="72"/>
                <w:lang w:eastAsia="tr-TR"/>
              </w:rPr>
              <w:t>□</w:t>
            </w:r>
          </w:p>
        </w:tc>
        <w:tc>
          <w:tcPr>
            <w:tcW w:w="920" w:type="dxa"/>
            <w:tcBorders>
              <w:top w:val="nil"/>
              <w:left w:val="nil"/>
              <w:bottom w:val="single" w:sz="4" w:space="0" w:color="auto"/>
              <w:right w:val="single" w:sz="4" w:space="0" w:color="auto"/>
            </w:tcBorders>
            <w:noWrap/>
            <w:vAlign w:val="center"/>
          </w:tcPr>
          <w:p w14:paraId="76DC2F83" w14:textId="77777777" w:rsidR="002571E3" w:rsidRPr="006F66D8" w:rsidRDefault="002571E3" w:rsidP="007D2126">
            <w:pPr>
              <w:spacing w:after="0" w:line="240" w:lineRule="auto"/>
              <w:jc w:val="center"/>
              <w:rPr>
                <w:rFonts w:ascii="Times New Roman" w:hAnsi="Times New Roman"/>
                <w:color w:val="000000"/>
                <w:sz w:val="72"/>
                <w:szCs w:val="72"/>
                <w:lang w:eastAsia="tr-TR"/>
              </w:rPr>
            </w:pPr>
            <w:r w:rsidRPr="006F66D8">
              <w:rPr>
                <w:rFonts w:ascii="Times New Roman" w:hAnsi="Times New Roman"/>
                <w:color w:val="000000"/>
                <w:sz w:val="72"/>
                <w:szCs w:val="72"/>
                <w:lang w:eastAsia="tr-TR"/>
              </w:rPr>
              <w:t>□</w:t>
            </w:r>
          </w:p>
        </w:tc>
        <w:tc>
          <w:tcPr>
            <w:tcW w:w="1727" w:type="dxa"/>
            <w:tcBorders>
              <w:top w:val="nil"/>
              <w:left w:val="nil"/>
              <w:bottom w:val="single" w:sz="4" w:space="0" w:color="auto"/>
              <w:right w:val="single" w:sz="4" w:space="0" w:color="auto"/>
            </w:tcBorders>
            <w:noWrap/>
            <w:vAlign w:val="center"/>
          </w:tcPr>
          <w:p w14:paraId="7817A1E8" w14:textId="77777777" w:rsidR="002571E3" w:rsidRPr="006F66D8" w:rsidRDefault="00514DA3" w:rsidP="007D2126">
            <w:pPr>
              <w:spacing w:after="0" w:line="240" w:lineRule="auto"/>
              <w:rPr>
                <w:rFonts w:cs="Calibri"/>
                <w:color w:val="000000"/>
                <w:lang w:eastAsia="tr-TR"/>
              </w:rPr>
            </w:pPr>
            <w:r>
              <w:rPr>
                <w:rFonts w:cs="Calibri"/>
                <w:color w:val="000000"/>
                <w:lang w:eastAsia="tr-TR"/>
              </w:rPr>
              <w:t>Akaryakıt antreposu değil</w:t>
            </w:r>
          </w:p>
        </w:tc>
      </w:tr>
      <w:tr w:rsidR="002571E3" w:rsidRPr="00386400" w14:paraId="53D211E7" w14:textId="77777777" w:rsidTr="000D1AFE">
        <w:trPr>
          <w:trHeight w:val="1005"/>
        </w:trPr>
        <w:tc>
          <w:tcPr>
            <w:tcW w:w="690" w:type="dxa"/>
            <w:tcBorders>
              <w:top w:val="nil"/>
              <w:left w:val="single" w:sz="4" w:space="0" w:color="auto"/>
              <w:bottom w:val="single" w:sz="4" w:space="0" w:color="auto"/>
              <w:right w:val="single" w:sz="4" w:space="0" w:color="auto"/>
            </w:tcBorders>
            <w:vAlign w:val="center"/>
          </w:tcPr>
          <w:p w14:paraId="6E1302C2" w14:textId="77777777" w:rsidR="002571E3" w:rsidRPr="006F66D8" w:rsidRDefault="002571E3" w:rsidP="007D2126">
            <w:pPr>
              <w:spacing w:after="0" w:line="240" w:lineRule="auto"/>
              <w:jc w:val="center"/>
              <w:rPr>
                <w:rFonts w:ascii="Times New Roman" w:hAnsi="Times New Roman"/>
                <w:color w:val="000000"/>
                <w:lang w:eastAsia="tr-TR"/>
              </w:rPr>
            </w:pPr>
            <w:r w:rsidRPr="006F66D8">
              <w:rPr>
                <w:rFonts w:ascii="Times New Roman" w:hAnsi="Times New Roman"/>
                <w:color w:val="000000"/>
                <w:lang w:eastAsia="tr-TR"/>
              </w:rPr>
              <w:t>1.k.12</w:t>
            </w:r>
          </w:p>
        </w:tc>
        <w:tc>
          <w:tcPr>
            <w:tcW w:w="6607" w:type="dxa"/>
            <w:tcBorders>
              <w:top w:val="single" w:sz="4" w:space="0" w:color="auto"/>
              <w:left w:val="nil"/>
              <w:bottom w:val="single" w:sz="4" w:space="0" w:color="auto"/>
              <w:right w:val="single" w:sz="4" w:space="0" w:color="000000"/>
            </w:tcBorders>
            <w:vAlign w:val="center"/>
          </w:tcPr>
          <w:p w14:paraId="6A5DB23A" w14:textId="77777777" w:rsidR="002571E3" w:rsidRPr="006F66D8" w:rsidRDefault="002571E3" w:rsidP="000D1AFE">
            <w:pPr>
              <w:spacing w:after="0" w:line="240" w:lineRule="auto"/>
              <w:jc w:val="both"/>
              <w:rPr>
                <w:rFonts w:ascii="Times New Roman" w:hAnsi="Times New Roman"/>
                <w:color w:val="000000"/>
                <w:lang w:eastAsia="tr-TR"/>
              </w:rPr>
            </w:pPr>
            <w:r w:rsidRPr="006F66D8">
              <w:rPr>
                <w:rFonts w:ascii="Times New Roman" w:hAnsi="Times New Roman"/>
                <w:color w:val="000000"/>
                <w:lang w:eastAsia="tr-TR"/>
              </w:rPr>
              <w:t>Ana giriş borusunda eşyanın akışını ve rengini görebilmek için ana borunun/boruların dağıtım merkezine yakın uygun bir yerinde cam gözetleyicisi (</w:t>
            </w:r>
            <w:proofErr w:type="spellStart"/>
            <w:r w:rsidRPr="006F66D8">
              <w:rPr>
                <w:rFonts w:ascii="Times New Roman" w:hAnsi="Times New Roman"/>
                <w:color w:val="000000"/>
                <w:lang w:eastAsia="tr-TR"/>
              </w:rPr>
              <w:t>sight</w:t>
            </w:r>
            <w:proofErr w:type="spellEnd"/>
            <w:r w:rsidRPr="006F66D8">
              <w:rPr>
                <w:rFonts w:ascii="Times New Roman" w:hAnsi="Times New Roman"/>
                <w:color w:val="000000"/>
                <w:lang w:eastAsia="tr-TR"/>
              </w:rPr>
              <w:t xml:space="preserve"> </w:t>
            </w:r>
            <w:proofErr w:type="spellStart"/>
            <w:r w:rsidRPr="006F66D8">
              <w:rPr>
                <w:rFonts w:ascii="Times New Roman" w:hAnsi="Times New Roman"/>
                <w:color w:val="000000"/>
                <w:lang w:eastAsia="tr-TR"/>
              </w:rPr>
              <w:t>glass</w:t>
            </w:r>
            <w:proofErr w:type="spellEnd"/>
            <w:r w:rsidRPr="006F66D8">
              <w:rPr>
                <w:rFonts w:ascii="Times New Roman" w:hAnsi="Times New Roman"/>
                <w:color w:val="000000"/>
                <w:lang w:eastAsia="tr-TR"/>
              </w:rPr>
              <w:t xml:space="preserve">) bulunması, </w:t>
            </w:r>
          </w:p>
        </w:tc>
        <w:tc>
          <w:tcPr>
            <w:tcW w:w="703" w:type="dxa"/>
            <w:tcBorders>
              <w:top w:val="nil"/>
              <w:left w:val="nil"/>
              <w:bottom w:val="single" w:sz="4" w:space="0" w:color="auto"/>
              <w:right w:val="single" w:sz="4" w:space="0" w:color="auto"/>
            </w:tcBorders>
            <w:noWrap/>
            <w:vAlign w:val="center"/>
          </w:tcPr>
          <w:p w14:paraId="278B4EB0" w14:textId="77777777" w:rsidR="002571E3" w:rsidRPr="006F66D8" w:rsidRDefault="002571E3" w:rsidP="007D2126">
            <w:pPr>
              <w:spacing w:after="0" w:line="240" w:lineRule="auto"/>
              <w:jc w:val="center"/>
              <w:rPr>
                <w:rFonts w:ascii="Times New Roman" w:hAnsi="Times New Roman"/>
                <w:color w:val="000000"/>
                <w:sz w:val="72"/>
                <w:szCs w:val="72"/>
                <w:lang w:eastAsia="tr-TR"/>
              </w:rPr>
            </w:pPr>
            <w:r w:rsidRPr="006F66D8">
              <w:rPr>
                <w:rFonts w:ascii="Times New Roman" w:hAnsi="Times New Roman"/>
                <w:color w:val="000000"/>
                <w:sz w:val="72"/>
                <w:szCs w:val="72"/>
                <w:lang w:eastAsia="tr-TR"/>
              </w:rPr>
              <w:t>□</w:t>
            </w:r>
          </w:p>
        </w:tc>
        <w:tc>
          <w:tcPr>
            <w:tcW w:w="920" w:type="dxa"/>
            <w:tcBorders>
              <w:top w:val="nil"/>
              <w:left w:val="nil"/>
              <w:bottom w:val="single" w:sz="4" w:space="0" w:color="auto"/>
              <w:right w:val="single" w:sz="4" w:space="0" w:color="auto"/>
            </w:tcBorders>
            <w:noWrap/>
            <w:vAlign w:val="center"/>
          </w:tcPr>
          <w:p w14:paraId="265673D5" w14:textId="77777777" w:rsidR="002571E3" w:rsidRPr="006F66D8" w:rsidRDefault="002571E3" w:rsidP="007D2126">
            <w:pPr>
              <w:spacing w:after="0" w:line="240" w:lineRule="auto"/>
              <w:jc w:val="center"/>
              <w:rPr>
                <w:rFonts w:ascii="Times New Roman" w:hAnsi="Times New Roman"/>
                <w:color w:val="000000"/>
                <w:sz w:val="72"/>
                <w:szCs w:val="72"/>
                <w:lang w:eastAsia="tr-TR"/>
              </w:rPr>
            </w:pPr>
            <w:r w:rsidRPr="006F66D8">
              <w:rPr>
                <w:rFonts w:ascii="Times New Roman" w:hAnsi="Times New Roman"/>
                <w:color w:val="000000"/>
                <w:sz w:val="72"/>
                <w:szCs w:val="72"/>
                <w:lang w:eastAsia="tr-TR"/>
              </w:rPr>
              <w:t>□</w:t>
            </w:r>
          </w:p>
        </w:tc>
        <w:tc>
          <w:tcPr>
            <w:tcW w:w="1727" w:type="dxa"/>
            <w:tcBorders>
              <w:top w:val="nil"/>
              <w:left w:val="nil"/>
              <w:bottom w:val="single" w:sz="4" w:space="0" w:color="auto"/>
              <w:right w:val="single" w:sz="4" w:space="0" w:color="auto"/>
            </w:tcBorders>
            <w:noWrap/>
            <w:vAlign w:val="center"/>
          </w:tcPr>
          <w:p w14:paraId="5DA66734" w14:textId="77777777" w:rsidR="002571E3" w:rsidRPr="006F66D8" w:rsidRDefault="00D44277" w:rsidP="007D2126">
            <w:pPr>
              <w:spacing w:after="0" w:line="240" w:lineRule="auto"/>
              <w:rPr>
                <w:rFonts w:cs="Calibri"/>
                <w:color w:val="000000"/>
                <w:lang w:eastAsia="tr-TR"/>
              </w:rPr>
            </w:pPr>
            <w:r>
              <w:rPr>
                <w:rFonts w:cs="Calibri"/>
                <w:color w:val="000000"/>
                <w:lang w:eastAsia="tr-TR"/>
              </w:rPr>
              <w:t>Akaryakıt antreposu değil</w:t>
            </w:r>
          </w:p>
        </w:tc>
      </w:tr>
      <w:tr w:rsidR="002571E3" w:rsidRPr="00386400" w14:paraId="5E4CC384" w14:textId="77777777" w:rsidTr="000D1AFE">
        <w:trPr>
          <w:trHeight w:val="2070"/>
        </w:trPr>
        <w:tc>
          <w:tcPr>
            <w:tcW w:w="690" w:type="dxa"/>
            <w:tcBorders>
              <w:top w:val="nil"/>
              <w:left w:val="single" w:sz="4" w:space="0" w:color="auto"/>
              <w:bottom w:val="single" w:sz="4" w:space="0" w:color="auto"/>
              <w:right w:val="single" w:sz="4" w:space="0" w:color="auto"/>
            </w:tcBorders>
            <w:vAlign w:val="center"/>
          </w:tcPr>
          <w:p w14:paraId="3D05A6DB" w14:textId="77777777" w:rsidR="002571E3" w:rsidRPr="006F66D8" w:rsidRDefault="002571E3" w:rsidP="007D2126">
            <w:pPr>
              <w:spacing w:after="0" w:line="240" w:lineRule="auto"/>
              <w:jc w:val="center"/>
              <w:rPr>
                <w:rFonts w:ascii="Times New Roman" w:hAnsi="Times New Roman"/>
                <w:color w:val="000000"/>
                <w:lang w:eastAsia="tr-TR"/>
              </w:rPr>
            </w:pPr>
            <w:r w:rsidRPr="006F66D8">
              <w:rPr>
                <w:rFonts w:ascii="Times New Roman" w:hAnsi="Times New Roman"/>
                <w:color w:val="000000"/>
                <w:lang w:eastAsia="tr-TR"/>
              </w:rPr>
              <w:t>1.k.13</w:t>
            </w:r>
          </w:p>
        </w:tc>
        <w:tc>
          <w:tcPr>
            <w:tcW w:w="6607" w:type="dxa"/>
            <w:tcBorders>
              <w:top w:val="single" w:sz="4" w:space="0" w:color="auto"/>
              <w:left w:val="nil"/>
              <w:bottom w:val="single" w:sz="4" w:space="0" w:color="auto"/>
              <w:right w:val="single" w:sz="4" w:space="0" w:color="000000"/>
            </w:tcBorders>
            <w:vAlign w:val="center"/>
          </w:tcPr>
          <w:p w14:paraId="1CDEF488" w14:textId="77777777" w:rsidR="000D1AFE" w:rsidRDefault="002571E3" w:rsidP="000D1AFE">
            <w:pPr>
              <w:spacing w:after="0" w:line="240" w:lineRule="auto"/>
              <w:jc w:val="both"/>
              <w:rPr>
                <w:rFonts w:ascii="Times New Roman" w:hAnsi="Times New Roman"/>
                <w:color w:val="000000"/>
                <w:lang w:eastAsia="tr-TR"/>
              </w:rPr>
            </w:pPr>
            <w:r w:rsidRPr="006F66D8">
              <w:rPr>
                <w:rFonts w:ascii="Times New Roman" w:hAnsi="Times New Roman"/>
                <w:color w:val="000000"/>
                <w:lang w:eastAsia="tr-TR"/>
              </w:rPr>
              <w:t>Aynı borudaki eşyanın niteliğini tayin edebilmek için;</w:t>
            </w:r>
            <w:r w:rsidRPr="006F66D8">
              <w:rPr>
                <w:rFonts w:ascii="Times New Roman" w:hAnsi="Times New Roman"/>
                <w:color w:val="000000"/>
                <w:lang w:eastAsia="tr-TR"/>
              </w:rPr>
              <w:br/>
            </w:r>
            <w:proofErr w:type="spellStart"/>
            <w:r w:rsidRPr="006F66D8">
              <w:rPr>
                <w:rFonts w:ascii="Times New Roman" w:hAnsi="Times New Roman"/>
                <w:color w:val="000000"/>
                <w:lang w:eastAsia="tr-TR"/>
              </w:rPr>
              <w:t>aa</w:t>
            </w:r>
            <w:proofErr w:type="spellEnd"/>
            <w:r w:rsidRPr="006F66D8">
              <w:rPr>
                <w:rFonts w:ascii="Times New Roman" w:hAnsi="Times New Roman"/>
                <w:color w:val="000000"/>
                <w:lang w:eastAsia="tr-TR"/>
              </w:rPr>
              <w:t>) Borunun uzunluğunun yüz metreden daha uzun olması halinde takriben yüz metre,</w:t>
            </w:r>
          </w:p>
          <w:p w14:paraId="3057B822" w14:textId="77777777" w:rsidR="002571E3" w:rsidRPr="006F66D8" w:rsidRDefault="002571E3" w:rsidP="000D1AFE">
            <w:pPr>
              <w:spacing w:after="0" w:line="240" w:lineRule="auto"/>
              <w:jc w:val="both"/>
              <w:rPr>
                <w:rFonts w:ascii="Times New Roman" w:hAnsi="Times New Roman"/>
                <w:color w:val="000000"/>
                <w:lang w:eastAsia="tr-TR"/>
              </w:rPr>
            </w:pPr>
            <w:r w:rsidRPr="006F66D8">
              <w:rPr>
                <w:rFonts w:ascii="Times New Roman" w:hAnsi="Times New Roman"/>
                <w:color w:val="000000"/>
                <w:lang w:eastAsia="tr-TR"/>
              </w:rPr>
              <w:br/>
            </w:r>
            <w:proofErr w:type="spellStart"/>
            <w:proofErr w:type="gramStart"/>
            <w:r w:rsidRPr="006F66D8">
              <w:rPr>
                <w:rFonts w:ascii="Times New Roman" w:hAnsi="Times New Roman"/>
                <w:color w:val="000000"/>
                <w:lang w:eastAsia="tr-TR"/>
              </w:rPr>
              <w:t>bb</w:t>
            </w:r>
            <w:proofErr w:type="spellEnd"/>
            <w:proofErr w:type="gramEnd"/>
            <w:r w:rsidRPr="006F66D8">
              <w:rPr>
                <w:rFonts w:ascii="Times New Roman" w:hAnsi="Times New Roman"/>
                <w:color w:val="000000"/>
                <w:lang w:eastAsia="tr-TR"/>
              </w:rPr>
              <w:t>) Fiziki koşullar nedeniyle aynı borunun uzunluğunun yüz metreden kısa olması halinde borunun başlangıcı ile tanka bağlantı yeri arasında maksimum,</w:t>
            </w:r>
            <w:r w:rsidR="000D1AFE">
              <w:rPr>
                <w:rFonts w:ascii="Times New Roman" w:hAnsi="Times New Roman"/>
                <w:color w:val="000000"/>
                <w:lang w:eastAsia="tr-TR"/>
              </w:rPr>
              <w:t xml:space="preserve"> </w:t>
            </w:r>
            <w:r w:rsidRPr="006F66D8">
              <w:rPr>
                <w:rFonts w:ascii="Times New Roman" w:hAnsi="Times New Roman"/>
                <w:color w:val="000000"/>
                <w:lang w:eastAsia="tr-TR"/>
              </w:rPr>
              <w:t>mesafede iki adet numune alma yeri bulunması,</w:t>
            </w:r>
          </w:p>
        </w:tc>
        <w:tc>
          <w:tcPr>
            <w:tcW w:w="703" w:type="dxa"/>
            <w:tcBorders>
              <w:top w:val="nil"/>
              <w:left w:val="nil"/>
              <w:bottom w:val="single" w:sz="4" w:space="0" w:color="auto"/>
              <w:right w:val="single" w:sz="4" w:space="0" w:color="auto"/>
            </w:tcBorders>
            <w:noWrap/>
            <w:vAlign w:val="center"/>
          </w:tcPr>
          <w:p w14:paraId="303FC911" w14:textId="77777777" w:rsidR="002571E3" w:rsidRPr="006F66D8" w:rsidRDefault="002571E3" w:rsidP="007D2126">
            <w:pPr>
              <w:spacing w:after="0" w:line="240" w:lineRule="auto"/>
              <w:jc w:val="center"/>
              <w:rPr>
                <w:rFonts w:ascii="Times New Roman" w:hAnsi="Times New Roman"/>
                <w:color w:val="000000"/>
                <w:sz w:val="72"/>
                <w:szCs w:val="72"/>
                <w:lang w:eastAsia="tr-TR"/>
              </w:rPr>
            </w:pPr>
            <w:r w:rsidRPr="006F66D8">
              <w:rPr>
                <w:rFonts w:ascii="Times New Roman" w:hAnsi="Times New Roman"/>
                <w:color w:val="000000"/>
                <w:sz w:val="72"/>
                <w:szCs w:val="72"/>
                <w:lang w:eastAsia="tr-TR"/>
              </w:rPr>
              <w:t>□</w:t>
            </w:r>
          </w:p>
        </w:tc>
        <w:tc>
          <w:tcPr>
            <w:tcW w:w="920" w:type="dxa"/>
            <w:tcBorders>
              <w:top w:val="nil"/>
              <w:left w:val="nil"/>
              <w:bottom w:val="single" w:sz="4" w:space="0" w:color="auto"/>
              <w:right w:val="single" w:sz="4" w:space="0" w:color="auto"/>
            </w:tcBorders>
            <w:noWrap/>
            <w:vAlign w:val="center"/>
          </w:tcPr>
          <w:p w14:paraId="1A116D6A" w14:textId="77777777" w:rsidR="002571E3" w:rsidRPr="006F66D8" w:rsidRDefault="002571E3" w:rsidP="007D2126">
            <w:pPr>
              <w:spacing w:after="0" w:line="240" w:lineRule="auto"/>
              <w:jc w:val="center"/>
              <w:rPr>
                <w:rFonts w:ascii="Times New Roman" w:hAnsi="Times New Roman"/>
                <w:color w:val="000000"/>
                <w:sz w:val="72"/>
                <w:szCs w:val="72"/>
                <w:lang w:eastAsia="tr-TR"/>
              </w:rPr>
            </w:pPr>
            <w:r w:rsidRPr="006F66D8">
              <w:rPr>
                <w:rFonts w:ascii="Times New Roman" w:hAnsi="Times New Roman"/>
                <w:color w:val="000000"/>
                <w:sz w:val="72"/>
                <w:szCs w:val="72"/>
                <w:lang w:eastAsia="tr-TR"/>
              </w:rPr>
              <w:t>□</w:t>
            </w:r>
          </w:p>
        </w:tc>
        <w:tc>
          <w:tcPr>
            <w:tcW w:w="1727" w:type="dxa"/>
            <w:tcBorders>
              <w:top w:val="nil"/>
              <w:left w:val="nil"/>
              <w:bottom w:val="single" w:sz="4" w:space="0" w:color="auto"/>
              <w:right w:val="single" w:sz="4" w:space="0" w:color="auto"/>
            </w:tcBorders>
            <w:noWrap/>
            <w:vAlign w:val="center"/>
          </w:tcPr>
          <w:p w14:paraId="299F45FD" w14:textId="77777777" w:rsidR="002571E3" w:rsidRPr="006F66D8" w:rsidRDefault="00D44277" w:rsidP="007D2126">
            <w:pPr>
              <w:spacing w:after="0" w:line="240" w:lineRule="auto"/>
              <w:rPr>
                <w:rFonts w:cs="Calibri"/>
                <w:color w:val="000000"/>
                <w:lang w:eastAsia="tr-TR"/>
              </w:rPr>
            </w:pPr>
            <w:r>
              <w:rPr>
                <w:rFonts w:cs="Calibri"/>
                <w:color w:val="000000"/>
                <w:lang w:eastAsia="tr-TR"/>
              </w:rPr>
              <w:t>Akaryakıt antreposu değil</w:t>
            </w:r>
          </w:p>
        </w:tc>
      </w:tr>
      <w:tr w:rsidR="002571E3" w:rsidRPr="00386400" w14:paraId="4304679E" w14:textId="77777777" w:rsidTr="000D1AFE">
        <w:trPr>
          <w:trHeight w:val="945"/>
        </w:trPr>
        <w:tc>
          <w:tcPr>
            <w:tcW w:w="690" w:type="dxa"/>
            <w:tcBorders>
              <w:top w:val="nil"/>
              <w:left w:val="single" w:sz="4" w:space="0" w:color="auto"/>
              <w:bottom w:val="single" w:sz="4" w:space="0" w:color="auto"/>
              <w:right w:val="single" w:sz="4" w:space="0" w:color="auto"/>
            </w:tcBorders>
            <w:vAlign w:val="center"/>
          </w:tcPr>
          <w:p w14:paraId="41F5792B" w14:textId="77777777" w:rsidR="002571E3" w:rsidRPr="006F66D8" w:rsidRDefault="002571E3" w:rsidP="007D2126">
            <w:pPr>
              <w:spacing w:after="0" w:line="240" w:lineRule="auto"/>
              <w:jc w:val="center"/>
              <w:rPr>
                <w:rFonts w:ascii="Times New Roman" w:hAnsi="Times New Roman"/>
                <w:color w:val="000000"/>
                <w:lang w:eastAsia="tr-TR"/>
              </w:rPr>
            </w:pPr>
            <w:r w:rsidRPr="006F66D8">
              <w:rPr>
                <w:rFonts w:ascii="Times New Roman" w:hAnsi="Times New Roman"/>
                <w:color w:val="000000"/>
                <w:lang w:eastAsia="tr-TR"/>
              </w:rPr>
              <w:t>1.k.14</w:t>
            </w:r>
          </w:p>
        </w:tc>
        <w:tc>
          <w:tcPr>
            <w:tcW w:w="6607" w:type="dxa"/>
            <w:tcBorders>
              <w:top w:val="single" w:sz="4" w:space="0" w:color="auto"/>
              <w:left w:val="nil"/>
              <w:bottom w:val="single" w:sz="4" w:space="0" w:color="auto"/>
              <w:right w:val="single" w:sz="4" w:space="0" w:color="000000"/>
            </w:tcBorders>
            <w:vAlign w:val="center"/>
          </w:tcPr>
          <w:p w14:paraId="013634C7" w14:textId="77777777" w:rsidR="002571E3" w:rsidRPr="006F66D8" w:rsidRDefault="002571E3" w:rsidP="000D1AFE">
            <w:pPr>
              <w:spacing w:after="0" w:line="240" w:lineRule="auto"/>
              <w:jc w:val="both"/>
              <w:rPr>
                <w:rFonts w:ascii="Times New Roman" w:hAnsi="Times New Roman"/>
                <w:color w:val="000000"/>
                <w:lang w:eastAsia="tr-TR"/>
              </w:rPr>
            </w:pPr>
            <w:r w:rsidRPr="006F66D8">
              <w:rPr>
                <w:rFonts w:ascii="Times New Roman" w:hAnsi="Times New Roman"/>
                <w:color w:val="000000"/>
                <w:lang w:eastAsia="tr-TR"/>
              </w:rPr>
              <w:t>Ağır mazotun (</w:t>
            </w:r>
            <w:proofErr w:type="spellStart"/>
            <w:r w:rsidRPr="006F66D8">
              <w:rPr>
                <w:rFonts w:ascii="Times New Roman" w:hAnsi="Times New Roman"/>
                <w:color w:val="000000"/>
                <w:lang w:eastAsia="tr-TR"/>
              </w:rPr>
              <w:t>heavy</w:t>
            </w:r>
            <w:proofErr w:type="spellEnd"/>
            <w:r w:rsidRPr="006F66D8">
              <w:rPr>
                <w:rFonts w:ascii="Times New Roman" w:hAnsi="Times New Roman"/>
                <w:color w:val="000000"/>
                <w:lang w:eastAsia="tr-TR"/>
              </w:rPr>
              <w:t xml:space="preserve"> </w:t>
            </w:r>
            <w:proofErr w:type="spellStart"/>
            <w:r w:rsidRPr="006F66D8">
              <w:rPr>
                <w:rFonts w:ascii="Times New Roman" w:hAnsi="Times New Roman"/>
                <w:color w:val="000000"/>
                <w:lang w:eastAsia="tr-TR"/>
              </w:rPr>
              <w:t>fuel</w:t>
            </w:r>
            <w:proofErr w:type="spellEnd"/>
            <w:r w:rsidRPr="006F66D8">
              <w:rPr>
                <w:rFonts w:ascii="Times New Roman" w:hAnsi="Times New Roman"/>
                <w:color w:val="000000"/>
                <w:lang w:eastAsia="tr-TR"/>
              </w:rPr>
              <w:t xml:space="preserve"> </w:t>
            </w:r>
            <w:proofErr w:type="spellStart"/>
            <w:r w:rsidRPr="006F66D8">
              <w:rPr>
                <w:rFonts w:ascii="Times New Roman" w:hAnsi="Times New Roman"/>
                <w:color w:val="000000"/>
                <w:lang w:eastAsia="tr-TR"/>
              </w:rPr>
              <w:t>oil</w:t>
            </w:r>
            <w:proofErr w:type="spellEnd"/>
            <w:r w:rsidRPr="006F66D8">
              <w:rPr>
                <w:rFonts w:ascii="Times New Roman" w:hAnsi="Times New Roman"/>
                <w:color w:val="000000"/>
                <w:lang w:eastAsia="tr-TR"/>
              </w:rPr>
              <w:t>) konulduğu tankl</w:t>
            </w:r>
            <w:r>
              <w:rPr>
                <w:rFonts w:ascii="Times New Roman" w:hAnsi="Times New Roman"/>
                <w:color w:val="000000"/>
                <w:lang w:eastAsia="tr-TR"/>
              </w:rPr>
              <w:t>a</w:t>
            </w:r>
            <w:r w:rsidRPr="006F66D8">
              <w:rPr>
                <w:rFonts w:ascii="Times New Roman" w:hAnsi="Times New Roman"/>
                <w:color w:val="000000"/>
                <w:lang w:eastAsia="tr-TR"/>
              </w:rPr>
              <w:t>rın boru hatlarındaki eşyanın donmasını önlemek ve sirkülasyonu sağlamak amacıyla (</w:t>
            </w:r>
            <w:proofErr w:type="spellStart"/>
            <w:r w:rsidRPr="006F66D8">
              <w:rPr>
                <w:rFonts w:ascii="Times New Roman" w:hAnsi="Times New Roman"/>
                <w:color w:val="000000"/>
                <w:lang w:eastAsia="tr-TR"/>
              </w:rPr>
              <w:t>serbatin</w:t>
            </w:r>
            <w:proofErr w:type="spellEnd"/>
            <w:r w:rsidRPr="006F66D8">
              <w:rPr>
                <w:rFonts w:ascii="Times New Roman" w:hAnsi="Times New Roman"/>
                <w:color w:val="000000"/>
                <w:lang w:eastAsia="tr-TR"/>
              </w:rPr>
              <w:t>) ısıtıcı bulunması,</w:t>
            </w:r>
          </w:p>
        </w:tc>
        <w:tc>
          <w:tcPr>
            <w:tcW w:w="703" w:type="dxa"/>
            <w:tcBorders>
              <w:top w:val="nil"/>
              <w:left w:val="nil"/>
              <w:bottom w:val="single" w:sz="4" w:space="0" w:color="auto"/>
              <w:right w:val="single" w:sz="4" w:space="0" w:color="auto"/>
            </w:tcBorders>
            <w:noWrap/>
            <w:vAlign w:val="center"/>
          </w:tcPr>
          <w:p w14:paraId="179354B7" w14:textId="77777777" w:rsidR="002571E3" w:rsidRPr="006F66D8" w:rsidRDefault="002571E3" w:rsidP="007D2126">
            <w:pPr>
              <w:spacing w:after="0" w:line="240" w:lineRule="auto"/>
              <w:jc w:val="center"/>
              <w:rPr>
                <w:rFonts w:ascii="Times New Roman" w:hAnsi="Times New Roman"/>
                <w:color w:val="000000"/>
                <w:sz w:val="72"/>
                <w:szCs w:val="72"/>
                <w:lang w:eastAsia="tr-TR"/>
              </w:rPr>
            </w:pPr>
            <w:r w:rsidRPr="006F66D8">
              <w:rPr>
                <w:rFonts w:ascii="Times New Roman" w:hAnsi="Times New Roman"/>
                <w:color w:val="000000"/>
                <w:sz w:val="72"/>
                <w:szCs w:val="72"/>
                <w:lang w:eastAsia="tr-TR"/>
              </w:rPr>
              <w:t>□</w:t>
            </w:r>
          </w:p>
        </w:tc>
        <w:tc>
          <w:tcPr>
            <w:tcW w:w="920" w:type="dxa"/>
            <w:tcBorders>
              <w:top w:val="nil"/>
              <w:left w:val="nil"/>
              <w:bottom w:val="single" w:sz="4" w:space="0" w:color="auto"/>
              <w:right w:val="single" w:sz="4" w:space="0" w:color="auto"/>
            </w:tcBorders>
            <w:noWrap/>
            <w:vAlign w:val="center"/>
          </w:tcPr>
          <w:p w14:paraId="0A25C095" w14:textId="77777777" w:rsidR="002571E3" w:rsidRPr="006F66D8" w:rsidRDefault="002571E3" w:rsidP="007D2126">
            <w:pPr>
              <w:spacing w:after="0" w:line="240" w:lineRule="auto"/>
              <w:jc w:val="center"/>
              <w:rPr>
                <w:rFonts w:ascii="Times New Roman" w:hAnsi="Times New Roman"/>
                <w:color w:val="000000"/>
                <w:sz w:val="72"/>
                <w:szCs w:val="72"/>
                <w:lang w:eastAsia="tr-TR"/>
              </w:rPr>
            </w:pPr>
            <w:r w:rsidRPr="006F66D8">
              <w:rPr>
                <w:rFonts w:ascii="Times New Roman" w:hAnsi="Times New Roman"/>
                <w:color w:val="000000"/>
                <w:sz w:val="72"/>
                <w:szCs w:val="72"/>
                <w:lang w:eastAsia="tr-TR"/>
              </w:rPr>
              <w:t>□</w:t>
            </w:r>
          </w:p>
        </w:tc>
        <w:tc>
          <w:tcPr>
            <w:tcW w:w="1727" w:type="dxa"/>
            <w:tcBorders>
              <w:top w:val="nil"/>
              <w:left w:val="nil"/>
              <w:bottom w:val="single" w:sz="4" w:space="0" w:color="auto"/>
              <w:right w:val="single" w:sz="4" w:space="0" w:color="auto"/>
            </w:tcBorders>
            <w:noWrap/>
            <w:vAlign w:val="center"/>
          </w:tcPr>
          <w:p w14:paraId="6559D9C6" w14:textId="77777777" w:rsidR="002571E3" w:rsidRPr="006F66D8" w:rsidRDefault="00D44277" w:rsidP="007D2126">
            <w:pPr>
              <w:spacing w:after="0" w:line="240" w:lineRule="auto"/>
              <w:rPr>
                <w:rFonts w:cs="Calibri"/>
                <w:color w:val="000000"/>
                <w:lang w:eastAsia="tr-TR"/>
              </w:rPr>
            </w:pPr>
            <w:r>
              <w:rPr>
                <w:rFonts w:cs="Calibri"/>
                <w:color w:val="000000"/>
                <w:lang w:eastAsia="tr-TR"/>
              </w:rPr>
              <w:t>Akaryakıt antreposu değil</w:t>
            </w:r>
          </w:p>
        </w:tc>
      </w:tr>
      <w:tr w:rsidR="002571E3" w:rsidRPr="00386400" w14:paraId="7DF2D16C" w14:textId="77777777" w:rsidTr="000D1AFE">
        <w:trPr>
          <w:trHeight w:val="945"/>
        </w:trPr>
        <w:tc>
          <w:tcPr>
            <w:tcW w:w="690" w:type="dxa"/>
            <w:tcBorders>
              <w:top w:val="nil"/>
              <w:left w:val="single" w:sz="4" w:space="0" w:color="auto"/>
              <w:bottom w:val="single" w:sz="4" w:space="0" w:color="auto"/>
              <w:right w:val="single" w:sz="4" w:space="0" w:color="auto"/>
            </w:tcBorders>
            <w:vAlign w:val="center"/>
          </w:tcPr>
          <w:p w14:paraId="1B080319" w14:textId="77777777" w:rsidR="002571E3" w:rsidRPr="006F66D8" w:rsidRDefault="002571E3" w:rsidP="007D2126">
            <w:pPr>
              <w:spacing w:after="0" w:line="240" w:lineRule="auto"/>
              <w:jc w:val="center"/>
              <w:rPr>
                <w:rFonts w:ascii="Times New Roman" w:hAnsi="Times New Roman"/>
                <w:color w:val="000000"/>
                <w:lang w:eastAsia="tr-TR"/>
              </w:rPr>
            </w:pPr>
            <w:r w:rsidRPr="006F66D8">
              <w:rPr>
                <w:rFonts w:ascii="Times New Roman" w:hAnsi="Times New Roman"/>
                <w:color w:val="000000"/>
                <w:lang w:eastAsia="tr-TR"/>
              </w:rPr>
              <w:t>1.k.15</w:t>
            </w:r>
          </w:p>
        </w:tc>
        <w:tc>
          <w:tcPr>
            <w:tcW w:w="6607" w:type="dxa"/>
            <w:tcBorders>
              <w:top w:val="single" w:sz="4" w:space="0" w:color="auto"/>
              <w:left w:val="nil"/>
              <w:bottom w:val="single" w:sz="4" w:space="0" w:color="auto"/>
              <w:right w:val="single" w:sz="4" w:space="0" w:color="000000"/>
            </w:tcBorders>
            <w:vAlign w:val="center"/>
          </w:tcPr>
          <w:p w14:paraId="1D6BA2BC" w14:textId="77777777" w:rsidR="002571E3" w:rsidRPr="006F66D8" w:rsidRDefault="002571E3" w:rsidP="000D1AFE">
            <w:pPr>
              <w:spacing w:after="0" w:line="240" w:lineRule="auto"/>
              <w:jc w:val="both"/>
              <w:rPr>
                <w:rFonts w:ascii="Times New Roman" w:hAnsi="Times New Roman"/>
                <w:color w:val="000000"/>
                <w:lang w:eastAsia="tr-TR"/>
              </w:rPr>
            </w:pPr>
            <w:r w:rsidRPr="006F66D8">
              <w:rPr>
                <w:rFonts w:ascii="Times New Roman" w:hAnsi="Times New Roman"/>
                <w:color w:val="000000"/>
                <w:lang w:eastAsia="tr-TR"/>
              </w:rPr>
              <w:t>Akaryakıt antreposu tanklarının gemilerden eşya alımı veya gemilere eşya göndermesi için iskele veya şamandıraya bağlı boru hattının olması</w:t>
            </w:r>
          </w:p>
        </w:tc>
        <w:tc>
          <w:tcPr>
            <w:tcW w:w="703" w:type="dxa"/>
            <w:tcBorders>
              <w:top w:val="nil"/>
              <w:left w:val="nil"/>
              <w:bottom w:val="single" w:sz="4" w:space="0" w:color="auto"/>
              <w:right w:val="single" w:sz="4" w:space="0" w:color="auto"/>
            </w:tcBorders>
            <w:noWrap/>
            <w:vAlign w:val="center"/>
          </w:tcPr>
          <w:p w14:paraId="454ED92B" w14:textId="77777777" w:rsidR="002571E3" w:rsidRPr="006F66D8" w:rsidRDefault="002571E3" w:rsidP="007D2126">
            <w:pPr>
              <w:spacing w:after="0" w:line="240" w:lineRule="auto"/>
              <w:jc w:val="center"/>
              <w:rPr>
                <w:rFonts w:ascii="Times New Roman" w:hAnsi="Times New Roman"/>
                <w:color w:val="000000"/>
                <w:sz w:val="72"/>
                <w:szCs w:val="72"/>
                <w:lang w:eastAsia="tr-TR"/>
              </w:rPr>
            </w:pPr>
            <w:r w:rsidRPr="006F66D8">
              <w:rPr>
                <w:rFonts w:ascii="Times New Roman" w:hAnsi="Times New Roman"/>
                <w:color w:val="000000"/>
                <w:sz w:val="72"/>
                <w:szCs w:val="72"/>
                <w:lang w:eastAsia="tr-TR"/>
              </w:rPr>
              <w:t>□</w:t>
            </w:r>
          </w:p>
        </w:tc>
        <w:tc>
          <w:tcPr>
            <w:tcW w:w="920" w:type="dxa"/>
            <w:tcBorders>
              <w:top w:val="nil"/>
              <w:left w:val="nil"/>
              <w:bottom w:val="single" w:sz="4" w:space="0" w:color="auto"/>
              <w:right w:val="single" w:sz="4" w:space="0" w:color="auto"/>
            </w:tcBorders>
            <w:noWrap/>
            <w:vAlign w:val="center"/>
          </w:tcPr>
          <w:p w14:paraId="7CEE1C69" w14:textId="77777777" w:rsidR="002571E3" w:rsidRPr="006F66D8" w:rsidRDefault="002571E3" w:rsidP="007D2126">
            <w:pPr>
              <w:spacing w:after="0" w:line="240" w:lineRule="auto"/>
              <w:jc w:val="center"/>
              <w:rPr>
                <w:rFonts w:ascii="Times New Roman" w:hAnsi="Times New Roman"/>
                <w:color w:val="000000"/>
                <w:sz w:val="72"/>
                <w:szCs w:val="72"/>
                <w:lang w:eastAsia="tr-TR"/>
              </w:rPr>
            </w:pPr>
            <w:r w:rsidRPr="006F66D8">
              <w:rPr>
                <w:rFonts w:ascii="Times New Roman" w:hAnsi="Times New Roman"/>
                <w:color w:val="000000"/>
                <w:sz w:val="72"/>
                <w:szCs w:val="72"/>
                <w:lang w:eastAsia="tr-TR"/>
              </w:rPr>
              <w:t>□</w:t>
            </w:r>
          </w:p>
        </w:tc>
        <w:tc>
          <w:tcPr>
            <w:tcW w:w="1727" w:type="dxa"/>
            <w:tcBorders>
              <w:top w:val="nil"/>
              <w:left w:val="nil"/>
              <w:bottom w:val="single" w:sz="4" w:space="0" w:color="auto"/>
              <w:right w:val="single" w:sz="4" w:space="0" w:color="auto"/>
            </w:tcBorders>
            <w:noWrap/>
            <w:vAlign w:val="center"/>
          </w:tcPr>
          <w:p w14:paraId="55C4E786" w14:textId="77777777" w:rsidR="002571E3" w:rsidRPr="006F66D8" w:rsidRDefault="00D44277" w:rsidP="007D2126">
            <w:pPr>
              <w:spacing w:after="0" w:line="240" w:lineRule="auto"/>
              <w:rPr>
                <w:rFonts w:cs="Calibri"/>
                <w:color w:val="000000"/>
                <w:lang w:eastAsia="tr-TR"/>
              </w:rPr>
            </w:pPr>
            <w:r>
              <w:rPr>
                <w:rFonts w:cs="Calibri"/>
                <w:color w:val="000000"/>
                <w:lang w:eastAsia="tr-TR"/>
              </w:rPr>
              <w:t>Akaryakıt antreposu değil</w:t>
            </w:r>
          </w:p>
        </w:tc>
      </w:tr>
      <w:tr w:rsidR="002571E3" w:rsidRPr="00386400" w14:paraId="67DFF44A" w14:textId="77777777" w:rsidTr="000D1AFE">
        <w:trPr>
          <w:trHeight w:val="945"/>
        </w:trPr>
        <w:tc>
          <w:tcPr>
            <w:tcW w:w="690" w:type="dxa"/>
            <w:tcBorders>
              <w:top w:val="nil"/>
              <w:left w:val="single" w:sz="4" w:space="0" w:color="auto"/>
              <w:bottom w:val="single" w:sz="4" w:space="0" w:color="auto"/>
              <w:right w:val="single" w:sz="4" w:space="0" w:color="auto"/>
            </w:tcBorders>
            <w:vAlign w:val="center"/>
          </w:tcPr>
          <w:p w14:paraId="675922F4" w14:textId="77777777" w:rsidR="002571E3" w:rsidRPr="006F66D8" w:rsidRDefault="002571E3" w:rsidP="007D2126">
            <w:pPr>
              <w:spacing w:after="0" w:line="240" w:lineRule="auto"/>
              <w:jc w:val="center"/>
              <w:rPr>
                <w:rFonts w:ascii="Times New Roman" w:hAnsi="Times New Roman"/>
                <w:color w:val="000000"/>
                <w:lang w:eastAsia="tr-TR"/>
              </w:rPr>
            </w:pPr>
            <w:r w:rsidRPr="006F66D8">
              <w:rPr>
                <w:rFonts w:ascii="Times New Roman" w:hAnsi="Times New Roman"/>
                <w:color w:val="000000"/>
                <w:lang w:eastAsia="tr-TR"/>
              </w:rPr>
              <w:t>1.k.16</w:t>
            </w:r>
          </w:p>
        </w:tc>
        <w:tc>
          <w:tcPr>
            <w:tcW w:w="6607" w:type="dxa"/>
            <w:tcBorders>
              <w:top w:val="single" w:sz="4" w:space="0" w:color="auto"/>
              <w:left w:val="nil"/>
              <w:bottom w:val="single" w:sz="4" w:space="0" w:color="auto"/>
              <w:right w:val="single" w:sz="4" w:space="0" w:color="000000"/>
            </w:tcBorders>
            <w:vAlign w:val="center"/>
          </w:tcPr>
          <w:p w14:paraId="619EDB42" w14:textId="77777777" w:rsidR="002571E3" w:rsidRPr="006F66D8" w:rsidRDefault="002571E3" w:rsidP="000D1AFE">
            <w:pPr>
              <w:spacing w:after="0" w:line="240" w:lineRule="auto"/>
              <w:jc w:val="both"/>
              <w:rPr>
                <w:rFonts w:ascii="Times New Roman" w:hAnsi="Times New Roman"/>
                <w:color w:val="000000"/>
                <w:lang w:eastAsia="tr-TR"/>
              </w:rPr>
            </w:pPr>
            <w:r w:rsidRPr="006F66D8">
              <w:rPr>
                <w:rFonts w:ascii="Times New Roman" w:hAnsi="Times New Roman"/>
                <w:color w:val="000000"/>
                <w:lang w:eastAsia="tr-TR"/>
              </w:rPr>
              <w:t xml:space="preserve">Boru hattıyla gelen akaryakıtın antrepo tanklarına alınması için doğrudan boru hattıyla antreponun bağlantısının olması; </w:t>
            </w:r>
          </w:p>
        </w:tc>
        <w:tc>
          <w:tcPr>
            <w:tcW w:w="703" w:type="dxa"/>
            <w:tcBorders>
              <w:top w:val="nil"/>
              <w:left w:val="nil"/>
              <w:bottom w:val="single" w:sz="4" w:space="0" w:color="auto"/>
              <w:right w:val="single" w:sz="4" w:space="0" w:color="auto"/>
            </w:tcBorders>
            <w:noWrap/>
            <w:vAlign w:val="center"/>
          </w:tcPr>
          <w:p w14:paraId="264E4D0B" w14:textId="77777777" w:rsidR="002571E3" w:rsidRPr="006F66D8" w:rsidRDefault="002571E3" w:rsidP="007D2126">
            <w:pPr>
              <w:spacing w:after="0" w:line="240" w:lineRule="auto"/>
              <w:jc w:val="center"/>
              <w:rPr>
                <w:rFonts w:ascii="Times New Roman" w:hAnsi="Times New Roman"/>
                <w:color w:val="000000"/>
                <w:sz w:val="72"/>
                <w:szCs w:val="72"/>
                <w:lang w:eastAsia="tr-TR"/>
              </w:rPr>
            </w:pPr>
            <w:r w:rsidRPr="006F66D8">
              <w:rPr>
                <w:rFonts w:ascii="Times New Roman" w:hAnsi="Times New Roman"/>
                <w:color w:val="000000"/>
                <w:sz w:val="72"/>
                <w:szCs w:val="72"/>
                <w:lang w:eastAsia="tr-TR"/>
              </w:rPr>
              <w:t>□</w:t>
            </w:r>
          </w:p>
        </w:tc>
        <w:tc>
          <w:tcPr>
            <w:tcW w:w="920" w:type="dxa"/>
            <w:tcBorders>
              <w:top w:val="nil"/>
              <w:left w:val="nil"/>
              <w:bottom w:val="single" w:sz="4" w:space="0" w:color="auto"/>
              <w:right w:val="single" w:sz="4" w:space="0" w:color="auto"/>
            </w:tcBorders>
            <w:noWrap/>
            <w:vAlign w:val="center"/>
          </w:tcPr>
          <w:p w14:paraId="24EE5F36" w14:textId="77777777" w:rsidR="002571E3" w:rsidRPr="006F66D8" w:rsidRDefault="002571E3" w:rsidP="007D2126">
            <w:pPr>
              <w:spacing w:after="0" w:line="240" w:lineRule="auto"/>
              <w:jc w:val="center"/>
              <w:rPr>
                <w:rFonts w:ascii="Times New Roman" w:hAnsi="Times New Roman"/>
                <w:color w:val="000000"/>
                <w:sz w:val="72"/>
                <w:szCs w:val="72"/>
                <w:lang w:eastAsia="tr-TR"/>
              </w:rPr>
            </w:pPr>
            <w:r w:rsidRPr="006F66D8">
              <w:rPr>
                <w:rFonts w:ascii="Times New Roman" w:hAnsi="Times New Roman"/>
                <w:color w:val="000000"/>
                <w:sz w:val="72"/>
                <w:szCs w:val="72"/>
                <w:lang w:eastAsia="tr-TR"/>
              </w:rPr>
              <w:t>□</w:t>
            </w:r>
          </w:p>
        </w:tc>
        <w:tc>
          <w:tcPr>
            <w:tcW w:w="1727" w:type="dxa"/>
            <w:tcBorders>
              <w:top w:val="nil"/>
              <w:left w:val="nil"/>
              <w:bottom w:val="single" w:sz="4" w:space="0" w:color="auto"/>
              <w:right w:val="single" w:sz="4" w:space="0" w:color="auto"/>
            </w:tcBorders>
            <w:noWrap/>
            <w:vAlign w:val="center"/>
          </w:tcPr>
          <w:p w14:paraId="67C767A4" w14:textId="77777777" w:rsidR="002571E3" w:rsidRPr="006F66D8" w:rsidRDefault="00D44277" w:rsidP="007D2126">
            <w:pPr>
              <w:spacing w:after="0" w:line="240" w:lineRule="auto"/>
              <w:rPr>
                <w:rFonts w:cs="Calibri"/>
                <w:color w:val="000000"/>
                <w:lang w:eastAsia="tr-TR"/>
              </w:rPr>
            </w:pPr>
            <w:r>
              <w:rPr>
                <w:rFonts w:cs="Calibri"/>
                <w:color w:val="000000"/>
                <w:lang w:eastAsia="tr-TR"/>
              </w:rPr>
              <w:t>Akaryakıt antreposu değil</w:t>
            </w:r>
          </w:p>
        </w:tc>
      </w:tr>
      <w:tr w:rsidR="002571E3" w:rsidRPr="00386400" w14:paraId="3E473406" w14:textId="77777777" w:rsidTr="000D1AFE">
        <w:trPr>
          <w:trHeight w:val="2670"/>
        </w:trPr>
        <w:tc>
          <w:tcPr>
            <w:tcW w:w="690" w:type="dxa"/>
            <w:tcBorders>
              <w:top w:val="nil"/>
              <w:left w:val="single" w:sz="4" w:space="0" w:color="auto"/>
              <w:bottom w:val="single" w:sz="4" w:space="0" w:color="auto"/>
              <w:right w:val="single" w:sz="4" w:space="0" w:color="auto"/>
            </w:tcBorders>
            <w:vAlign w:val="center"/>
          </w:tcPr>
          <w:p w14:paraId="15ABA270" w14:textId="77777777" w:rsidR="002571E3" w:rsidRPr="006F66D8" w:rsidRDefault="002571E3" w:rsidP="007D2126">
            <w:pPr>
              <w:spacing w:after="0" w:line="240" w:lineRule="auto"/>
              <w:jc w:val="center"/>
              <w:rPr>
                <w:rFonts w:ascii="Times New Roman" w:hAnsi="Times New Roman"/>
                <w:color w:val="000000"/>
                <w:lang w:eastAsia="tr-TR"/>
              </w:rPr>
            </w:pPr>
            <w:r w:rsidRPr="006F66D8">
              <w:rPr>
                <w:rFonts w:ascii="Times New Roman" w:hAnsi="Times New Roman"/>
                <w:color w:val="000000"/>
                <w:lang w:eastAsia="tr-TR"/>
              </w:rPr>
              <w:t>1.k.17</w:t>
            </w:r>
          </w:p>
        </w:tc>
        <w:tc>
          <w:tcPr>
            <w:tcW w:w="6607" w:type="dxa"/>
            <w:tcBorders>
              <w:top w:val="single" w:sz="4" w:space="0" w:color="auto"/>
              <w:left w:val="nil"/>
              <w:bottom w:val="single" w:sz="4" w:space="0" w:color="auto"/>
              <w:right w:val="single" w:sz="4" w:space="0" w:color="000000"/>
            </w:tcBorders>
            <w:vAlign w:val="center"/>
          </w:tcPr>
          <w:p w14:paraId="74835736" w14:textId="77777777" w:rsidR="002571E3" w:rsidRPr="006F66D8" w:rsidRDefault="002571E3" w:rsidP="000D1AFE">
            <w:pPr>
              <w:spacing w:after="0" w:line="240" w:lineRule="auto"/>
              <w:jc w:val="both"/>
              <w:rPr>
                <w:rFonts w:ascii="Times New Roman" w:hAnsi="Times New Roman"/>
                <w:color w:val="000000"/>
                <w:lang w:eastAsia="tr-TR"/>
              </w:rPr>
            </w:pPr>
            <w:r w:rsidRPr="006F66D8">
              <w:rPr>
                <w:rFonts w:ascii="Times New Roman" w:hAnsi="Times New Roman"/>
                <w:color w:val="000000"/>
                <w:lang w:eastAsia="tr-TR"/>
              </w:rPr>
              <w:t xml:space="preserve">Akaryakıt antrepolarında kesintisiz </w:t>
            </w:r>
            <w:proofErr w:type="spellStart"/>
            <w:r w:rsidRPr="006F66D8">
              <w:rPr>
                <w:rFonts w:ascii="Times New Roman" w:hAnsi="Times New Roman"/>
                <w:color w:val="000000"/>
                <w:lang w:eastAsia="tr-TR"/>
              </w:rPr>
              <w:t>yirmidört</w:t>
            </w:r>
            <w:proofErr w:type="spellEnd"/>
            <w:r w:rsidRPr="006F66D8">
              <w:rPr>
                <w:rFonts w:ascii="Times New Roman" w:hAnsi="Times New Roman"/>
                <w:color w:val="000000"/>
                <w:lang w:eastAsia="tr-TR"/>
              </w:rPr>
              <w:t xml:space="preserve"> saat kayıt yapan, ilgili alanın ve bilhassa alana giriş çıkış yerlerinin izlenmesini sağlayan harekete duyarlı, araç tanımlama ve insan kimlik tespiti yapmaya imkân verecek çözünürlükte, kesintisiz güç kaynağına bağlı bir kamera sisteminin antrepo işleticileri tarafından kurulması ve kamera kayıtlarının talep edildiği durumlarda herhangi bir gerekçe göstermeksizin tam olarak belirtilen tarih aralığında standart ve yaygın formatta gümrük idaresine ibraz edilmek üzere kayıt tarihinden itibaren bir yıl süre ile elektronik ortamda saklanması</w:t>
            </w:r>
          </w:p>
        </w:tc>
        <w:tc>
          <w:tcPr>
            <w:tcW w:w="703" w:type="dxa"/>
            <w:tcBorders>
              <w:top w:val="nil"/>
              <w:left w:val="nil"/>
              <w:bottom w:val="single" w:sz="4" w:space="0" w:color="auto"/>
              <w:right w:val="single" w:sz="4" w:space="0" w:color="auto"/>
            </w:tcBorders>
            <w:noWrap/>
            <w:vAlign w:val="center"/>
          </w:tcPr>
          <w:p w14:paraId="6DB5991E" w14:textId="77777777" w:rsidR="002571E3" w:rsidRPr="006F66D8" w:rsidRDefault="002571E3" w:rsidP="007D2126">
            <w:pPr>
              <w:spacing w:after="0" w:line="240" w:lineRule="auto"/>
              <w:jc w:val="center"/>
              <w:rPr>
                <w:rFonts w:ascii="Times New Roman" w:hAnsi="Times New Roman"/>
                <w:color w:val="000000"/>
                <w:sz w:val="72"/>
                <w:szCs w:val="72"/>
                <w:lang w:eastAsia="tr-TR"/>
              </w:rPr>
            </w:pPr>
            <w:r w:rsidRPr="006F66D8">
              <w:rPr>
                <w:rFonts w:ascii="Times New Roman" w:hAnsi="Times New Roman"/>
                <w:color w:val="000000"/>
                <w:sz w:val="72"/>
                <w:szCs w:val="72"/>
                <w:lang w:eastAsia="tr-TR"/>
              </w:rPr>
              <w:t>□</w:t>
            </w:r>
          </w:p>
        </w:tc>
        <w:tc>
          <w:tcPr>
            <w:tcW w:w="920" w:type="dxa"/>
            <w:tcBorders>
              <w:top w:val="nil"/>
              <w:left w:val="nil"/>
              <w:bottom w:val="single" w:sz="4" w:space="0" w:color="auto"/>
              <w:right w:val="single" w:sz="4" w:space="0" w:color="auto"/>
            </w:tcBorders>
            <w:noWrap/>
            <w:vAlign w:val="center"/>
          </w:tcPr>
          <w:p w14:paraId="6AC00051" w14:textId="77777777" w:rsidR="002571E3" w:rsidRPr="006F66D8" w:rsidRDefault="002571E3" w:rsidP="007D2126">
            <w:pPr>
              <w:spacing w:after="0" w:line="240" w:lineRule="auto"/>
              <w:jc w:val="center"/>
              <w:rPr>
                <w:rFonts w:ascii="Times New Roman" w:hAnsi="Times New Roman"/>
                <w:color w:val="000000"/>
                <w:sz w:val="72"/>
                <w:szCs w:val="72"/>
                <w:lang w:eastAsia="tr-TR"/>
              </w:rPr>
            </w:pPr>
            <w:r w:rsidRPr="006F66D8">
              <w:rPr>
                <w:rFonts w:ascii="Times New Roman" w:hAnsi="Times New Roman"/>
                <w:color w:val="000000"/>
                <w:sz w:val="72"/>
                <w:szCs w:val="72"/>
                <w:lang w:eastAsia="tr-TR"/>
              </w:rPr>
              <w:t>□</w:t>
            </w:r>
          </w:p>
        </w:tc>
        <w:tc>
          <w:tcPr>
            <w:tcW w:w="1727" w:type="dxa"/>
            <w:tcBorders>
              <w:top w:val="nil"/>
              <w:left w:val="nil"/>
              <w:bottom w:val="single" w:sz="4" w:space="0" w:color="auto"/>
              <w:right w:val="single" w:sz="4" w:space="0" w:color="auto"/>
            </w:tcBorders>
            <w:noWrap/>
            <w:vAlign w:val="center"/>
          </w:tcPr>
          <w:p w14:paraId="62D91D55" w14:textId="77777777" w:rsidR="002571E3" w:rsidRPr="006F66D8" w:rsidRDefault="00D44277" w:rsidP="007D2126">
            <w:pPr>
              <w:spacing w:after="0" w:line="240" w:lineRule="auto"/>
              <w:rPr>
                <w:rFonts w:cs="Calibri"/>
                <w:color w:val="000000"/>
                <w:lang w:eastAsia="tr-TR"/>
              </w:rPr>
            </w:pPr>
            <w:r>
              <w:rPr>
                <w:rFonts w:cs="Calibri"/>
                <w:color w:val="000000"/>
                <w:lang w:eastAsia="tr-TR"/>
              </w:rPr>
              <w:t>Akaryakıt antreposu değil</w:t>
            </w:r>
          </w:p>
        </w:tc>
      </w:tr>
    </w:tbl>
    <w:p w14:paraId="4CA3A478" w14:textId="77777777" w:rsidR="002571E3" w:rsidRDefault="002571E3" w:rsidP="002571E3"/>
    <w:p w14:paraId="3CE964B6" w14:textId="77777777" w:rsidR="00ED5596" w:rsidRDefault="00ED5596">
      <w:pPr>
        <w:spacing w:after="160" w:line="259" w:lineRule="auto"/>
      </w:pPr>
      <w:r>
        <w:rPr>
          <w:noProof/>
          <w:lang w:eastAsia="tr-TR"/>
        </w:rPr>
        <mc:AlternateContent>
          <mc:Choice Requires="wps">
            <w:drawing>
              <wp:anchor distT="0" distB="0" distL="114300" distR="114300" simplePos="0" relativeHeight="251670528" behindDoc="0" locked="0" layoutInCell="1" allowOverlap="1" wp14:anchorId="5DF0CFA0" wp14:editId="7A5A083C">
                <wp:simplePos x="0" y="0"/>
                <wp:positionH relativeFrom="column">
                  <wp:posOffset>2954655</wp:posOffset>
                </wp:positionH>
                <wp:positionV relativeFrom="paragraph">
                  <wp:posOffset>1136650</wp:posOffset>
                </wp:positionV>
                <wp:extent cx="852805" cy="308610"/>
                <wp:effectExtent l="0" t="0" r="4445" b="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2805" cy="30861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15AACD68" w14:textId="77777777" w:rsidR="00EE4D90" w:rsidRDefault="00EE4D90" w:rsidP="002571E3">
                            <w:pPr>
                              <w:jc w:val="center"/>
                            </w:pPr>
                            <w:r>
                              <w:t>ANT-5/3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F0CFA0" id="Dikdörtgen 4" o:spid="_x0000_s1028" style="position:absolute;margin-left:232.65pt;margin-top:89.5pt;width:67.15pt;height:2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" stroked="f" strokeweight="2pt">
                <v:textbox>
                  <w:txbxContent>
                    <w:p w14:paraId="15AACD68" w14:textId="77777777" w:rsidR="00EE4D90" w:rsidRDefault="00EE4D90" w:rsidP="002571E3">
                      <w:pPr>
                        <w:jc w:val="center"/>
                      </w:pPr>
                      <w:r>
                        <w:t>ANT-5/3</w:t>
                      </w:r>
                    </w:p>
                  </w:txbxContent>
                </v:textbox>
              </v:rect>
            </w:pict>
          </mc:Fallback>
        </mc:AlternateContent>
      </w:r>
      <w:r>
        <w:br w:type="page"/>
      </w:r>
    </w:p>
    <w:p w14:paraId="60C98124" w14:textId="77777777" w:rsidR="002571E3" w:rsidRDefault="002571E3" w:rsidP="002571E3"/>
    <w:tbl>
      <w:tblPr>
        <w:tblW w:w="102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0"/>
        <w:gridCol w:w="960"/>
        <w:gridCol w:w="960"/>
        <w:gridCol w:w="960"/>
        <w:gridCol w:w="960"/>
        <w:gridCol w:w="960"/>
        <w:gridCol w:w="960"/>
        <w:gridCol w:w="1400"/>
        <w:gridCol w:w="810"/>
        <w:gridCol w:w="480"/>
        <w:gridCol w:w="1290"/>
      </w:tblGrid>
      <w:tr w:rsidR="00514DA3" w:rsidRPr="00386400" w14:paraId="0080DD51" w14:textId="77777777" w:rsidTr="00EE4D90">
        <w:trPr>
          <w:trHeight w:val="315"/>
        </w:trPr>
        <w:tc>
          <w:tcPr>
            <w:tcW w:w="480" w:type="dxa"/>
            <w:tcBorders>
              <w:top w:val="nil"/>
              <w:left w:val="nil"/>
              <w:bottom w:val="nil"/>
              <w:right w:val="nil"/>
            </w:tcBorders>
            <w:noWrap/>
            <w:vAlign w:val="bottom"/>
          </w:tcPr>
          <w:p w14:paraId="2D6C38EA" w14:textId="77777777" w:rsidR="00514DA3" w:rsidRPr="004443CF" w:rsidRDefault="00514DA3" w:rsidP="00EE4D90">
            <w:pPr>
              <w:spacing w:after="0" w:line="240" w:lineRule="auto"/>
              <w:rPr>
                <w:rFonts w:cs="Calibri"/>
                <w:color w:val="000000"/>
                <w:lang w:eastAsia="tr-TR"/>
              </w:rPr>
            </w:pPr>
          </w:p>
        </w:tc>
        <w:tc>
          <w:tcPr>
            <w:tcW w:w="960" w:type="dxa"/>
            <w:tcBorders>
              <w:top w:val="nil"/>
              <w:left w:val="nil"/>
              <w:bottom w:val="nil"/>
              <w:right w:val="nil"/>
            </w:tcBorders>
            <w:noWrap/>
            <w:vAlign w:val="bottom"/>
          </w:tcPr>
          <w:p w14:paraId="2BD045FF" w14:textId="77777777" w:rsidR="00514DA3" w:rsidRPr="004443CF" w:rsidRDefault="00514DA3" w:rsidP="00EE4D90">
            <w:pPr>
              <w:spacing w:after="0" w:line="240" w:lineRule="auto"/>
              <w:rPr>
                <w:rFonts w:cs="Calibri"/>
                <w:color w:val="000000"/>
                <w:lang w:eastAsia="tr-TR"/>
              </w:rPr>
            </w:pPr>
          </w:p>
        </w:tc>
        <w:tc>
          <w:tcPr>
            <w:tcW w:w="960" w:type="dxa"/>
            <w:tcBorders>
              <w:top w:val="nil"/>
              <w:left w:val="nil"/>
              <w:bottom w:val="nil"/>
              <w:right w:val="nil"/>
            </w:tcBorders>
            <w:noWrap/>
            <w:vAlign w:val="bottom"/>
          </w:tcPr>
          <w:p w14:paraId="701A0B12" w14:textId="77777777" w:rsidR="00514DA3" w:rsidRPr="004443CF" w:rsidRDefault="00514DA3" w:rsidP="00EE4D90">
            <w:pPr>
              <w:spacing w:after="0" w:line="240" w:lineRule="auto"/>
              <w:rPr>
                <w:rFonts w:cs="Calibri"/>
                <w:color w:val="000000"/>
                <w:lang w:eastAsia="tr-TR"/>
              </w:rPr>
            </w:pPr>
          </w:p>
        </w:tc>
        <w:tc>
          <w:tcPr>
            <w:tcW w:w="960" w:type="dxa"/>
            <w:tcBorders>
              <w:top w:val="nil"/>
              <w:left w:val="nil"/>
              <w:bottom w:val="nil"/>
              <w:right w:val="nil"/>
            </w:tcBorders>
            <w:noWrap/>
            <w:vAlign w:val="bottom"/>
          </w:tcPr>
          <w:p w14:paraId="32279DA9" w14:textId="77777777" w:rsidR="00514DA3" w:rsidRPr="004443CF" w:rsidRDefault="00514DA3" w:rsidP="00EE4D90">
            <w:pPr>
              <w:spacing w:after="0" w:line="240" w:lineRule="auto"/>
              <w:rPr>
                <w:rFonts w:cs="Calibri"/>
                <w:color w:val="000000"/>
                <w:lang w:eastAsia="tr-TR"/>
              </w:rPr>
            </w:pPr>
          </w:p>
        </w:tc>
        <w:tc>
          <w:tcPr>
            <w:tcW w:w="960" w:type="dxa"/>
            <w:tcBorders>
              <w:top w:val="nil"/>
              <w:left w:val="nil"/>
              <w:bottom w:val="nil"/>
              <w:right w:val="nil"/>
            </w:tcBorders>
            <w:noWrap/>
            <w:vAlign w:val="bottom"/>
          </w:tcPr>
          <w:p w14:paraId="34D83A6E" w14:textId="77777777" w:rsidR="00514DA3" w:rsidRPr="004443CF" w:rsidRDefault="00514DA3" w:rsidP="00EE4D90">
            <w:pPr>
              <w:spacing w:after="0" w:line="240" w:lineRule="auto"/>
              <w:rPr>
                <w:rFonts w:cs="Calibri"/>
                <w:color w:val="000000"/>
                <w:lang w:eastAsia="tr-TR"/>
              </w:rPr>
            </w:pPr>
          </w:p>
        </w:tc>
        <w:tc>
          <w:tcPr>
            <w:tcW w:w="960" w:type="dxa"/>
            <w:tcBorders>
              <w:top w:val="nil"/>
              <w:left w:val="nil"/>
              <w:bottom w:val="nil"/>
              <w:right w:val="nil"/>
            </w:tcBorders>
            <w:noWrap/>
            <w:vAlign w:val="bottom"/>
          </w:tcPr>
          <w:p w14:paraId="66466639" w14:textId="77777777" w:rsidR="00514DA3" w:rsidRPr="004443CF" w:rsidRDefault="00514DA3" w:rsidP="00EE4D90">
            <w:pPr>
              <w:spacing w:after="0" w:line="240" w:lineRule="auto"/>
              <w:rPr>
                <w:rFonts w:cs="Calibri"/>
                <w:color w:val="000000"/>
                <w:lang w:eastAsia="tr-TR"/>
              </w:rPr>
            </w:pPr>
          </w:p>
        </w:tc>
        <w:tc>
          <w:tcPr>
            <w:tcW w:w="960" w:type="dxa"/>
            <w:tcBorders>
              <w:top w:val="nil"/>
              <w:left w:val="nil"/>
              <w:bottom w:val="nil"/>
              <w:right w:val="nil"/>
            </w:tcBorders>
            <w:noWrap/>
            <w:vAlign w:val="bottom"/>
          </w:tcPr>
          <w:p w14:paraId="35CC97DC" w14:textId="77777777" w:rsidR="00514DA3" w:rsidRPr="004443CF" w:rsidRDefault="00514DA3" w:rsidP="00EE4D90">
            <w:pPr>
              <w:spacing w:after="0" w:line="240" w:lineRule="auto"/>
              <w:rPr>
                <w:rFonts w:cs="Calibri"/>
                <w:color w:val="000000"/>
                <w:lang w:eastAsia="tr-TR"/>
              </w:rPr>
            </w:pPr>
          </w:p>
        </w:tc>
        <w:tc>
          <w:tcPr>
            <w:tcW w:w="1400" w:type="dxa"/>
            <w:tcBorders>
              <w:top w:val="nil"/>
              <w:left w:val="nil"/>
              <w:bottom w:val="nil"/>
              <w:right w:val="nil"/>
            </w:tcBorders>
            <w:noWrap/>
            <w:vAlign w:val="bottom"/>
          </w:tcPr>
          <w:p w14:paraId="04EAB622" w14:textId="77777777" w:rsidR="00514DA3" w:rsidRPr="004443CF" w:rsidRDefault="00514DA3" w:rsidP="00EE4D90">
            <w:pPr>
              <w:spacing w:after="0" w:line="240" w:lineRule="auto"/>
              <w:rPr>
                <w:rFonts w:ascii="Times New Roman" w:hAnsi="Times New Roman"/>
                <w:color w:val="000000"/>
                <w:sz w:val="24"/>
                <w:szCs w:val="24"/>
                <w:lang w:eastAsia="tr-TR"/>
              </w:rPr>
            </w:pPr>
            <w:proofErr w:type="gramStart"/>
            <w:r w:rsidRPr="004443CF">
              <w:rPr>
                <w:rFonts w:ascii="Times New Roman" w:hAnsi="Times New Roman"/>
                <w:color w:val="000000"/>
                <w:sz w:val="24"/>
                <w:szCs w:val="24"/>
                <w:lang w:eastAsia="tr-TR"/>
              </w:rPr>
              <w:t>Tarih</w:t>
            </w:r>
            <w:r>
              <w:rPr>
                <w:rFonts w:ascii="Times New Roman" w:hAnsi="Times New Roman"/>
                <w:color w:val="000000"/>
                <w:sz w:val="24"/>
                <w:szCs w:val="24"/>
                <w:lang w:eastAsia="tr-TR"/>
              </w:rPr>
              <w:t xml:space="preserve"> :</w:t>
            </w:r>
            <w:proofErr w:type="gramEnd"/>
          </w:p>
        </w:tc>
        <w:tc>
          <w:tcPr>
            <w:tcW w:w="2580" w:type="dxa"/>
            <w:gridSpan w:val="3"/>
            <w:tcBorders>
              <w:top w:val="nil"/>
              <w:left w:val="nil"/>
              <w:bottom w:val="nil"/>
              <w:right w:val="nil"/>
            </w:tcBorders>
            <w:noWrap/>
            <w:vAlign w:val="bottom"/>
          </w:tcPr>
          <w:p w14:paraId="3B59D659" w14:textId="77777777" w:rsidR="00514DA3" w:rsidRPr="004443CF" w:rsidRDefault="00514DA3" w:rsidP="00EE4D90">
            <w:pPr>
              <w:spacing w:after="0" w:line="240" w:lineRule="auto"/>
              <w:rPr>
                <w:rFonts w:ascii="Times New Roman" w:hAnsi="Times New Roman"/>
                <w:color w:val="000000"/>
                <w:sz w:val="24"/>
                <w:szCs w:val="24"/>
                <w:lang w:eastAsia="tr-TR"/>
              </w:rPr>
            </w:pPr>
            <w:r>
              <w:rPr>
                <w:rFonts w:ascii="Times New Roman" w:hAnsi="Times New Roman"/>
                <w:color w:val="000000"/>
                <w:sz w:val="24"/>
                <w:szCs w:val="24"/>
                <w:lang w:eastAsia="tr-TR"/>
              </w:rPr>
              <w:t>10/09</w:t>
            </w:r>
            <w:r w:rsidRPr="004443CF">
              <w:rPr>
                <w:rFonts w:ascii="Times New Roman" w:hAnsi="Times New Roman"/>
                <w:color w:val="000000"/>
                <w:sz w:val="24"/>
                <w:szCs w:val="24"/>
                <w:lang w:eastAsia="tr-TR"/>
              </w:rPr>
              <w:t>/201</w:t>
            </w:r>
            <w:r>
              <w:rPr>
                <w:rFonts w:ascii="Times New Roman" w:hAnsi="Times New Roman"/>
                <w:color w:val="000000"/>
                <w:sz w:val="24"/>
                <w:szCs w:val="24"/>
                <w:lang w:eastAsia="tr-TR"/>
              </w:rPr>
              <w:t>9</w:t>
            </w:r>
          </w:p>
        </w:tc>
      </w:tr>
      <w:tr w:rsidR="00514DA3" w:rsidRPr="00386400" w14:paraId="7BF38226" w14:textId="77777777" w:rsidTr="00EE4D90">
        <w:trPr>
          <w:trHeight w:val="300"/>
        </w:trPr>
        <w:tc>
          <w:tcPr>
            <w:tcW w:w="480" w:type="dxa"/>
            <w:tcBorders>
              <w:top w:val="nil"/>
              <w:left w:val="nil"/>
              <w:bottom w:val="single" w:sz="4" w:space="0" w:color="auto"/>
              <w:right w:val="nil"/>
            </w:tcBorders>
            <w:noWrap/>
            <w:vAlign w:val="bottom"/>
          </w:tcPr>
          <w:p w14:paraId="6AB71CC1" w14:textId="77777777" w:rsidR="00514DA3" w:rsidRPr="004443CF" w:rsidRDefault="00514DA3" w:rsidP="00EE4D90">
            <w:pPr>
              <w:spacing w:after="0" w:line="240" w:lineRule="auto"/>
              <w:rPr>
                <w:rFonts w:cs="Calibri"/>
                <w:color w:val="000000"/>
                <w:lang w:eastAsia="tr-TR"/>
              </w:rPr>
            </w:pPr>
          </w:p>
        </w:tc>
        <w:tc>
          <w:tcPr>
            <w:tcW w:w="960" w:type="dxa"/>
            <w:tcBorders>
              <w:top w:val="nil"/>
              <w:left w:val="nil"/>
              <w:bottom w:val="single" w:sz="4" w:space="0" w:color="auto"/>
              <w:right w:val="nil"/>
            </w:tcBorders>
            <w:noWrap/>
            <w:vAlign w:val="bottom"/>
          </w:tcPr>
          <w:p w14:paraId="0DD6F807" w14:textId="77777777" w:rsidR="00514DA3" w:rsidRDefault="00514DA3" w:rsidP="00EE4D90">
            <w:pPr>
              <w:spacing w:after="0" w:line="240" w:lineRule="auto"/>
              <w:rPr>
                <w:rFonts w:cs="Calibri"/>
                <w:color w:val="000000"/>
                <w:lang w:eastAsia="tr-TR"/>
              </w:rPr>
            </w:pPr>
          </w:p>
          <w:p w14:paraId="0AF5D04E" w14:textId="77777777" w:rsidR="00514DA3" w:rsidRPr="004443CF" w:rsidRDefault="00514DA3" w:rsidP="00EE4D90">
            <w:pPr>
              <w:spacing w:after="0" w:line="240" w:lineRule="auto"/>
              <w:rPr>
                <w:rFonts w:cs="Calibri"/>
                <w:color w:val="000000"/>
                <w:lang w:eastAsia="tr-TR"/>
              </w:rPr>
            </w:pPr>
          </w:p>
        </w:tc>
        <w:tc>
          <w:tcPr>
            <w:tcW w:w="960" w:type="dxa"/>
            <w:tcBorders>
              <w:top w:val="nil"/>
              <w:left w:val="nil"/>
              <w:bottom w:val="single" w:sz="4" w:space="0" w:color="auto"/>
              <w:right w:val="nil"/>
            </w:tcBorders>
            <w:noWrap/>
            <w:vAlign w:val="bottom"/>
          </w:tcPr>
          <w:p w14:paraId="1344F6D0" w14:textId="77777777" w:rsidR="00514DA3" w:rsidRPr="004443CF" w:rsidRDefault="00514DA3" w:rsidP="00EE4D90">
            <w:pPr>
              <w:spacing w:after="0" w:line="240" w:lineRule="auto"/>
              <w:rPr>
                <w:rFonts w:cs="Calibri"/>
                <w:color w:val="000000"/>
                <w:lang w:eastAsia="tr-TR"/>
              </w:rPr>
            </w:pPr>
          </w:p>
        </w:tc>
        <w:tc>
          <w:tcPr>
            <w:tcW w:w="960" w:type="dxa"/>
            <w:tcBorders>
              <w:top w:val="nil"/>
              <w:left w:val="nil"/>
              <w:bottom w:val="single" w:sz="4" w:space="0" w:color="auto"/>
              <w:right w:val="nil"/>
            </w:tcBorders>
            <w:noWrap/>
            <w:vAlign w:val="bottom"/>
          </w:tcPr>
          <w:p w14:paraId="57BD3F0F" w14:textId="77777777" w:rsidR="00514DA3" w:rsidRPr="004443CF" w:rsidRDefault="00514DA3" w:rsidP="00EE4D90">
            <w:pPr>
              <w:spacing w:after="0" w:line="240" w:lineRule="auto"/>
              <w:rPr>
                <w:rFonts w:cs="Calibri"/>
                <w:color w:val="000000"/>
                <w:lang w:eastAsia="tr-TR"/>
              </w:rPr>
            </w:pPr>
          </w:p>
        </w:tc>
        <w:tc>
          <w:tcPr>
            <w:tcW w:w="960" w:type="dxa"/>
            <w:tcBorders>
              <w:top w:val="nil"/>
              <w:left w:val="nil"/>
              <w:bottom w:val="single" w:sz="4" w:space="0" w:color="auto"/>
              <w:right w:val="nil"/>
            </w:tcBorders>
            <w:noWrap/>
            <w:vAlign w:val="bottom"/>
          </w:tcPr>
          <w:p w14:paraId="122916D1" w14:textId="77777777" w:rsidR="00514DA3" w:rsidRPr="004443CF" w:rsidRDefault="00514DA3" w:rsidP="00EE4D90">
            <w:pPr>
              <w:spacing w:after="0" w:line="240" w:lineRule="auto"/>
              <w:rPr>
                <w:rFonts w:cs="Calibri"/>
                <w:color w:val="000000"/>
                <w:lang w:eastAsia="tr-TR"/>
              </w:rPr>
            </w:pPr>
          </w:p>
        </w:tc>
        <w:tc>
          <w:tcPr>
            <w:tcW w:w="960" w:type="dxa"/>
            <w:tcBorders>
              <w:top w:val="nil"/>
              <w:left w:val="nil"/>
              <w:bottom w:val="single" w:sz="4" w:space="0" w:color="auto"/>
              <w:right w:val="nil"/>
            </w:tcBorders>
            <w:noWrap/>
            <w:vAlign w:val="bottom"/>
          </w:tcPr>
          <w:p w14:paraId="4D5D06C6" w14:textId="77777777" w:rsidR="00514DA3" w:rsidRPr="004443CF" w:rsidRDefault="00514DA3" w:rsidP="00EE4D90">
            <w:pPr>
              <w:spacing w:after="0" w:line="240" w:lineRule="auto"/>
              <w:rPr>
                <w:rFonts w:cs="Calibri"/>
                <w:color w:val="000000"/>
                <w:lang w:eastAsia="tr-TR"/>
              </w:rPr>
            </w:pPr>
          </w:p>
        </w:tc>
        <w:tc>
          <w:tcPr>
            <w:tcW w:w="960" w:type="dxa"/>
            <w:tcBorders>
              <w:top w:val="nil"/>
              <w:left w:val="nil"/>
              <w:bottom w:val="single" w:sz="4" w:space="0" w:color="auto"/>
              <w:right w:val="nil"/>
            </w:tcBorders>
            <w:noWrap/>
            <w:vAlign w:val="bottom"/>
          </w:tcPr>
          <w:p w14:paraId="04D9B246" w14:textId="77777777" w:rsidR="00514DA3" w:rsidRPr="004443CF" w:rsidRDefault="00514DA3" w:rsidP="00EE4D90">
            <w:pPr>
              <w:spacing w:after="0" w:line="240" w:lineRule="auto"/>
              <w:rPr>
                <w:rFonts w:cs="Calibri"/>
                <w:color w:val="000000"/>
                <w:lang w:eastAsia="tr-TR"/>
              </w:rPr>
            </w:pPr>
          </w:p>
        </w:tc>
        <w:tc>
          <w:tcPr>
            <w:tcW w:w="1400" w:type="dxa"/>
            <w:tcBorders>
              <w:top w:val="nil"/>
              <w:left w:val="nil"/>
              <w:bottom w:val="single" w:sz="4" w:space="0" w:color="auto"/>
              <w:right w:val="nil"/>
            </w:tcBorders>
            <w:noWrap/>
            <w:vAlign w:val="bottom"/>
          </w:tcPr>
          <w:p w14:paraId="2E98E0D3" w14:textId="77777777" w:rsidR="00514DA3" w:rsidRPr="004443CF" w:rsidRDefault="00514DA3" w:rsidP="00EE4D90">
            <w:pPr>
              <w:spacing w:after="0" w:line="240" w:lineRule="auto"/>
              <w:rPr>
                <w:rFonts w:cs="Calibri"/>
                <w:color w:val="000000"/>
                <w:lang w:eastAsia="tr-TR"/>
              </w:rPr>
            </w:pPr>
          </w:p>
        </w:tc>
        <w:tc>
          <w:tcPr>
            <w:tcW w:w="1290" w:type="dxa"/>
            <w:gridSpan w:val="2"/>
            <w:tcBorders>
              <w:top w:val="nil"/>
              <w:left w:val="nil"/>
              <w:bottom w:val="single" w:sz="4" w:space="0" w:color="auto"/>
              <w:right w:val="nil"/>
            </w:tcBorders>
            <w:noWrap/>
            <w:vAlign w:val="bottom"/>
          </w:tcPr>
          <w:p w14:paraId="39F5DDBD" w14:textId="77777777" w:rsidR="00514DA3" w:rsidRPr="004443CF" w:rsidRDefault="00514DA3" w:rsidP="00EE4D90">
            <w:pPr>
              <w:spacing w:after="0" w:line="240" w:lineRule="auto"/>
              <w:rPr>
                <w:rFonts w:cs="Calibri"/>
                <w:color w:val="000000"/>
                <w:lang w:eastAsia="tr-TR"/>
              </w:rPr>
            </w:pPr>
          </w:p>
        </w:tc>
        <w:tc>
          <w:tcPr>
            <w:tcW w:w="1290" w:type="dxa"/>
            <w:tcBorders>
              <w:top w:val="nil"/>
              <w:left w:val="nil"/>
              <w:bottom w:val="single" w:sz="4" w:space="0" w:color="auto"/>
              <w:right w:val="nil"/>
            </w:tcBorders>
            <w:noWrap/>
            <w:vAlign w:val="bottom"/>
          </w:tcPr>
          <w:p w14:paraId="28486265" w14:textId="77777777" w:rsidR="00514DA3" w:rsidRPr="004443CF" w:rsidRDefault="00514DA3" w:rsidP="00EE4D90">
            <w:pPr>
              <w:spacing w:after="0" w:line="240" w:lineRule="auto"/>
              <w:rPr>
                <w:rFonts w:cs="Calibri"/>
                <w:color w:val="000000"/>
                <w:lang w:eastAsia="tr-TR"/>
              </w:rPr>
            </w:pPr>
          </w:p>
        </w:tc>
      </w:tr>
      <w:tr w:rsidR="00514DA3" w:rsidRPr="00386400" w14:paraId="0CC8CBCB" w14:textId="77777777" w:rsidTr="00EE4D90">
        <w:trPr>
          <w:trHeight w:val="480"/>
        </w:trPr>
        <w:tc>
          <w:tcPr>
            <w:tcW w:w="1440" w:type="dxa"/>
            <w:gridSpan w:val="2"/>
            <w:tcBorders>
              <w:top w:val="single" w:sz="4" w:space="0" w:color="auto"/>
            </w:tcBorders>
            <w:noWrap/>
            <w:vAlign w:val="center"/>
          </w:tcPr>
          <w:p w14:paraId="47D4D441" w14:textId="77777777" w:rsidR="00514DA3" w:rsidRPr="004443CF" w:rsidRDefault="00514DA3" w:rsidP="00EE4D90">
            <w:pPr>
              <w:spacing w:after="0" w:line="240" w:lineRule="auto"/>
              <w:jc w:val="right"/>
              <w:rPr>
                <w:rFonts w:ascii="Times New Roman" w:hAnsi="Times New Roman"/>
                <w:color w:val="000000"/>
                <w:sz w:val="24"/>
                <w:szCs w:val="24"/>
                <w:lang w:eastAsia="tr-TR"/>
              </w:rPr>
            </w:pPr>
            <w:r w:rsidRPr="004443CF">
              <w:rPr>
                <w:rFonts w:ascii="Times New Roman" w:hAnsi="Times New Roman"/>
                <w:color w:val="000000"/>
                <w:sz w:val="24"/>
                <w:szCs w:val="24"/>
                <w:lang w:eastAsia="tr-TR"/>
              </w:rPr>
              <w:t>Adı-Soyadı:</w:t>
            </w:r>
          </w:p>
        </w:tc>
        <w:tc>
          <w:tcPr>
            <w:tcW w:w="1920" w:type="dxa"/>
            <w:gridSpan w:val="2"/>
            <w:tcBorders>
              <w:top w:val="single" w:sz="4" w:space="0" w:color="auto"/>
            </w:tcBorders>
            <w:noWrap/>
            <w:vAlign w:val="center"/>
          </w:tcPr>
          <w:p w14:paraId="4ADFA38B" w14:textId="77777777" w:rsidR="00514DA3" w:rsidRPr="00514DA3" w:rsidRDefault="00514DA3" w:rsidP="00EE4D90">
            <w:pPr>
              <w:spacing w:after="0" w:line="240" w:lineRule="auto"/>
              <w:rPr>
                <w:rFonts w:asciiTheme="minorHAnsi" w:hAnsiTheme="minorHAnsi" w:cstheme="minorHAnsi"/>
                <w:i/>
                <w:iCs/>
                <w:color w:val="000000"/>
                <w:sz w:val="24"/>
                <w:szCs w:val="24"/>
                <w:lang w:eastAsia="tr-TR"/>
              </w:rPr>
            </w:pPr>
            <w:r w:rsidRPr="004443CF">
              <w:rPr>
                <w:rFonts w:ascii="Times New Roman" w:hAnsi="Times New Roman"/>
                <w:color w:val="000000"/>
                <w:sz w:val="24"/>
                <w:szCs w:val="24"/>
                <w:lang w:eastAsia="tr-TR"/>
              </w:rPr>
              <w:t> </w:t>
            </w:r>
            <w:r w:rsidRPr="00514DA3">
              <w:rPr>
                <w:rFonts w:asciiTheme="minorHAnsi" w:hAnsiTheme="minorHAnsi" w:cstheme="minorHAnsi"/>
                <w:i/>
                <w:iCs/>
                <w:color w:val="000000"/>
                <w:sz w:val="24"/>
                <w:szCs w:val="24"/>
                <w:lang w:eastAsia="tr-TR"/>
              </w:rPr>
              <w:t>Nazım BÜTÜN</w:t>
            </w:r>
          </w:p>
        </w:tc>
        <w:tc>
          <w:tcPr>
            <w:tcW w:w="960" w:type="dxa"/>
            <w:tcBorders>
              <w:top w:val="single" w:sz="4" w:space="0" w:color="auto"/>
            </w:tcBorders>
            <w:noWrap/>
            <w:vAlign w:val="center"/>
          </w:tcPr>
          <w:p w14:paraId="0091F4D9" w14:textId="77777777" w:rsidR="00514DA3" w:rsidRPr="004443CF" w:rsidRDefault="00514DA3" w:rsidP="00EE4D90">
            <w:pPr>
              <w:spacing w:after="0" w:line="240" w:lineRule="auto"/>
              <w:jc w:val="right"/>
              <w:rPr>
                <w:rFonts w:ascii="Times New Roman" w:hAnsi="Times New Roman"/>
                <w:color w:val="000000"/>
                <w:sz w:val="24"/>
                <w:szCs w:val="24"/>
                <w:lang w:eastAsia="tr-TR"/>
              </w:rPr>
            </w:pPr>
            <w:proofErr w:type="spellStart"/>
            <w:r w:rsidRPr="004443CF">
              <w:rPr>
                <w:rFonts w:ascii="Times New Roman" w:hAnsi="Times New Roman"/>
                <w:color w:val="000000"/>
                <w:sz w:val="24"/>
                <w:szCs w:val="24"/>
                <w:lang w:eastAsia="tr-TR"/>
              </w:rPr>
              <w:t>Ünvanı</w:t>
            </w:r>
            <w:proofErr w:type="spellEnd"/>
            <w:r w:rsidRPr="004443CF">
              <w:rPr>
                <w:rFonts w:ascii="Times New Roman" w:hAnsi="Times New Roman"/>
                <w:color w:val="000000"/>
                <w:sz w:val="24"/>
                <w:szCs w:val="24"/>
                <w:lang w:eastAsia="tr-TR"/>
              </w:rPr>
              <w:t>:</w:t>
            </w:r>
          </w:p>
        </w:tc>
        <w:tc>
          <w:tcPr>
            <w:tcW w:w="4130" w:type="dxa"/>
            <w:gridSpan w:val="4"/>
            <w:tcBorders>
              <w:top w:val="single" w:sz="4" w:space="0" w:color="auto"/>
            </w:tcBorders>
            <w:noWrap/>
            <w:vAlign w:val="center"/>
          </w:tcPr>
          <w:p w14:paraId="7A6AEB24" w14:textId="77777777" w:rsidR="00514DA3" w:rsidRPr="00514DA3" w:rsidRDefault="00514DA3" w:rsidP="00EE4D90">
            <w:pPr>
              <w:spacing w:after="0" w:line="240" w:lineRule="auto"/>
              <w:rPr>
                <w:rFonts w:asciiTheme="minorHAnsi" w:hAnsiTheme="minorHAnsi" w:cstheme="minorHAnsi"/>
                <w:i/>
                <w:iCs/>
                <w:color w:val="000000"/>
                <w:sz w:val="24"/>
                <w:szCs w:val="24"/>
                <w:lang w:eastAsia="tr-TR"/>
              </w:rPr>
            </w:pPr>
            <w:r w:rsidRPr="00514DA3">
              <w:rPr>
                <w:rFonts w:asciiTheme="minorHAnsi" w:hAnsiTheme="minorHAnsi" w:cstheme="minorHAnsi"/>
                <w:i/>
                <w:iCs/>
                <w:color w:val="000000"/>
                <w:sz w:val="24"/>
                <w:szCs w:val="24"/>
                <w:lang w:eastAsia="tr-TR"/>
              </w:rPr>
              <w:t>Yetkilendirilmiş Gümrük Müşaviri</w:t>
            </w:r>
          </w:p>
        </w:tc>
        <w:tc>
          <w:tcPr>
            <w:tcW w:w="1770" w:type="dxa"/>
            <w:gridSpan w:val="2"/>
            <w:tcBorders>
              <w:top w:val="single" w:sz="4" w:space="0" w:color="auto"/>
            </w:tcBorders>
            <w:noWrap/>
            <w:vAlign w:val="center"/>
          </w:tcPr>
          <w:p w14:paraId="72CBBAC3" w14:textId="77777777" w:rsidR="00514DA3" w:rsidRPr="004443CF" w:rsidRDefault="00514DA3" w:rsidP="00EE4D90">
            <w:pPr>
              <w:spacing w:after="0" w:line="240" w:lineRule="auto"/>
              <w:rPr>
                <w:rFonts w:ascii="Times New Roman" w:hAnsi="Times New Roman"/>
                <w:color w:val="000000"/>
                <w:sz w:val="24"/>
                <w:szCs w:val="24"/>
                <w:lang w:eastAsia="tr-TR"/>
              </w:rPr>
            </w:pPr>
            <w:r>
              <w:rPr>
                <w:rFonts w:ascii="Times New Roman" w:hAnsi="Times New Roman"/>
                <w:color w:val="000000"/>
                <w:sz w:val="24"/>
                <w:szCs w:val="24"/>
                <w:lang w:eastAsia="tr-TR"/>
              </w:rPr>
              <w:t>İmza</w:t>
            </w:r>
            <w:r w:rsidRPr="004443CF">
              <w:rPr>
                <w:rFonts w:ascii="Times New Roman" w:hAnsi="Times New Roman"/>
                <w:color w:val="000000"/>
                <w:sz w:val="24"/>
                <w:szCs w:val="24"/>
                <w:lang w:eastAsia="tr-TR"/>
              </w:rPr>
              <w:t> </w:t>
            </w:r>
          </w:p>
        </w:tc>
      </w:tr>
      <w:tr w:rsidR="00514DA3" w:rsidRPr="00386400" w14:paraId="685490C5" w14:textId="77777777" w:rsidTr="00EE4D90">
        <w:trPr>
          <w:trHeight w:val="480"/>
        </w:trPr>
        <w:tc>
          <w:tcPr>
            <w:tcW w:w="1440" w:type="dxa"/>
            <w:gridSpan w:val="2"/>
            <w:noWrap/>
            <w:vAlign w:val="center"/>
          </w:tcPr>
          <w:p w14:paraId="0E3EF574" w14:textId="77777777" w:rsidR="00514DA3" w:rsidRPr="004443CF" w:rsidRDefault="00514DA3" w:rsidP="00EE4D90">
            <w:pPr>
              <w:spacing w:after="0" w:line="240" w:lineRule="auto"/>
              <w:jc w:val="right"/>
              <w:rPr>
                <w:rFonts w:ascii="Times New Roman" w:hAnsi="Times New Roman"/>
                <w:color w:val="000000"/>
                <w:sz w:val="24"/>
                <w:szCs w:val="24"/>
                <w:lang w:eastAsia="tr-TR"/>
              </w:rPr>
            </w:pPr>
            <w:r w:rsidRPr="004443CF">
              <w:rPr>
                <w:rFonts w:ascii="Times New Roman" w:hAnsi="Times New Roman"/>
                <w:color w:val="000000"/>
                <w:sz w:val="24"/>
                <w:szCs w:val="24"/>
                <w:lang w:eastAsia="tr-TR"/>
              </w:rPr>
              <w:t>Adı-Soyadı:</w:t>
            </w:r>
          </w:p>
        </w:tc>
        <w:tc>
          <w:tcPr>
            <w:tcW w:w="1920" w:type="dxa"/>
            <w:gridSpan w:val="2"/>
            <w:noWrap/>
            <w:vAlign w:val="center"/>
          </w:tcPr>
          <w:p w14:paraId="205B1A4A" w14:textId="77777777" w:rsidR="00514DA3" w:rsidRPr="004443CF" w:rsidRDefault="00514DA3" w:rsidP="00EE4D90">
            <w:pPr>
              <w:spacing w:after="0" w:line="240" w:lineRule="auto"/>
              <w:rPr>
                <w:rFonts w:ascii="Times New Roman" w:hAnsi="Times New Roman"/>
                <w:color w:val="000000"/>
                <w:sz w:val="24"/>
                <w:szCs w:val="24"/>
                <w:lang w:eastAsia="tr-TR"/>
              </w:rPr>
            </w:pPr>
            <w:r w:rsidRPr="004443CF">
              <w:rPr>
                <w:rFonts w:ascii="Times New Roman" w:hAnsi="Times New Roman"/>
                <w:color w:val="000000"/>
                <w:sz w:val="24"/>
                <w:szCs w:val="24"/>
                <w:lang w:eastAsia="tr-TR"/>
              </w:rPr>
              <w:t> </w:t>
            </w:r>
          </w:p>
        </w:tc>
        <w:tc>
          <w:tcPr>
            <w:tcW w:w="960" w:type="dxa"/>
            <w:noWrap/>
            <w:vAlign w:val="center"/>
          </w:tcPr>
          <w:p w14:paraId="620C56BB" w14:textId="77777777" w:rsidR="00514DA3" w:rsidRPr="004443CF" w:rsidRDefault="00514DA3" w:rsidP="00EE4D90">
            <w:pPr>
              <w:spacing w:after="0" w:line="240" w:lineRule="auto"/>
              <w:jc w:val="right"/>
              <w:rPr>
                <w:rFonts w:ascii="Times New Roman" w:hAnsi="Times New Roman"/>
                <w:color w:val="000000"/>
                <w:sz w:val="24"/>
                <w:szCs w:val="24"/>
                <w:lang w:eastAsia="tr-TR"/>
              </w:rPr>
            </w:pPr>
            <w:proofErr w:type="spellStart"/>
            <w:r w:rsidRPr="004443CF">
              <w:rPr>
                <w:rFonts w:ascii="Times New Roman" w:hAnsi="Times New Roman"/>
                <w:color w:val="000000"/>
                <w:sz w:val="24"/>
                <w:szCs w:val="24"/>
                <w:lang w:eastAsia="tr-TR"/>
              </w:rPr>
              <w:t>Ünvanı</w:t>
            </w:r>
            <w:proofErr w:type="spellEnd"/>
            <w:r w:rsidRPr="004443CF">
              <w:rPr>
                <w:rFonts w:ascii="Times New Roman" w:hAnsi="Times New Roman"/>
                <w:color w:val="000000"/>
                <w:sz w:val="24"/>
                <w:szCs w:val="24"/>
                <w:lang w:eastAsia="tr-TR"/>
              </w:rPr>
              <w:t>:</w:t>
            </w:r>
          </w:p>
        </w:tc>
        <w:tc>
          <w:tcPr>
            <w:tcW w:w="4130" w:type="dxa"/>
            <w:gridSpan w:val="4"/>
            <w:noWrap/>
            <w:vAlign w:val="center"/>
          </w:tcPr>
          <w:p w14:paraId="0E683993" w14:textId="77777777" w:rsidR="00514DA3" w:rsidRPr="004443CF" w:rsidRDefault="00514DA3" w:rsidP="00EE4D90">
            <w:pPr>
              <w:spacing w:after="0" w:line="240" w:lineRule="auto"/>
              <w:rPr>
                <w:rFonts w:ascii="Times New Roman" w:hAnsi="Times New Roman"/>
                <w:color w:val="000000"/>
                <w:sz w:val="24"/>
                <w:szCs w:val="24"/>
                <w:lang w:eastAsia="tr-TR"/>
              </w:rPr>
            </w:pPr>
          </w:p>
        </w:tc>
        <w:tc>
          <w:tcPr>
            <w:tcW w:w="1770" w:type="dxa"/>
            <w:gridSpan w:val="2"/>
            <w:noWrap/>
          </w:tcPr>
          <w:p w14:paraId="4F75769F" w14:textId="77777777" w:rsidR="00514DA3" w:rsidRPr="00386400" w:rsidRDefault="00514DA3" w:rsidP="00EE4D90">
            <w:r w:rsidRPr="009E50A5">
              <w:rPr>
                <w:rFonts w:ascii="Times New Roman" w:hAnsi="Times New Roman"/>
                <w:color w:val="000000"/>
                <w:sz w:val="24"/>
                <w:szCs w:val="24"/>
                <w:lang w:eastAsia="tr-TR"/>
              </w:rPr>
              <w:t>İmza</w:t>
            </w:r>
          </w:p>
        </w:tc>
      </w:tr>
      <w:tr w:rsidR="00514DA3" w:rsidRPr="00386400" w14:paraId="791B94F0" w14:textId="77777777" w:rsidTr="00EE4D90">
        <w:trPr>
          <w:trHeight w:val="480"/>
        </w:trPr>
        <w:tc>
          <w:tcPr>
            <w:tcW w:w="1440" w:type="dxa"/>
            <w:gridSpan w:val="2"/>
            <w:noWrap/>
            <w:vAlign w:val="center"/>
          </w:tcPr>
          <w:p w14:paraId="0F42BBB2" w14:textId="77777777" w:rsidR="00514DA3" w:rsidRPr="004443CF" w:rsidRDefault="00514DA3" w:rsidP="00EE4D90">
            <w:pPr>
              <w:spacing w:after="0" w:line="240" w:lineRule="auto"/>
              <w:jc w:val="right"/>
              <w:rPr>
                <w:rFonts w:ascii="Times New Roman" w:hAnsi="Times New Roman"/>
                <w:color w:val="000000"/>
                <w:sz w:val="24"/>
                <w:szCs w:val="24"/>
                <w:lang w:eastAsia="tr-TR"/>
              </w:rPr>
            </w:pPr>
            <w:r w:rsidRPr="004443CF">
              <w:rPr>
                <w:rFonts w:ascii="Times New Roman" w:hAnsi="Times New Roman"/>
                <w:color w:val="000000"/>
                <w:sz w:val="24"/>
                <w:szCs w:val="24"/>
                <w:lang w:eastAsia="tr-TR"/>
              </w:rPr>
              <w:t>Adı-Soyadı:</w:t>
            </w:r>
          </w:p>
        </w:tc>
        <w:tc>
          <w:tcPr>
            <w:tcW w:w="1920" w:type="dxa"/>
            <w:gridSpan w:val="2"/>
            <w:noWrap/>
            <w:vAlign w:val="center"/>
          </w:tcPr>
          <w:p w14:paraId="0E27653F" w14:textId="77777777" w:rsidR="00514DA3" w:rsidRPr="004443CF" w:rsidRDefault="00514DA3" w:rsidP="00EE4D90">
            <w:pPr>
              <w:spacing w:after="0" w:line="240" w:lineRule="auto"/>
              <w:rPr>
                <w:rFonts w:ascii="Times New Roman" w:hAnsi="Times New Roman"/>
                <w:color w:val="000000"/>
                <w:sz w:val="24"/>
                <w:szCs w:val="24"/>
                <w:lang w:eastAsia="tr-TR"/>
              </w:rPr>
            </w:pPr>
            <w:r w:rsidRPr="004443CF">
              <w:rPr>
                <w:rFonts w:ascii="Times New Roman" w:hAnsi="Times New Roman"/>
                <w:color w:val="000000"/>
                <w:sz w:val="24"/>
                <w:szCs w:val="24"/>
                <w:lang w:eastAsia="tr-TR"/>
              </w:rPr>
              <w:t> </w:t>
            </w:r>
          </w:p>
        </w:tc>
        <w:tc>
          <w:tcPr>
            <w:tcW w:w="960" w:type="dxa"/>
            <w:noWrap/>
            <w:vAlign w:val="center"/>
          </w:tcPr>
          <w:p w14:paraId="1863E39A" w14:textId="77777777" w:rsidR="00514DA3" w:rsidRPr="004443CF" w:rsidRDefault="00514DA3" w:rsidP="00EE4D90">
            <w:pPr>
              <w:spacing w:after="0" w:line="240" w:lineRule="auto"/>
              <w:jc w:val="right"/>
              <w:rPr>
                <w:rFonts w:ascii="Times New Roman" w:hAnsi="Times New Roman"/>
                <w:color w:val="000000"/>
                <w:sz w:val="24"/>
                <w:szCs w:val="24"/>
                <w:lang w:eastAsia="tr-TR"/>
              </w:rPr>
            </w:pPr>
            <w:proofErr w:type="spellStart"/>
            <w:r w:rsidRPr="004443CF">
              <w:rPr>
                <w:rFonts w:ascii="Times New Roman" w:hAnsi="Times New Roman"/>
                <w:color w:val="000000"/>
                <w:sz w:val="24"/>
                <w:szCs w:val="24"/>
                <w:lang w:eastAsia="tr-TR"/>
              </w:rPr>
              <w:t>Ünvanı</w:t>
            </w:r>
            <w:proofErr w:type="spellEnd"/>
            <w:r w:rsidRPr="004443CF">
              <w:rPr>
                <w:rFonts w:ascii="Times New Roman" w:hAnsi="Times New Roman"/>
                <w:color w:val="000000"/>
                <w:sz w:val="24"/>
                <w:szCs w:val="24"/>
                <w:lang w:eastAsia="tr-TR"/>
              </w:rPr>
              <w:t>:</w:t>
            </w:r>
          </w:p>
        </w:tc>
        <w:tc>
          <w:tcPr>
            <w:tcW w:w="4130" w:type="dxa"/>
            <w:gridSpan w:val="4"/>
            <w:noWrap/>
            <w:vAlign w:val="center"/>
          </w:tcPr>
          <w:p w14:paraId="4B1F49E2" w14:textId="77777777" w:rsidR="00514DA3" w:rsidRPr="004443CF" w:rsidRDefault="00514DA3" w:rsidP="00EE4D90">
            <w:pPr>
              <w:spacing w:after="0" w:line="240" w:lineRule="auto"/>
              <w:rPr>
                <w:rFonts w:ascii="Times New Roman" w:hAnsi="Times New Roman"/>
                <w:color w:val="000000"/>
                <w:sz w:val="24"/>
                <w:szCs w:val="24"/>
                <w:lang w:eastAsia="tr-TR"/>
              </w:rPr>
            </w:pPr>
          </w:p>
        </w:tc>
        <w:tc>
          <w:tcPr>
            <w:tcW w:w="1770" w:type="dxa"/>
            <w:gridSpan w:val="2"/>
            <w:noWrap/>
          </w:tcPr>
          <w:p w14:paraId="0A62531F" w14:textId="77777777" w:rsidR="00514DA3" w:rsidRPr="00386400" w:rsidRDefault="00514DA3" w:rsidP="00EE4D90">
            <w:r w:rsidRPr="009E50A5">
              <w:rPr>
                <w:rFonts w:ascii="Times New Roman" w:hAnsi="Times New Roman"/>
                <w:color w:val="000000"/>
                <w:sz w:val="24"/>
                <w:szCs w:val="24"/>
                <w:lang w:eastAsia="tr-TR"/>
              </w:rPr>
              <w:t>İmza</w:t>
            </w:r>
          </w:p>
        </w:tc>
      </w:tr>
      <w:tr w:rsidR="00514DA3" w:rsidRPr="00386400" w14:paraId="671134A7" w14:textId="77777777" w:rsidTr="00EE4D90">
        <w:trPr>
          <w:trHeight w:val="360"/>
        </w:trPr>
        <w:tc>
          <w:tcPr>
            <w:tcW w:w="1440" w:type="dxa"/>
            <w:gridSpan w:val="2"/>
            <w:noWrap/>
            <w:vAlign w:val="center"/>
          </w:tcPr>
          <w:p w14:paraId="322DC2BC" w14:textId="77777777" w:rsidR="00514DA3" w:rsidRPr="004443CF" w:rsidRDefault="00514DA3" w:rsidP="00EE4D90">
            <w:pPr>
              <w:spacing w:after="0" w:line="240" w:lineRule="auto"/>
              <w:jc w:val="right"/>
              <w:rPr>
                <w:rFonts w:ascii="Times New Roman" w:hAnsi="Times New Roman"/>
                <w:color w:val="000000"/>
                <w:sz w:val="24"/>
                <w:szCs w:val="24"/>
                <w:lang w:eastAsia="tr-TR"/>
              </w:rPr>
            </w:pPr>
            <w:r w:rsidRPr="004443CF">
              <w:rPr>
                <w:rFonts w:ascii="Times New Roman" w:hAnsi="Times New Roman"/>
                <w:color w:val="000000"/>
                <w:sz w:val="24"/>
                <w:szCs w:val="24"/>
                <w:lang w:eastAsia="tr-TR"/>
              </w:rPr>
              <w:t>Adı-Soyadı:</w:t>
            </w:r>
          </w:p>
        </w:tc>
        <w:tc>
          <w:tcPr>
            <w:tcW w:w="1920" w:type="dxa"/>
            <w:gridSpan w:val="2"/>
            <w:noWrap/>
            <w:vAlign w:val="center"/>
          </w:tcPr>
          <w:p w14:paraId="20947067" w14:textId="77777777" w:rsidR="00514DA3" w:rsidRPr="004443CF" w:rsidRDefault="00514DA3" w:rsidP="00EE4D90">
            <w:pPr>
              <w:spacing w:after="0" w:line="240" w:lineRule="auto"/>
              <w:rPr>
                <w:rFonts w:ascii="Times New Roman" w:hAnsi="Times New Roman"/>
                <w:color w:val="000000"/>
                <w:sz w:val="24"/>
                <w:szCs w:val="24"/>
                <w:lang w:eastAsia="tr-TR"/>
              </w:rPr>
            </w:pPr>
            <w:r w:rsidRPr="004443CF">
              <w:rPr>
                <w:rFonts w:ascii="Times New Roman" w:hAnsi="Times New Roman"/>
                <w:color w:val="000000"/>
                <w:sz w:val="24"/>
                <w:szCs w:val="24"/>
                <w:lang w:eastAsia="tr-TR"/>
              </w:rPr>
              <w:t> </w:t>
            </w:r>
          </w:p>
        </w:tc>
        <w:tc>
          <w:tcPr>
            <w:tcW w:w="960" w:type="dxa"/>
            <w:noWrap/>
            <w:vAlign w:val="center"/>
          </w:tcPr>
          <w:p w14:paraId="79A8EB8B" w14:textId="77777777" w:rsidR="00514DA3" w:rsidRPr="004443CF" w:rsidRDefault="00514DA3" w:rsidP="00EE4D90">
            <w:pPr>
              <w:spacing w:after="0" w:line="240" w:lineRule="auto"/>
              <w:jc w:val="right"/>
              <w:rPr>
                <w:rFonts w:ascii="Times New Roman" w:hAnsi="Times New Roman"/>
                <w:color w:val="000000"/>
                <w:sz w:val="24"/>
                <w:szCs w:val="24"/>
                <w:lang w:eastAsia="tr-TR"/>
              </w:rPr>
            </w:pPr>
            <w:proofErr w:type="spellStart"/>
            <w:r w:rsidRPr="004443CF">
              <w:rPr>
                <w:rFonts w:ascii="Times New Roman" w:hAnsi="Times New Roman"/>
                <w:color w:val="000000"/>
                <w:sz w:val="24"/>
                <w:szCs w:val="24"/>
                <w:lang w:eastAsia="tr-TR"/>
              </w:rPr>
              <w:t>Ünvanı</w:t>
            </w:r>
            <w:proofErr w:type="spellEnd"/>
            <w:r w:rsidRPr="004443CF">
              <w:rPr>
                <w:rFonts w:ascii="Times New Roman" w:hAnsi="Times New Roman"/>
                <w:color w:val="000000"/>
                <w:sz w:val="24"/>
                <w:szCs w:val="24"/>
                <w:lang w:eastAsia="tr-TR"/>
              </w:rPr>
              <w:t>:</w:t>
            </w:r>
          </w:p>
        </w:tc>
        <w:tc>
          <w:tcPr>
            <w:tcW w:w="4130" w:type="dxa"/>
            <w:gridSpan w:val="4"/>
            <w:noWrap/>
            <w:vAlign w:val="center"/>
          </w:tcPr>
          <w:p w14:paraId="60612250" w14:textId="77777777" w:rsidR="00514DA3" w:rsidRPr="004443CF" w:rsidRDefault="00514DA3" w:rsidP="00EE4D90">
            <w:pPr>
              <w:spacing w:after="0" w:line="240" w:lineRule="auto"/>
              <w:rPr>
                <w:rFonts w:ascii="Times New Roman" w:hAnsi="Times New Roman"/>
                <w:color w:val="000000"/>
                <w:sz w:val="24"/>
                <w:szCs w:val="24"/>
                <w:lang w:eastAsia="tr-TR"/>
              </w:rPr>
            </w:pPr>
          </w:p>
        </w:tc>
        <w:tc>
          <w:tcPr>
            <w:tcW w:w="1770" w:type="dxa"/>
            <w:gridSpan w:val="2"/>
            <w:noWrap/>
          </w:tcPr>
          <w:p w14:paraId="096E49C8" w14:textId="77777777" w:rsidR="00514DA3" w:rsidRPr="00386400" w:rsidRDefault="00514DA3" w:rsidP="00EE4D90">
            <w:r w:rsidRPr="009E50A5">
              <w:rPr>
                <w:rFonts w:ascii="Times New Roman" w:hAnsi="Times New Roman"/>
                <w:color w:val="000000"/>
                <w:sz w:val="24"/>
                <w:szCs w:val="24"/>
                <w:lang w:eastAsia="tr-TR"/>
              </w:rPr>
              <w:t>İmza</w:t>
            </w:r>
          </w:p>
        </w:tc>
      </w:tr>
      <w:tr w:rsidR="00514DA3" w:rsidRPr="00386400" w14:paraId="6BEB7B90" w14:textId="77777777" w:rsidTr="00EE4D90">
        <w:trPr>
          <w:trHeight w:val="375"/>
        </w:trPr>
        <w:tc>
          <w:tcPr>
            <w:tcW w:w="1440" w:type="dxa"/>
            <w:gridSpan w:val="2"/>
            <w:noWrap/>
            <w:vAlign w:val="center"/>
          </w:tcPr>
          <w:p w14:paraId="1A1DD0F3" w14:textId="77777777" w:rsidR="00514DA3" w:rsidRPr="004443CF" w:rsidRDefault="00514DA3" w:rsidP="00EE4D90">
            <w:pPr>
              <w:spacing w:after="0" w:line="240" w:lineRule="auto"/>
              <w:jc w:val="right"/>
              <w:rPr>
                <w:rFonts w:ascii="Times New Roman" w:hAnsi="Times New Roman"/>
                <w:color w:val="000000"/>
                <w:sz w:val="24"/>
                <w:szCs w:val="24"/>
                <w:lang w:eastAsia="tr-TR"/>
              </w:rPr>
            </w:pPr>
            <w:r w:rsidRPr="004443CF">
              <w:rPr>
                <w:rFonts w:ascii="Times New Roman" w:hAnsi="Times New Roman"/>
                <w:color w:val="000000"/>
                <w:sz w:val="24"/>
                <w:szCs w:val="24"/>
                <w:lang w:eastAsia="tr-TR"/>
              </w:rPr>
              <w:t>Adı-Soyadı:</w:t>
            </w:r>
          </w:p>
        </w:tc>
        <w:tc>
          <w:tcPr>
            <w:tcW w:w="1920" w:type="dxa"/>
            <w:gridSpan w:val="2"/>
            <w:noWrap/>
            <w:vAlign w:val="center"/>
          </w:tcPr>
          <w:p w14:paraId="04E5AB6F" w14:textId="77777777" w:rsidR="00514DA3" w:rsidRPr="004443CF" w:rsidRDefault="00514DA3" w:rsidP="00EE4D90">
            <w:pPr>
              <w:spacing w:after="0" w:line="240" w:lineRule="auto"/>
              <w:rPr>
                <w:rFonts w:ascii="Times New Roman" w:hAnsi="Times New Roman"/>
                <w:color w:val="000000"/>
                <w:sz w:val="24"/>
                <w:szCs w:val="24"/>
                <w:lang w:eastAsia="tr-TR"/>
              </w:rPr>
            </w:pPr>
            <w:r w:rsidRPr="004443CF">
              <w:rPr>
                <w:rFonts w:ascii="Times New Roman" w:hAnsi="Times New Roman"/>
                <w:color w:val="000000"/>
                <w:sz w:val="24"/>
                <w:szCs w:val="24"/>
                <w:lang w:eastAsia="tr-TR"/>
              </w:rPr>
              <w:t> </w:t>
            </w:r>
          </w:p>
        </w:tc>
        <w:tc>
          <w:tcPr>
            <w:tcW w:w="960" w:type="dxa"/>
            <w:noWrap/>
            <w:vAlign w:val="center"/>
          </w:tcPr>
          <w:p w14:paraId="79EE7ACA" w14:textId="77777777" w:rsidR="00514DA3" w:rsidRPr="004443CF" w:rsidRDefault="00514DA3" w:rsidP="00EE4D90">
            <w:pPr>
              <w:spacing w:after="0" w:line="240" w:lineRule="auto"/>
              <w:jc w:val="right"/>
              <w:rPr>
                <w:rFonts w:ascii="Times New Roman" w:hAnsi="Times New Roman"/>
                <w:color w:val="000000"/>
                <w:sz w:val="24"/>
                <w:szCs w:val="24"/>
                <w:lang w:eastAsia="tr-TR"/>
              </w:rPr>
            </w:pPr>
            <w:proofErr w:type="spellStart"/>
            <w:r w:rsidRPr="004443CF">
              <w:rPr>
                <w:rFonts w:ascii="Times New Roman" w:hAnsi="Times New Roman"/>
                <w:color w:val="000000"/>
                <w:sz w:val="24"/>
                <w:szCs w:val="24"/>
                <w:lang w:eastAsia="tr-TR"/>
              </w:rPr>
              <w:t>Ünvanı</w:t>
            </w:r>
            <w:proofErr w:type="spellEnd"/>
            <w:r w:rsidRPr="004443CF">
              <w:rPr>
                <w:rFonts w:ascii="Times New Roman" w:hAnsi="Times New Roman"/>
                <w:color w:val="000000"/>
                <w:sz w:val="24"/>
                <w:szCs w:val="24"/>
                <w:lang w:eastAsia="tr-TR"/>
              </w:rPr>
              <w:t>:</w:t>
            </w:r>
          </w:p>
        </w:tc>
        <w:tc>
          <w:tcPr>
            <w:tcW w:w="4130" w:type="dxa"/>
            <w:gridSpan w:val="4"/>
            <w:noWrap/>
            <w:vAlign w:val="center"/>
          </w:tcPr>
          <w:p w14:paraId="4CE9A3CC" w14:textId="77777777" w:rsidR="00514DA3" w:rsidRPr="004443CF" w:rsidRDefault="00514DA3" w:rsidP="00EE4D90">
            <w:pPr>
              <w:spacing w:after="0" w:line="240" w:lineRule="auto"/>
              <w:rPr>
                <w:rFonts w:ascii="Times New Roman" w:hAnsi="Times New Roman"/>
                <w:color w:val="000000"/>
                <w:sz w:val="24"/>
                <w:szCs w:val="24"/>
                <w:lang w:eastAsia="tr-TR"/>
              </w:rPr>
            </w:pPr>
          </w:p>
        </w:tc>
        <w:tc>
          <w:tcPr>
            <w:tcW w:w="1770" w:type="dxa"/>
            <w:gridSpan w:val="2"/>
            <w:noWrap/>
          </w:tcPr>
          <w:p w14:paraId="3A3DB23C" w14:textId="77777777" w:rsidR="00514DA3" w:rsidRPr="00386400" w:rsidRDefault="00514DA3" w:rsidP="00EE4D90">
            <w:r w:rsidRPr="009E50A5">
              <w:rPr>
                <w:rFonts w:ascii="Times New Roman" w:hAnsi="Times New Roman"/>
                <w:color w:val="000000"/>
                <w:sz w:val="24"/>
                <w:szCs w:val="24"/>
                <w:lang w:eastAsia="tr-TR"/>
              </w:rPr>
              <w:t>İmza</w:t>
            </w:r>
          </w:p>
        </w:tc>
      </w:tr>
    </w:tbl>
    <w:p w14:paraId="43F0465D" w14:textId="77777777" w:rsidR="002571E3" w:rsidRDefault="002571E3" w:rsidP="002571E3"/>
    <w:p w14:paraId="73C82BC8" w14:textId="77777777" w:rsidR="002571E3" w:rsidRDefault="002571E3" w:rsidP="002571E3">
      <w:r>
        <w:t xml:space="preserve">* Formu düzenleyen ve belgeleri kontrol eden kişi veya kişilerce tarih yazılıp imzalanır. </w:t>
      </w:r>
    </w:p>
    <w:p w14:paraId="61449B3B" w14:textId="77777777" w:rsidR="002571E3" w:rsidRDefault="002571E3" w:rsidP="002571E3">
      <w:r>
        <w:t>** YGM ve gümrük müdürlüğünün her biri tarafından ayrı ayrı düzenlenir.</w:t>
      </w:r>
    </w:p>
    <w:p w14:paraId="2003FEC7" w14:textId="77777777" w:rsidR="002571E3" w:rsidRDefault="002571E3" w:rsidP="002571E3">
      <w:r>
        <w:t xml:space="preserve">*** Gümrük Yönetmeliğinin </w:t>
      </w:r>
      <w:proofErr w:type="gramStart"/>
      <w:r>
        <w:t>534 üncü</w:t>
      </w:r>
      <w:proofErr w:type="gramEnd"/>
      <w:r>
        <w:t xml:space="preserve"> maddesine ilişkin yapılacak tespitler ile raporlarda antreponun fiziki durumuna yer verilerek söz konusu madde ile ilişkilendirilmelidir. Bu kapsamdaki YGM Raporları ile Tespitlerinin fiziki duruma uygun olup olmadığı karşılaştırılmalı ve fiziki duruma uymadığı durumlarda yeniden tespit yaptırılması sağlanmalıdır. </w:t>
      </w:r>
    </w:p>
    <w:p w14:paraId="5451D1B0" w14:textId="77777777" w:rsidR="002571E3" w:rsidRDefault="002571E3" w:rsidP="002571E3">
      <w:r>
        <w:t>**** Yönetmelik maddesinin aynen alındığı raporlar veya tespitlerin incelenmesinde daha hassas davranılmalıdır.</w:t>
      </w:r>
    </w:p>
    <w:p w14:paraId="61E62C05" w14:textId="77777777" w:rsidR="002571E3" w:rsidRDefault="002571E3" w:rsidP="002571E3">
      <w:r>
        <w:t>***** Açıklama kısımları örneklerde gösterildiği şekilde doldurulacaktır.</w:t>
      </w:r>
    </w:p>
    <w:p w14:paraId="5633A8E9" w14:textId="77777777" w:rsidR="002571E3" w:rsidRDefault="002571E3" w:rsidP="002571E3"/>
    <w:p w14:paraId="16E3DE78" w14:textId="77777777" w:rsidR="002571E3" w:rsidRDefault="002571E3" w:rsidP="002571E3"/>
    <w:p w14:paraId="3EDA63AE" w14:textId="77777777" w:rsidR="002571E3" w:rsidRDefault="002571E3" w:rsidP="002571E3"/>
    <w:p w14:paraId="5B2EEBFE" w14:textId="77777777" w:rsidR="002571E3" w:rsidRDefault="002571E3" w:rsidP="002571E3"/>
    <w:p w14:paraId="32204AB0" w14:textId="77777777" w:rsidR="002571E3" w:rsidRDefault="002571E3" w:rsidP="002571E3"/>
    <w:p w14:paraId="1BDE0C7E" w14:textId="77777777" w:rsidR="002571E3" w:rsidRDefault="002571E3" w:rsidP="002571E3"/>
    <w:p w14:paraId="30920D59" w14:textId="77777777" w:rsidR="002571E3" w:rsidRDefault="002571E3" w:rsidP="002571E3"/>
    <w:p w14:paraId="6E16E56C" w14:textId="77777777" w:rsidR="002571E3" w:rsidRDefault="002571E3" w:rsidP="002571E3"/>
    <w:p w14:paraId="7F6C551E" w14:textId="77777777" w:rsidR="002571E3" w:rsidRDefault="002571E3" w:rsidP="002571E3"/>
    <w:p w14:paraId="7A0A6DE2" w14:textId="77777777" w:rsidR="002571E3" w:rsidRDefault="002571E3" w:rsidP="002571E3"/>
    <w:p w14:paraId="7D267F65" w14:textId="77777777" w:rsidR="002571E3" w:rsidRDefault="002571E3" w:rsidP="002571E3"/>
    <w:p w14:paraId="48F22F1E" w14:textId="77777777" w:rsidR="002571E3" w:rsidRDefault="002571E3" w:rsidP="002571E3"/>
    <w:p w14:paraId="0E065B42" w14:textId="77777777" w:rsidR="002571E3" w:rsidRDefault="002571E3" w:rsidP="002571E3"/>
    <w:p w14:paraId="24E79FC9" w14:textId="77777777" w:rsidR="002571E3" w:rsidRDefault="002571E3" w:rsidP="002571E3"/>
    <w:p w14:paraId="64E9AD52" w14:textId="77777777" w:rsidR="002571E3" w:rsidRDefault="002571E3" w:rsidP="002571E3">
      <w:r>
        <w:rPr>
          <w:noProof/>
          <w:lang w:eastAsia="tr-TR"/>
        </w:rPr>
        <mc:AlternateContent>
          <mc:Choice Requires="wps">
            <w:drawing>
              <wp:anchor distT="0" distB="0" distL="114300" distR="114300" simplePos="0" relativeHeight="251671552" behindDoc="0" locked="0" layoutInCell="1" allowOverlap="1" wp14:anchorId="6AFAE134" wp14:editId="359E6806">
                <wp:simplePos x="0" y="0"/>
                <wp:positionH relativeFrom="column">
                  <wp:posOffset>2992755</wp:posOffset>
                </wp:positionH>
                <wp:positionV relativeFrom="paragraph">
                  <wp:posOffset>41275</wp:posOffset>
                </wp:positionV>
                <wp:extent cx="852170" cy="308610"/>
                <wp:effectExtent l="0" t="1905" r="0" b="381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2170" cy="30861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8679B79" w14:textId="77777777" w:rsidR="00EE4D90" w:rsidRDefault="00EE4D90" w:rsidP="002571E3">
                            <w:pPr>
                              <w:jc w:val="center"/>
                            </w:pPr>
                            <w:r>
                              <w:t>ANT-5/4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FAE134" id="Dikdörtgen 3" o:spid="_x0000_s1029" style="position:absolute;margin-left:235.65pt;margin-top:3.25pt;width:67.1pt;height:2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" stroked="f" strokeweight="2pt">
                <v:textbox>
                  <w:txbxContent>
                    <w:p w14:paraId="38679B79" w14:textId="77777777" w:rsidR="00EE4D90" w:rsidRDefault="00EE4D90" w:rsidP="002571E3">
                      <w:pPr>
                        <w:jc w:val="center"/>
                      </w:pPr>
                      <w:r>
                        <w:t>ANT-5/4</w:t>
                      </w:r>
                    </w:p>
                  </w:txbxContent>
                </v:textbox>
              </v:rect>
            </w:pict>
          </mc:Fallback>
        </mc:AlternateContent>
      </w:r>
    </w:p>
    <w:p w14:paraId="73AB11AE" w14:textId="77777777" w:rsidR="002571E3" w:rsidRDefault="002571E3" w:rsidP="002571E3"/>
    <w:p w14:paraId="04D239D3" w14:textId="77777777" w:rsidR="002571E3" w:rsidRDefault="002571E3" w:rsidP="002571E3"/>
    <w:p w14:paraId="1000FFA3" w14:textId="77777777" w:rsidR="002571E3" w:rsidRDefault="002571E3" w:rsidP="002571E3">
      <w:pPr>
        <w:jc w:val="center"/>
        <w:rPr>
          <w:rFonts w:ascii="Times New Roman" w:hAnsi="Times New Roman"/>
          <w:b/>
          <w:sz w:val="24"/>
          <w:szCs w:val="24"/>
        </w:rPr>
      </w:pPr>
      <w:proofErr w:type="gramStart"/>
      <w:r>
        <w:rPr>
          <w:rFonts w:ascii="Times New Roman" w:hAnsi="Times New Roman"/>
          <w:b/>
          <w:sz w:val="24"/>
          <w:szCs w:val="24"/>
        </w:rPr>
        <w:t>FORM:ANT</w:t>
      </w:r>
      <w:proofErr w:type="gramEnd"/>
      <w:r>
        <w:rPr>
          <w:rFonts w:ascii="Times New Roman" w:hAnsi="Times New Roman"/>
          <w:b/>
          <w:sz w:val="24"/>
          <w:szCs w:val="24"/>
        </w:rPr>
        <w:t>-6</w:t>
      </w:r>
    </w:p>
    <w:tbl>
      <w:tblPr>
        <w:tblW w:w="10363" w:type="dxa"/>
        <w:tblInd w:w="55" w:type="dxa"/>
        <w:tblLayout w:type="fixed"/>
        <w:tblCellMar>
          <w:left w:w="70" w:type="dxa"/>
          <w:right w:w="70" w:type="dxa"/>
        </w:tblCellMar>
        <w:tblLook w:val="00A0" w:firstRow="1" w:lastRow="0" w:firstColumn="1" w:lastColumn="0" w:noHBand="0" w:noVBand="0"/>
      </w:tblPr>
      <w:tblGrid>
        <w:gridCol w:w="250"/>
        <w:gridCol w:w="4585"/>
        <w:gridCol w:w="567"/>
        <w:gridCol w:w="850"/>
        <w:gridCol w:w="851"/>
        <w:gridCol w:w="992"/>
        <w:gridCol w:w="851"/>
        <w:gridCol w:w="1417"/>
      </w:tblGrid>
      <w:tr w:rsidR="002571E3" w:rsidRPr="00386400" w14:paraId="1627D2F9" w14:textId="77777777" w:rsidTr="007D2126">
        <w:trPr>
          <w:trHeight w:val="600"/>
        </w:trPr>
        <w:tc>
          <w:tcPr>
            <w:tcW w:w="10363" w:type="dxa"/>
            <w:gridSpan w:val="8"/>
            <w:tcBorders>
              <w:top w:val="single" w:sz="4" w:space="0" w:color="auto"/>
              <w:left w:val="single" w:sz="4" w:space="0" w:color="auto"/>
              <w:bottom w:val="single" w:sz="4" w:space="0" w:color="auto"/>
              <w:right w:val="single" w:sz="4" w:space="0" w:color="auto"/>
            </w:tcBorders>
            <w:vAlign w:val="center"/>
          </w:tcPr>
          <w:p w14:paraId="115BDB99" w14:textId="77777777" w:rsidR="002571E3" w:rsidRDefault="002571E3" w:rsidP="007D2126">
            <w:pPr>
              <w:spacing w:after="0" w:line="240" w:lineRule="auto"/>
              <w:jc w:val="center"/>
              <w:rPr>
                <w:rFonts w:ascii="Times New Roman" w:hAnsi="Times New Roman"/>
                <w:b/>
                <w:bCs/>
                <w:color w:val="000000"/>
                <w:lang w:eastAsia="tr-TR"/>
              </w:rPr>
            </w:pPr>
            <w:r>
              <w:rPr>
                <w:rFonts w:ascii="Times New Roman" w:hAnsi="Times New Roman"/>
                <w:b/>
                <w:bCs/>
                <w:color w:val="000000"/>
                <w:lang w:eastAsia="tr-TR"/>
              </w:rPr>
              <w:t xml:space="preserve">ANTREPO AÇMA </w:t>
            </w:r>
            <w:r w:rsidRPr="004F30CC">
              <w:rPr>
                <w:rFonts w:ascii="Times New Roman" w:hAnsi="Times New Roman"/>
                <w:b/>
                <w:bCs/>
                <w:color w:val="000000"/>
                <w:lang w:eastAsia="tr-TR"/>
              </w:rPr>
              <w:t>BAŞVURU</w:t>
            </w:r>
            <w:r>
              <w:rPr>
                <w:rFonts w:ascii="Times New Roman" w:hAnsi="Times New Roman"/>
                <w:b/>
                <w:bCs/>
                <w:color w:val="000000"/>
                <w:lang w:eastAsia="tr-TR"/>
              </w:rPr>
              <w:t>SU</w:t>
            </w:r>
            <w:r w:rsidRPr="004F30CC">
              <w:rPr>
                <w:rFonts w:ascii="Times New Roman" w:hAnsi="Times New Roman"/>
                <w:b/>
                <w:bCs/>
                <w:color w:val="000000"/>
                <w:lang w:eastAsia="tr-TR"/>
              </w:rPr>
              <w:t>NUN İNCELENMESİ</w:t>
            </w:r>
            <w:r>
              <w:rPr>
                <w:rFonts w:ascii="Times New Roman" w:hAnsi="Times New Roman"/>
                <w:b/>
                <w:bCs/>
                <w:color w:val="000000"/>
                <w:lang w:eastAsia="tr-TR"/>
              </w:rPr>
              <w:t xml:space="preserve"> ve GÖRGÜ RAPORUNA İLİŞKİN FORM </w:t>
            </w:r>
          </w:p>
          <w:p w14:paraId="0C0425B9" w14:textId="77777777" w:rsidR="002571E3" w:rsidRPr="004F30CC" w:rsidRDefault="002571E3" w:rsidP="007D2126">
            <w:pPr>
              <w:spacing w:after="0" w:line="240" w:lineRule="auto"/>
              <w:jc w:val="center"/>
              <w:rPr>
                <w:rFonts w:ascii="Times New Roman" w:hAnsi="Times New Roman"/>
                <w:color w:val="000000"/>
                <w:lang w:eastAsia="tr-TR"/>
              </w:rPr>
            </w:pPr>
            <w:r>
              <w:rPr>
                <w:rFonts w:ascii="Times New Roman" w:hAnsi="Times New Roman"/>
                <w:b/>
                <w:bCs/>
                <w:color w:val="000000"/>
                <w:lang w:eastAsia="tr-TR"/>
              </w:rPr>
              <w:t>(</w:t>
            </w:r>
            <w:r w:rsidRPr="004F30CC">
              <w:rPr>
                <w:rFonts w:ascii="Times New Roman" w:hAnsi="Times New Roman"/>
                <w:b/>
                <w:bCs/>
                <w:color w:val="000000"/>
                <w:lang w:eastAsia="tr-TR"/>
              </w:rPr>
              <w:t>GY 521</w:t>
            </w:r>
            <w:r>
              <w:rPr>
                <w:rFonts w:ascii="Times New Roman" w:hAnsi="Times New Roman"/>
                <w:b/>
                <w:bCs/>
                <w:color w:val="000000"/>
                <w:lang w:eastAsia="tr-TR"/>
              </w:rPr>
              <w:t>)</w:t>
            </w:r>
          </w:p>
        </w:tc>
      </w:tr>
      <w:tr w:rsidR="002571E3" w:rsidRPr="00386400" w14:paraId="19298841" w14:textId="77777777" w:rsidTr="007D2126">
        <w:trPr>
          <w:trHeight w:val="600"/>
        </w:trPr>
        <w:tc>
          <w:tcPr>
            <w:tcW w:w="4835" w:type="dxa"/>
            <w:gridSpan w:val="2"/>
            <w:tcBorders>
              <w:top w:val="single" w:sz="4" w:space="0" w:color="auto"/>
              <w:left w:val="single" w:sz="4" w:space="0" w:color="auto"/>
              <w:bottom w:val="single" w:sz="4" w:space="0" w:color="auto"/>
              <w:right w:val="single" w:sz="4" w:space="0" w:color="auto"/>
            </w:tcBorders>
            <w:vAlign w:val="center"/>
          </w:tcPr>
          <w:p w14:paraId="10D546BE" w14:textId="77777777" w:rsidR="002571E3" w:rsidRPr="00E0576A" w:rsidRDefault="002571E3" w:rsidP="007D2126">
            <w:pPr>
              <w:spacing w:after="0" w:line="240" w:lineRule="auto"/>
              <w:jc w:val="center"/>
              <w:rPr>
                <w:rFonts w:ascii="Times New Roman" w:hAnsi="Times New Roman"/>
                <w:b/>
                <w:bCs/>
                <w:color w:val="000000"/>
                <w:lang w:eastAsia="tr-TR"/>
              </w:rPr>
            </w:pPr>
            <w:r w:rsidRPr="00E0576A">
              <w:rPr>
                <w:rFonts w:ascii="Times New Roman" w:hAnsi="Times New Roman"/>
                <w:b/>
                <w:bCs/>
                <w:color w:val="000000"/>
                <w:lang w:eastAsia="tr-TR"/>
              </w:rPr>
              <w:t>GY 521 BAŞVURUNUN İNCELENMESİ</w:t>
            </w:r>
          </w:p>
        </w:tc>
        <w:tc>
          <w:tcPr>
            <w:tcW w:w="1417" w:type="dxa"/>
            <w:gridSpan w:val="2"/>
            <w:tcBorders>
              <w:top w:val="single" w:sz="4" w:space="0" w:color="auto"/>
              <w:left w:val="nil"/>
              <w:bottom w:val="single" w:sz="4" w:space="0" w:color="auto"/>
              <w:right w:val="single" w:sz="4" w:space="0" w:color="auto"/>
            </w:tcBorders>
            <w:vAlign w:val="center"/>
          </w:tcPr>
          <w:p w14:paraId="6107A7E9" w14:textId="77777777" w:rsidR="002571E3" w:rsidRPr="00E0576A" w:rsidRDefault="002571E3" w:rsidP="007D2126">
            <w:pPr>
              <w:spacing w:after="0" w:line="240" w:lineRule="auto"/>
              <w:jc w:val="center"/>
              <w:rPr>
                <w:rFonts w:ascii="Times New Roman" w:hAnsi="Times New Roman"/>
                <w:b/>
                <w:bCs/>
                <w:color w:val="000000"/>
                <w:lang w:eastAsia="tr-TR"/>
              </w:rPr>
            </w:pPr>
            <w:r w:rsidRPr="00E0576A">
              <w:rPr>
                <w:rFonts w:ascii="Times New Roman" w:hAnsi="Times New Roman"/>
                <w:b/>
                <w:bCs/>
                <w:color w:val="000000"/>
                <w:lang w:eastAsia="tr-TR"/>
              </w:rPr>
              <w:t>Aranan Bilgi</w:t>
            </w:r>
          </w:p>
        </w:tc>
        <w:tc>
          <w:tcPr>
            <w:tcW w:w="851" w:type="dxa"/>
            <w:tcBorders>
              <w:top w:val="single" w:sz="4" w:space="0" w:color="auto"/>
              <w:left w:val="nil"/>
              <w:bottom w:val="single" w:sz="4" w:space="0" w:color="auto"/>
              <w:right w:val="single" w:sz="4" w:space="0" w:color="auto"/>
            </w:tcBorders>
            <w:vAlign w:val="center"/>
          </w:tcPr>
          <w:p w14:paraId="7DC17B05" w14:textId="77777777" w:rsidR="002571E3" w:rsidRPr="00E0576A" w:rsidRDefault="002571E3" w:rsidP="007D2126">
            <w:pPr>
              <w:spacing w:after="0" w:line="240" w:lineRule="auto"/>
              <w:jc w:val="center"/>
              <w:rPr>
                <w:rFonts w:ascii="Times New Roman" w:hAnsi="Times New Roman"/>
                <w:b/>
                <w:bCs/>
                <w:color w:val="000000"/>
                <w:lang w:eastAsia="tr-TR"/>
              </w:rPr>
            </w:pPr>
            <w:r w:rsidRPr="00E0576A">
              <w:rPr>
                <w:rFonts w:ascii="Times New Roman" w:hAnsi="Times New Roman"/>
                <w:b/>
                <w:bCs/>
                <w:color w:val="000000"/>
                <w:lang w:eastAsia="tr-TR"/>
              </w:rPr>
              <w:t>EVET</w:t>
            </w:r>
          </w:p>
        </w:tc>
        <w:tc>
          <w:tcPr>
            <w:tcW w:w="992" w:type="dxa"/>
            <w:tcBorders>
              <w:top w:val="single" w:sz="4" w:space="0" w:color="auto"/>
              <w:left w:val="nil"/>
              <w:bottom w:val="single" w:sz="4" w:space="0" w:color="auto"/>
              <w:right w:val="single" w:sz="4" w:space="0" w:color="auto"/>
            </w:tcBorders>
            <w:vAlign w:val="center"/>
          </w:tcPr>
          <w:p w14:paraId="029965CE" w14:textId="77777777" w:rsidR="002571E3" w:rsidRPr="00E0576A" w:rsidRDefault="002571E3" w:rsidP="007D2126">
            <w:pPr>
              <w:spacing w:after="0" w:line="240" w:lineRule="auto"/>
              <w:jc w:val="center"/>
              <w:rPr>
                <w:rFonts w:ascii="Times New Roman" w:hAnsi="Times New Roman"/>
                <w:b/>
                <w:bCs/>
                <w:color w:val="000000"/>
                <w:lang w:eastAsia="tr-TR"/>
              </w:rPr>
            </w:pPr>
            <w:r w:rsidRPr="00E0576A">
              <w:rPr>
                <w:rFonts w:ascii="Times New Roman" w:hAnsi="Times New Roman"/>
                <w:b/>
                <w:bCs/>
                <w:color w:val="000000"/>
                <w:lang w:eastAsia="tr-TR"/>
              </w:rPr>
              <w:t>HAYIR</w:t>
            </w:r>
          </w:p>
        </w:tc>
        <w:tc>
          <w:tcPr>
            <w:tcW w:w="2268" w:type="dxa"/>
            <w:gridSpan w:val="2"/>
            <w:tcBorders>
              <w:top w:val="single" w:sz="4" w:space="0" w:color="auto"/>
              <w:left w:val="nil"/>
              <w:bottom w:val="single" w:sz="4" w:space="0" w:color="auto"/>
              <w:right w:val="single" w:sz="4" w:space="0" w:color="auto"/>
            </w:tcBorders>
            <w:vAlign w:val="center"/>
          </w:tcPr>
          <w:p w14:paraId="51E35465" w14:textId="77777777" w:rsidR="002571E3" w:rsidRPr="00E0576A" w:rsidRDefault="002571E3" w:rsidP="007D2126">
            <w:pPr>
              <w:spacing w:after="0" w:line="240" w:lineRule="auto"/>
              <w:jc w:val="center"/>
              <w:rPr>
                <w:rFonts w:ascii="Times New Roman" w:hAnsi="Times New Roman"/>
                <w:b/>
                <w:bCs/>
                <w:color w:val="000000"/>
                <w:lang w:eastAsia="tr-TR"/>
              </w:rPr>
            </w:pPr>
            <w:r w:rsidRPr="00E0576A">
              <w:rPr>
                <w:rFonts w:ascii="Times New Roman" w:hAnsi="Times New Roman"/>
                <w:b/>
                <w:bCs/>
                <w:color w:val="000000"/>
                <w:lang w:eastAsia="tr-TR"/>
              </w:rPr>
              <w:t>AÇIKLAMA</w:t>
            </w:r>
          </w:p>
        </w:tc>
      </w:tr>
      <w:tr w:rsidR="002571E3" w:rsidRPr="00386400" w14:paraId="1232B310" w14:textId="77777777" w:rsidTr="002843B5">
        <w:trPr>
          <w:trHeight w:val="660"/>
        </w:trPr>
        <w:tc>
          <w:tcPr>
            <w:tcW w:w="250" w:type="dxa"/>
            <w:tcBorders>
              <w:top w:val="nil"/>
              <w:left w:val="single" w:sz="4" w:space="0" w:color="auto"/>
              <w:bottom w:val="single" w:sz="4" w:space="0" w:color="auto"/>
              <w:right w:val="single" w:sz="4" w:space="0" w:color="auto"/>
            </w:tcBorders>
            <w:vAlign w:val="center"/>
          </w:tcPr>
          <w:p w14:paraId="695CDCC2" w14:textId="77777777" w:rsidR="002571E3" w:rsidRPr="004F30CC" w:rsidRDefault="002571E3" w:rsidP="007D2126">
            <w:pPr>
              <w:spacing w:after="0" w:line="240" w:lineRule="auto"/>
              <w:jc w:val="center"/>
              <w:rPr>
                <w:rFonts w:ascii="Times New Roman" w:hAnsi="Times New Roman"/>
                <w:color w:val="000000"/>
                <w:lang w:eastAsia="tr-TR"/>
              </w:rPr>
            </w:pPr>
            <w:r w:rsidRPr="004F30CC">
              <w:rPr>
                <w:rFonts w:ascii="Times New Roman" w:hAnsi="Times New Roman"/>
                <w:color w:val="000000"/>
                <w:lang w:eastAsia="tr-TR"/>
              </w:rPr>
              <w:t>1</w:t>
            </w:r>
          </w:p>
        </w:tc>
        <w:tc>
          <w:tcPr>
            <w:tcW w:w="4585" w:type="dxa"/>
            <w:tcBorders>
              <w:top w:val="single" w:sz="4" w:space="0" w:color="auto"/>
              <w:left w:val="nil"/>
              <w:bottom w:val="single" w:sz="4" w:space="0" w:color="auto"/>
              <w:right w:val="single" w:sz="4" w:space="0" w:color="000000"/>
            </w:tcBorders>
            <w:vAlign w:val="center"/>
          </w:tcPr>
          <w:p w14:paraId="2A8DF2B1" w14:textId="77777777" w:rsidR="002571E3" w:rsidRPr="004F30CC" w:rsidRDefault="002571E3" w:rsidP="007D2126">
            <w:pPr>
              <w:spacing w:after="0" w:line="240" w:lineRule="auto"/>
              <w:rPr>
                <w:rFonts w:ascii="Times New Roman" w:hAnsi="Times New Roman"/>
                <w:color w:val="000000"/>
                <w:lang w:eastAsia="tr-TR"/>
              </w:rPr>
            </w:pPr>
            <w:r w:rsidRPr="004F30CC">
              <w:rPr>
                <w:rFonts w:ascii="Times New Roman" w:hAnsi="Times New Roman"/>
                <w:color w:val="000000"/>
                <w:lang w:eastAsia="tr-TR"/>
              </w:rPr>
              <w:t>GY 534'</w:t>
            </w:r>
            <w:r>
              <w:rPr>
                <w:rFonts w:ascii="Times New Roman" w:hAnsi="Times New Roman"/>
                <w:color w:val="000000"/>
                <w:lang w:eastAsia="tr-TR"/>
              </w:rPr>
              <w:t>deki</w:t>
            </w:r>
            <w:r w:rsidRPr="004F30CC">
              <w:rPr>
                <w:rFonts w:ascii="Times New Roman" w:hAnsi="Times New Roman"/>
                <w:color w:val="000000"/>
                <w:lang w:eastAsia="tr-TR"/>
              </w:rPr>
              <w:t xml:space="preserve"> şartları taşıyor mu?</w:t>
            </w:r>
          </w:p>
        </w:tc>
        <w:tc>
          <w:tcPr>
            <w:tcW w:w="1417" w:type="dxa"/>
            <w:gridSpan w:val="2"/>
            <w:tcBorders>
              <w:top w:val="nil"/>
              <w:left w:val="nil"/>
              <w:bottom w:val="single" w:sz="4" w:space="0" w:color="auto"/>
              <w:right w:val="single" w:sz="4" w:space="0" w:color="auto"/>
            </w:tcBorders>
            <w:vAlign w:val="center"/>
          </w:tcPr>
          <w:p w14:paraId="22A43F94" w14:textId="77777777" w:rsidR="002571E3" w:rsidRPr="004F30CC" w:rsidRDefault="002571E3" w:rsidP="007D2126">
            <w:pPr>
              <w:spacing w:after="0" w:line="240" w:lineRule="auto"/>
              <w:jc w:val="center"/>
              <w:rPr>
                <w:rFonts w:ascii="Times New Roman" w:hAnsi="Times New Roman"/>
                <w:color w:val="000000"/>
                <w:lang w:eastAsia="tr-TR"/>
              </w:rPr>
            </w:pPr>
            <w:r w:rsidRPr="004F30CC">
              <w:rPr>
                <w:rFonts w:ascii="Times New Roman" w:hAnsi="Times New Roman"/>
                <w:color w:val="000000"/>
                <w:lang w:eastAsia="tr-TR"/>
              </w:rPr>
              <w:t> </w:t>
            </w:r>
          </w:p>
        </w:tc>
        <w:tc>
          <w:tcPr>
            <w:tcW w:w="851" w:type="dxa"/>
            <w:tcBorders>
              <w:top w:val="nil"/>
              <w:left w:val="nil"/>
              <w:bottom w:val="single" w:sz="4" w:space="0" w:color="auto"/>
              <w:right w:val="single" w:sz="4" w:space="0" w:color="auto"/>
            </w:tcBorders>
            <w:noWrap/>
            <w:vAlign w:val="center"/>
          </w:tcPr>
          <w:p w14:paraId="1227CAFD" w14:textId="77777777" w:rsidR="002571E3" w:rsidRPr="004F30CC" w:rsidRDefault="0020080E" w:rsidP="007D2126">
            <w:pPr>
              <w:spacing w:after="0" w:line="240" w:lineRule="auto"/>
              <w:jc w:val="center"/>
              <w:rPr>
                <w:rFonts w:ascii="Times New Roman" w:hAnsi="Times New Roman"/>
                <w:color w:val="000000"/>
                <w:sz w:val="72"/>
                <w:szCs w:val="72"/>
                <w:lang w:eastAsia="tr-TR"/>
              </w:rPr>
            </w:pPr>
            <w:r>
              <w:rPr>
                <w:noProof/>
                <w:lang w:eastAsia="tr-TR"/>
              </w:rPr>
              <w:drawing>
                <wp:anchor distT="0" distB="0" distL="114300" distR="114300" simplePos="0" relativeHeight="251757568" behindDoc="0" locked="0" layoutInCell="1" allowOverlap="1" wp14:anchorId="190989D2" wp14:editId="1DF8F663">
                  <wp:simplePos x="0" y="0"/>
                  <wp:positionH relativeFrom="column">
                    <wp:posOffset>139700</wp:posOffset>
                  </wp:positionH>
                  <wp:positionV relativeFrom="paragraph">
                    <wp:posOffset>247650</wp:posOffset>
                  </wp:positionV>
                  <wp:extent cx="180975" cy="187325"/>
                  <wp:effectExtent l="0" t="0" r="9525" b="3175"/>
                  <wp:wrapNone/>
                  <wp:docPr id="76" name="Resim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8" r:link="rId7" cstate="print">
                            <a:extLst>
                              <a:ext uri="{28A0092B-C50C-407E-A947-70E740481C1C}">
                                <a14:useLocalDpi xmlns:a14="http://schemas.microsoft.com/office/drawing/2010/main" val="0"/>
                              </a:ext>
                            </a:extLst>
                          </a:blip>
                          <a:srcRect/>
                          <a:stretch>
                            <a:fillRect/>
                          </a:stretch>
                        </pic:blipFill>
                        <pic:spPr bwMode="auto">
                          <a:xfrm>
                            <a:off x="0" y="0"/>
                            <a:ext cx="180975" cy="18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71E3" w:rsidRPr="004F30CC">
              <w:rPr>
                <w:rFonts w:ascii="Times New Roman" w:hAnsi="Times New Roman"/>
                <w:color w:val="000000"/>
                <w:sz w:val="72"/>
                <w:szCs w:val="72"/>
                <w:lang w:eastAsia="tr-TR"/>
              </w:rPr>
              <w:t>□</w:t>
            </w:r>
          </w:p>
        </w:tc>
        <w:tc>
          <w:tcPr>
            <w:tcW w:w="992" w:type="dxa"/>
            <w:tcBorders>
              <w:top w:val="nil"/>
              <w:left w:val="nil"/>
              <w:bottom w:val="single" w:sz="4" w:space="0" w:color="auto"/>
              <w:right w:val="single" w:sz="4" w:space="0" w:color="auto"/>
            </w:tcBorders>
            <w:noWrap/>
            <w:vAlign w:val="center"/>
          </w:tcPr>
          <w:p w14:paraId="1BA3048F" w14:textId="77777777" w:rsidR="002571E3" w:rsidRPr="004F30CC" w:rsidRDefault="002571E3" w:rsidP="007D2126">
            <w:pPr>
              <w:spacing w:after="0" w:line="240" w:lineRule="auto"/>
              <w:jc w:val="center"/>
              <w:rPr>
                <w:rFonts w:ascii="Times New Roman" w:hAnsi="Times New Roman"/>
                <w:color w:val="000000"/>
                <w:sz w:val="72"/>
                <w:szCs w:val="72"/>
                <w:lang w:eastAsia="tr-TR"/>
              </w:rPr>
            </w:pPr>
            <w:r w:rsidRPr="004F30CC">
              <w:rPr>
                <w:rFonts w:ascii="Times New Roman" w:hAnsi="Times New Roman"/>
                <w:color w:val="000000"/>
                <w:sz w:val="72"/>
                <w:szCs w:val="72"/>
                <w:lang w:eastAsia="tr-TR"/>
              </w:rPr>
              <w:t>□</w:t>
            </w:r>
          </w:p>
        </w:tc>
        <w:tc>
          <w:tcPr>
            <w:tcW w:w="2268" w:type="dxa"/>
            <w:gridSpan w:val="2"/>
            <w:tcBorders>
              <w:top w:val="single" w:sz="4" w:space="0" w:color="auto"/>
              <w:left w:val="nil"/>
              <w:bottom w:val="single" w:sz="4" w:space="0" w:color="auto"/>
              <w:right w:val="single" w:sz="4" w:space="0" w:color="auto"/>
            </w:tcBorders>
            <w:noWrap/>
            <w:vAlign w:val="center"/>
          </w:tcPr>
          <w:p w14:paraId="57F2A1B6" w14:textId="77777777" w:rsidR="002571E3" w:rsidRPr="004F30CC" w:rsidRDefault="002571E3" w:rsidP="00514DA3">
            <w:pPr>
              <w:spacing w:after="0" w:line="240" w:lineRule="auto"/>
              <w:jc w:val="center"/>
              <w:rPr>
                <w:rFonts w:cs="Calibri"/>
                <w:color w:val="000000"/>
                <w:lang w:eastAsia="tr-TR"/>
              </w:rPr>
            </w:pPr>
          </w:p>
        </w:tc>
      </w:tr>
      <w:tr w:rsidR="002571E3" w:rsidRPr="00386400" w14:paraId="30633D06" w14:textId="77777777" w:rsidTr="002843B5">
        <w:trPr>
          <w:trHeight w:val="686"/>
        </w:trPr>
        <w:tc>
          <w:tcPr>
            <w:tcW w:w="250" w:type="dxa"/>
            <w:tcBorders>
              <w:top w:val="nil"/>
              <w:left w:val="single" w:sz="4" w:space="0" w:color="auto"/>
              <w:bottom w:val="single" w:sz="4" w:space="0" w:color="auto"/>
              <w:right w:val="single" w:sz="4" w:space="0" w:color="auto"/>
            </w:tcBorders>
            <w:vAlign w:val="center"/>
          </w:tcPr>
          <w:p w14:paraId="3E0C2E86" w14:textId="77777777" w:rsidR="002571E3" w:rsidRPr="004F30CC" w:rsidRDefault="002571E3" w:rsidP="007D2126">
            <w:pPr>
              <w:spacing w:after="0" w:line="240" w:lineRule="auto"/>
              <w:jc w:val="center"/>
              <w:rPr>
                <w:rFonts w:ascii="Times New Roman" w:hAnsi="Times New Roman"/>
                <w:color w:val="000000"/>
                <w:lang w:eastAsia="tr-TR"/>
              </w:rPr>
            </w:pPr>
            <w:r w:rsidRPr="004F30CC">
              <w:rPr>
                <w:rFonts w:ascii="Times New Roman" w:hAnsi="Times New Roman"/>
                <w:color w:val="000000"/>
                <w:lang w:eastAsia="tr-TR"/>
              </w:rPr>
              <w:t>2</w:t>
            </w:r>
          </w:p>
        </w:tc>
        <w:tc>
          <w:tcPr>
            <w:tcW w:w="4585" w:type="dxa"/>
            <w:tcBorders>
              <w:top w:val="single" w:sz="4" w:space="0" w:color="auto"/>
              <w:left w:val="nil"/>
              <w:bottom w:val="single" w:sz="4" w:space="0" w:color="auto"/>
              <w:right w:val="single" w:sz="4" w:space="0" w:color="000000"/>
            </w:tcBorders>
            <w:vAlign w:val="center"/>
          </w:tcPr>
          <w:p w14:paraId="7461AFFB" w14:textId="77777777" w:rsidR="002571E3" w:rsidRPr="004F30CC" w:rsidRDefault="002571E3" w:rsidP="007D2126">
            <w:pPr>
              <w:spacing w:after="0" w:line="240" w:lineRule="auto"/>
              <w:rPr>
                <w:rFonts w:ascii="Times New Roman" w:hAnsi="Times New Roman"/>
                <w:color w:val="000000"/>
                <w:lang w:eastAsia="tr-TR"/>
              </w:rPr>
            </w:pPr>
            <w:r w:rsidRPr="004F30CC">
              <w:rPr>
                <w:rFonts w:ascii="Times New Roman" w:hAnsi="Times New Roman"/>
                <w:color w:val="000000"/>
                <w:lang w:eastAsia="tr-TR"/>
              </w:rPr>
              <w:t>Eşyanın güvenli bir şekilde muhafazasını sağlayacak nitelikte mi?</w:t>
            </w:r>
          </w:p>
        </w:tc>
        <w:tc>
          <w:tcPr>
            <w:tcW w:w="1417" w:type="dxa"/>
            <w:gridSpan w:val="2"/>
            <w:tcBorders>
              <w:top w:val="nil"/>
              <w:left w:val="nil"/>
              <w:bottom w:val="single" w:sz="4" w:space="0" w:color="auto"/>
              <w:right w:val="single" w:sz="4" w:space="0" w:color="auto"/>
            </w:tcBorders>
            <w:vAlign w:val="center"/>
          </w:tcPr>
          <w:p w14:paraId="62A92033" w14:textId="77777777" w:rsidR="002571E3" w:rsidRPr="004F30CC" w:rsidRDefault="002571E3" w:rsidP="007D2126">
            <w:pPr>
              <w:spacing w:after="0" w:line="240" w:lineRule="auto"/>
              <w:jc w:val="center"/>
              <w:rPr>
                <w:rFonts w:ascii="Times New Roman" w:hAnsi="Times New Roman"/>
                <w:color w:val="000000"/>
                <w:lang w:eastAsia="tr-TR"/>
              </w:rPr>
            </w:pPr>
            <w:r w:rsidRPr="004F30CC">
              <w:rPr>
                <w:rFonts w:ascii="Times New Roman" w:hAnsi="Times New Roman"/>
                <w:color w:val="000000"/>
                <w:lang w:eastAsia="tr-TR"/>
              </w:rPr>
              <w:t>MUHAFAZA</w:t>
            </w:r>
          </w:p>
        </w:tc>
        <w:tc>
          <w:tcPr>
            <w:tcW w:w="851" w:type="dxa"/>
            <w:tcBorders>
              <w:top w:val="nil"/>
              <w:left w:val="nil"/>
              <w:bottom w:val="single" w:sz="4" w:space="0" w:color="auto"/>
              <w:right w:val="single" w:sz="4" w:space="0" w:color="auto"/>
            </w:tcBorders>
            <w:noWrap/>
            <w:vAlign w:val="center"/>
          </w:tcPr>
          <w:p w14:paraId="0D4533A6" w14:textId="77777777" w:rsidR="002571E3" w:rsidRPr="004F30CC" w:rsidRDefault="0020080E" w:rsidP="007D2126">
            <w:pPr>
              <w:spacing w:after="0" w:line="240" w:lineRule="auto"/>
              <w:jc w:val="center"/>
              <w:rPr>
                <w:rFonts w:ascii="Times New Roman" w:hAnsi="Times New Roman"/>
                <w:color w:val="000000"/>
                <w:sz w:val="72"/>
                <w:szCs w:val="72"/>
                <w:lang w:eastAsia="tr-TR"/>
              </w:rPr>
            </w:pPr>
            <w:r>
              <w:rPr>
                <w:noProof/>
                <w:lang w:eastAsia="tr-TR"/>
              </w:rPr>
              <w:drawing>
                <wp:anchor distT="0" distB="0" distL="114300" distR="114300" simplePos="0" relativeHeight="251759616" behindDoc="0" locked="0" layoutInCell="1" allowOverlap="1" wp14:anchorId="7310F72C" wp14:editId="6CE75090">
                  <wp:simplePos x="0" y="0"/>
                  <wp:positionH relativeFrom="column">
                    <wp:posOffset>147320</wp:posOffset>
                  </wp:positionH>
                  <wp:positionV relativeFrom="paragraph">
                    <wp:posOffset>222885</wp:posOffset>
                  </wp:positionV>
                  <wp:extent cx="180975" cy="187325"/>
                  <wp:effectExtent l="0" t="0" r="9525" b="3175"/>
                  <wp:wrapNone/>
                  <wp:docPr id="77" name="Resim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8" r:link="rId7" cstate="print">
                            <a:extLst>
                              <a:ext uri="{28A0092B-C50C-407E-A947-70E740481C1C}">
                                <a14:useLocalDpi xmlns:a14="http://schemas.microsoft.com/office/drawing/2010/main" val="0"/>
                              </a:ext>
                            </a:extLst>
                          </a:blip>
                          <a:srcRect/>
                          <a:stretch>
                            <a:fillRect/>
                          </a:stretch>
                        </pic:blipFill>
                        <pic:spPr bwMode="auto">
                          <a:xfrm>
                            <a:off x="0" y="0"/>
                            <a:ext cx="180975" cy="18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71E3" w:rsidRPr="004F30CC">
              <w:rPr>
                <w:rFonts w:ascii="Times New Roman" w:hAnsi="Times New Roman"/>
                <w:color w:val="000000"/>
                <w:sz w:val="72"/>
                <w:szCs w:val="72"/>
                <w:lang w:eastAsia="tr-TR"/>
              </w:rPr>
              <w:t>□</w:t>
            </w:r>
          </w:p>
        </w:tc>
        <w:tc>
          <w:tcPr>
            <w:tcW w:w="992" w:type="dxa"/>
            <w:tcBorders>
              <w:top w:val="nil"/>
              <w:left w:val="nil"/>
              <w:bottom w:val="single" w:sz="4" w:space="0" w:color="auto"/>
              <w:right w:val="single" w:sz="4" w:space="0" w:color="auto"/>
            </w:tcBorders>
            <w:noWrap/>
            <w:vAlign w:val="center"/>
          </w:tcPr>
          <w:p w14:paraId="32DB2918" w14:textId="77777777" w:rsidR="002571E3" w:rsidRPr="004F30CC" w:rsidRDefault="002571E3" w:rsidP="007D2126">
            <w:pPr>
              <w:spacing w:after="0" w:line="240" w:lineRule="auto"/>
              <w:jc w:val="center"/>
              <w:rPr>
                <w:rFonts w:ascii="Times New Roman" w:hAnsi="Times New Roman"/>
                <w:color w:val="000000"/>
                <w:sz w:val="72"/>
                <w:szCs w:val="72"/>
                <w:lang w:eastAsia="tr-TR"/>
              </w:rPr>
            </w:pPr>
            <w:r w:rsidRPr="004F30CC">
              <w:rPr>
                <w:rFonts w:ascii="Times New Roman" w:hAnsi="Times New Roman"/>
                <w:color w:val="000000"/>
                <w:sz w:val="72"/>
                <w:szCs w:val="72"/>
                <w:lang w:eastAsia="tr-TR"/>
              </w:rPr>
              <w:t>□</w:t>
            </w:r>
          </w:p>
        </w:tc>
        <w:tc>
          <w:tcPr>
            <w:tcW w:w="2268" w:type="dxa"/>
            <w:gridSpan w:val="2"/>
            <w:tcBorders>
              <w:top w:val="nil"/>
              <w:left w:val="nil"/>
              <w:bottom w:val="single" w:sz="4" w:space="0" w:color="auto"/>
              <w:right w:val="single" w:sz="4" w:space="0" w:color="auto"/>
            </w:tcBorders>
            <w:noWrap/>
            <w:vAlign w:val="center"/>
          </w:tcPr>
          <w:p w14:paraId="1CC443A1" w14:textId="77777777" w:rsidR="002571E3" w:rsidRPr="004F30CC" w:rsidRDefault="002571E3" w:rsidP="00514DA3">
            <w:pPr>
              <w:spacing w:after="0" w:line="240" w:lineRule="auto"/>
              <w:jc w:val="center"/>
              <w:rPr>
                <w:rFonts w:cs="Calibri"/>
                <w:color w:val="000000"/>
                <w:lang w:eastAsia="tr-TR"/>
              </w:rPr>
            </w:pPr>
          </w:p>
        </w:tc>
      </w:tr>
      <w:tr w:rsidR="002571E3" w:rsidRPr="00386400" w14:paraId="2096B723" w14:textId="77777777" w:rsidTr="002843B5">
        <w:trPr>
          <w:trHeight w:val="840"/>
        </w:trPr>
        <w:tc>
          <w:tcPr>
            <w:tcW w:w="250" w:type="dxa"/>
            <w:tcBorders>
              <w:top w:val="nil"/>
              <w:left w:val="single" w:sz="4" w:space="0" w:color="auto"/>
              <w:bottom w:val="single" w:sz="4" w:space="0" w:color="auto"/>
              <w:right w:val="single" w:sz="4" w:space="0" w:color="auto"/>
            </w:tcBorders>
            <w:vAlign w:val="center"/>
          </w:tcPr>
          <w:p w14:paraId="6A28D83C" w14:textId="77777777" w:rsidR="002571E3" w:rsidRPr="004F30CC" w:rsidRDefault="002571E3" w:rsidP="007D2126">
            <w:pPr>
              <w:spacing w:after="0" w:line="240" w:lineRule="auto"/>
              <w:jc w:val="center"/>
              <w:rPr>
                <w:rFonts w:ascii="Times New Roman" w:hAnsi="Times New Roman"/>
                <w:color w:val="000000"/>
                <w:lang w:eastAsia="tr-TR"/>
              </w:rPr>
            </w:pPr>
            <w:r w:rsidRPr="004F30CC">
              <w:rPr>
                <w:rFonts w:ascii="Times New Roman" w:hAnsi="Times New Roman"/>
                <w:color w:val="000000"/>
                <w:lang w:eastAsia="tr-TR"/>
              </w:rPr>
              <w:t>3</w:t>
            </w:r>
          </w:p>
        </w:tc>
        <w:tc>
          <w:tcPr>
            <w:tcW w:w="4585" w:type="dxa"/>
            <w:tcBorders>
              <w:top w:val="single" w:sz="4" w:space="0" w:color="auto"/>
              <w:left w:val="nil"/>
              <w:bottom w:val="single" w:sz="4" w:space="0" w:color="auto"/>
              <w:right w:val="single" w:sz="4" w:space="0" w:color="000000"/>
            </w:tcBorders>
            <w:vAlign w:val="center"/>
          </w:tcPr>
          <w:p w14:paraId="3BFC5375" w14:textId="77777777" w:rsidR="002571E3" w:rsidRPr="004F30CC" w:rsidRDefault="002571E3" w:rsidP="007D2126">
            <w:pPr>
              <w:spacing w:after="0" w:line="240" w:lineRule="auto"/>
              <w:rPr>
                <w:rFonts w:ascii="Times New Roman" w:hAnsi="Times New Roman"/>
                <w:color w:val="000000"/>
                <w:lang w:eastAsia="tr-TR"/>
              </w:rPr>
            </w:pPr>
            <w:r w:rsidRPr="004F30CC">
              <w:rPr>
                <w:rFonts w:ascii="Times New Roman" w:hAnsi="Times New Roman"/>
                <w:color w:val="000000"/>
                <w:lang w:eastAsia="tr-TR"/>
              </w:rPr>
              <w:t xml:space="preserve">Genel antrepoya münhasıran gümrük müdürlüğüne uzaklığının en fazla 50km </w:t>
            </w:r>
            <w:r w:rsidR="0020080E">
              <w:rPr>
                <w:rFonts w:ascii="Times New Roman" w:hAnsi="Times New Roman"/>
                <w:color w:val="000000"/>
                <w:lang w:eastAsia="tr-TR"/>
              </w:rPr>
              <w:t>den yakın mı?</w:t>
            </w:r>
          </w:p>
        </w:tc>
        <w:tc>
          <w:tcPr>
            <w:tcW w:w="1417" w:type="dxa"/>
            <w:gridSpan w:val="2"/>
            <w:tcBorders>
              <w:top w:val="nil"/>
              <w:left w:val="nil"/>
              <w:bottom w:val="single" w:sz="4" w:space="0" w:color="auto"/>
              <w:right w:val="single" w:sz="4" w:space="0" w:color="auto"/>
            </w:tcBorders>
            <w:vAlign w:val="center"/>
          </w:tcPr>
          <w:p w14:paraId="5A1A8B4A" w14:textId="77777777" w:rsidR="002571E3" w:rsidRPr="004F30CC" w:rsidRDefault="002571E3" w:rsidP="007D2126">
            <w:pPr>
              <w:spacing w:after="0" w:line="240" w:lineRule="auto"/>
              <w:jc w:val="center"/>
              <w:rPr>
                <w:rFonts w:ascii="Times New Roman" w:hAnsi="Times New Roman"/>
                <w:color w:val="000000"/>
                <w:lang w:eastAsia="tr-TR"/>
              </w:rPr>
            </w:pPr>
            <w:r w:rsidRPr="004F30CC">
              <w:rPr>
                <w:rFonts w:ascii="Times New Roman" w:hAnsi="Times New Roman"/>
                <w:color w:val="000000"/>
                <w:lang w:eastAsia="tr-TR"/>
              </w:rPr>
              <w:t>MESAFE</w:t>
            </w:r>
          </w:p>
        </w:tc>
        <w:tc>
          <w:tcPr>
            <w:tcW w:w="851" w:type="dxa"/>
            <w:tcBorders>
              <w:top w:val="nil"/>
              <w:left w:val="nil"/>
              <w:bottom w:val="single" w:sz="4" w:space="0" w:color="auto"/>
              <w:right w:val="single" w:sz="4" w:space="0" w:color="auto"/>
            </w:tcBorders>
            <w:noWrap/>
            <w:vAlign w:val="center"/>
          </w:tcPr>
          <w:p w14:paraId="475E8347" w14:textId="77777777" w:rsidR="002571E3" w:rsidRPr="004F30CC" w:rsidRDefault="0020080E" w:rsidP="007D2126">
            <w:pPr>
              <w:spacing w:after="0" w:line="240" w:lineRule="auto"/>
              <w:jc w:val="center"/>
              <w:rPr>
                <w:rFonts w:ascii="Times New Roman" w:hAnsi="Times New Roman"/>
                <w:color w:val="000000"/>
                <w:sz w:val="72"/>
                <w:szCs w:val="72"/>
                <w:lang w:eastAsia="tr-TR"/>
              </w:rPr>
            </w:pPr>
            <w:r>
              <w:rPr>
                <w:noProof/>
                <w:lang w:eastAsia="tr-TR"/>
              </w:rPr>
              <w:drawing>
                <wp:anchor distT="0" distB="0" distL="114300" distR="114300" simplePos="0" relativeHeight="251761664" behindDoc="0" locked="0" layoutInCell="1" allowOverlap="1" wp14:anchorId="010A8EA4" wp14:editId="0D0ED377">
                  <wp:simplePos x="0" y="0"/>
                  <wp:positionH relativeFrom="column">
                    <wp:posOffset>144780</wp:posOffset>
                  </wp:positionH>
                  <wp:positionV relativeFrom="paragraph">
                    <wp:posOffset>234950</wp:posOffset>
                  </wp:positionV>
                  <wp:extent cx="180975" cy="187325"/>
                  <wp:effectExtent l="0" t="0" r="9525" b="3175"/>
                  <wp:wrapNone/>
                  <wp:docPr id="78" name="Resim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8" r:link="rId7" cstate="print">
                            <a:extLst>
                              <a:ext uri="{28A0092B-C50C-407E-A947-70E740481C1C}">
                                <a14:useLocalDpi xmlns:a14="http://schemas.microsoft.com/office/drawing/2010/main" val="0"/>
                              </a:ext>
                            </a:extLst>
                          </a:blip>
                          <a:srcRect/>
                          <a:stretch>
                            <a:fillRect/>
                          </a:stretch>
                        </pic:blipFill>
                        <pic:spPr bwMode="auto">
                          <a:xfrm>
                            <a:off x="0" y="0"/>
                            <a:ext cx="180975" cy="18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71E3" w:rsidRPr="004F30CC">
              <w:rPr>
                <w:rFonts w:ascii="Times New Roman" w:hAnsi="Times New Roman"/>
                <w:color w:val="000000"/>
                <w:sz w:val="72"/>
                <w:szCs w:val="72"/>
                <w:lang w:eastAsia="tr-TR"/>
              </w:rPr>
              <w:t>□</w:t>
            </w:r>
          </w:p>
        </w:tc>
        <w:tc>
          <w:tcPr>
            <w:tcW w:w="992" w:type="dxa"/>
            <w:tcBorders>
              <w:top w:val="nil"/>
              <w:left w:val="nil"/>
              <w:bottom w:val="single" w:sz="4" w:space="0" w:color="auto"/>
              <w:right w:val="single" w:sz="4" w:space="0" w:color="auto"/>
            </w:tcBorders>
            <w:noWrap/>
            <w:vAlign w:val="center"/>
          </w:tcPr>
          <w:p w14:paraId="0FDF1C21" w14:textId="77777777" w:rsidR="002571E3" w:rsidRPr="004F30CC" w:rsidRDefault="002571E3" w:rsidP="007D2126">
            <w:pPr>
              <w:spacing w:after="0" w:line="240" w:lineRule="auto"/>
              <w:jc w:val="center"/>
              <w:rPr>
                <w:rFonts w:ascii="Times New Roman" w:hAnsi="Times New Roman"/>
                <w:color w:val="000000"/>
                <w:sz w:val="72"/>
                <w:szCs w:val="72"/>
                <w:lang w:eastAsia="tr-TR"/>
              </w:rPr>
            </w:pPr>
            <w:r w:rsidRPr="004F30CC">
              <w:rPr>
                <w:rFonts w:ascii="Times New Roman" w:hAnsi="Times New Roman"/>
                <w:color w:val="000000"/>
                <w:sz w:val="72"/>
                <w:szCs w:val="72"/>
                <w:lang w:eastAsia="tr-TR"/>
              </w:rPr>
              <w:t>□</w:t>
            </w:r>
          </w:p>
        </w:tc>
        <w:tc>
          <w:tcPr>
            <w:tcW w:w="2268" w:type="dxa"/>
            <w:gridSpan w:val="2"/>
            <w:tcBorders>
              <w:top w:val="nil"/>
              <w:left w:val="nil"/>
              <w:bottom w:val="single" w:sz="4" w:space="0" w:color="auto"/>
              <w:right w:val="single" w:sz="4" w:space="0" w:color="auto"/>
            </w:tcBorders>
            <w:noWrap/>
            <w:vAlign w:val="center"/>
          </w:tcPr>
          <w:p w14:paraId="7D46CF96" w14:textId="77777777" w:rsidR="002571E3" w:rsidRPr="004F30CC" w:rsidRDefault="002843B5" w:rsidP="00514DA3">
            <w:pPr>
              <w:spacing w:after="0" w:line="240" w:lineRule="auto"/>
              <w:jc w:val="center"/>
              <w:rPr>
                <w:rFonts w:cs="Calibri"/>
                <w:color w:val="000000"/>
                <w:lang w:eastAsia="tr-TR"/>
              </w:rPr>
            </w:pPr>
            <w:r>
              <w:rPr>
                <w:rFonts w:cs="Calibri"/>
                <w:color w:val="000000"/>
                <w:lang w:eastAsia="tr-TR"/>
              </w:rPr>
              <w:t xml:space="preserve">12,4 </w:t>
            </w:r>
            <w:r w:rsidR="002571E3" w:rsidRPr="004F30CC">
              <w:rPr>
                <w:rFonts w:cs="Calibri"/>
                <w:color w:val="000000"/>
                <w:lang w:eastAsia="tr-TR"/>
              </w:rPr>
              <w:t>km</w:t>
            </w:r>
          </w:p>
        </w:tc>
      </w:tr>
      <w:tr w:rsidR="002571E3" w:rsidRPr="00386400" w14:paraId="0C2333E9" w14:textId="77777777" w:rsidTr="002843B5">
        <w:trPr>
          <w:trHeight w:val="682"/>
        </w:trPr>
        <w:tc>
          <w:tcPr>
            <w:tcW w:w="250" w:type="dxa"/>
            <w:tcBorders>
              <w:top w:val="nil"/>
              <w:left w:val="single" w:sz="4" w:space="0" w:color="auto"/>
              <w:bottom w:val="single" w:sz="4" w:space="0" w:color="auto"/>
              <w:right w:val="single" w:sz="4" w:space="0" w:color="auto"/>
            </w:tcBorders>
            <w:vAlign w:val="center"/>
          </w:tcPr>
          <w:p w14:paraId="50FC871D" w14:textId="77777777" w:rsidR="002571E3" w:rsidRPr="004F30CC" w:rsidRDefault="002571E3" w:rsidP="007D2126">
            <w:pPr>
              <w:spacing w:after="0" w:line="240" w:lineRule="auto"/>
              <w:jc w:val="center"/>
              <w:rPr>
                <w:rFonts w:ascii="Times New Roman" w:hAnsi="Times New Roman"/>
                <w:color w:val="000000"/>
                <w:lang w:eastAsia="tr-TR"/>
              </w:rPr>
            </w:pPr>
            <w:r w:rsidRPr="004F30CC">
              <w:rPr>
                <w:rFonts w:ascii="Times New Roman" w:hAnsi="Times New Roman"/>
                <w:color w:val="000000"/>
                <w:lang w:eastAsia="tr-TR"/>
              </w:rPr>
              <w:t>4</w:t>
            </w:r>
          </w:p>
        </w:tc>
        <w:tc>
          <w:tcPr>
            <w:tcW w:w="4585" w:type="dxa"/>
            <w:tcBorders>
              <w:top w:val="single" w:sz="4" w:space="0" w:color="auto"/>
              <w:left w:val="nil"/>
              <w:bottom w:val="single" w:sz="4" w:space="0" w:color="auto"/>
              <w:right w:val="single" w:sz="4" w:space="0" w:color="000000"/>
            </w:tcBorders>
            <w:vAlign w:val="center"/>
          </w:tcPr>
          <w:p w14:paraId="02D855BB" w14:textId="77777777" w:rsidR="002571E3" w:rsidRPr="004F30CC" w:rsidRDefault="002571E3" w:rsidP="007D2126">
            <w:pPr>
              <w:spacing w:after="0" w:line="240" w:lineRule="auto"/>
              <w:rPr>
                <w:rFonts w:ascii="Times New Roman" w:hAnsi="Times New Roman"/>
                <w:color w:val="000000"/>
                <w:lang w:eastAsia="tr-TR"/>
              </w:rPr>
            </w:pPr>
            <w:r w:rsidRPr="004F30CC">
              <w:rPr>
                <w:rFonts w:ascii="Times New Roman" w:hAnsi="Times New Roman"/>
                <w:color w:val="000000"/>
                <w:lang w:eastAsia="tr-TR"/>
              </w:rPr>
              <w:t>1,2,3 de belirtilen hususların YGM tarafından yapılan tespite ilişkin tüm bilgilere yer verilmiş mi?</w:t>
            </w:r>
          </w:p>
        </w:tc>
        <w:tc>
          <w:tcPr>
            <w:tcW w:w="1417" w:type="dxa"/>
            <w:gridSpan w:val="2"/>
            <w:tcBorders>
              <w:top w:val="nil"/>
              <w:left w:val="nil"/>
              <w:bottom w:val="single" w:sz="4" w:space="0" w:color="auto"/>
              <w:right w:val="single" w:sz="4" w:space="0" w:color="auto"/>
            </w:tcBorders>
            <w:vAlign w:val="center"/>
          </w:tcPr>
          <w:p w14:paraId="405D9384" w14:textId="77777777" w:rsidR="002571E3" w:rsidRPr="004F30CC" w:rsidRDefault="002571E3" w:rsidP="007D2126">
            <w:pPr>
              <w:spacing w:after="0" w:line="240" w:lineRule="auto"/>
              <w:jc w:val="center"/>
              <w:rPr>
                <w:rFonts w:ascii="Times New Roman" w:hAnsi="Times New Roman"/>
                <w:color w:val="000000"/>
                <w:lang w:eastAsia="tr-TR"/>
              </w:rPr>
            </w:pPr>
            <w:r w:rsidRPr="004F30CC">
              <w:rPr>
                <w:rFonts w:ascii="Times New Roman" w:hAnsi="Times New Roman"/>
                <w:color w:val="000000"/>
                <w:lang w:eastAsia="tr-TR"/>
              </w:rPr>
              <w:t>YGM R</w:t>
            </w:r>
            <w:r>
              <w:rPr>
                <w:rFonts w:ascii="Times New Roman" w:hAnsi="Times New Roman"/>
                <w:color w:val="000000"/>
                <w:lang w:eastAsia="tr-TR"/>
              </w:rPr>
              <w:t>APORU</w:t>
            </w:r>
          </w:p>
        </w:tc>
        <w:tc>
          <w:tcPr>
            <w:tcW w:w="851" w:type="dxa"/>
            <w:tcBorders>
              <w:top w:val="nil"/>
              <w:left w:val="nil"/>
              <w:bottom w:val="single" w:sz="4" w:space="0" w:color="auto"/>
              <w:right w:val="single" w:sz="4" w:space="0" w:color="auto"/>
            </w:tcBorders>
            <w:noWrap/>
            <w:vAlign w:val="center"/>
          </w:tcPr>
          <w:p w14:paraId="60F10BB7" w14:textId="77777777" w:rsidR="002571E3" w:rsidRPr="004F30CC" w:rsidRDefault="0020080E" w:rsidP="007D2126">
            <w:pPr>
              <w:spacing w:after="0" w:line="240" w:lineRule="auto"/>
              <w:jc w:val="center"/>
              <w:rPr>
                <w:rFonts w:ascii="Times New Roman" w:hAnsi="Times New Roman"/>
                <w:color w:val="000000"/>
                <w:sz w:val="72"/>
                <w:szCs w:val="72"/>
                <w:lang w:eastAsia="tr-TR"/>
              </w:rPr>
            </w:pPr>
            <w:r>
              <w:rPr>
                <w:noProof/>
                <w:lang w:eastAsia="tr-TR"/>
              </w:rPr>
              <w:drawing>
                <wp:anchor distT="0" distB="0" distL="114300" distR="114300" simplePos="0" relativeHeight="251763712" behindDoc="0" locked="0" layoutInCell="1" allowOverlap="1" wp14:anchorId="0CD34451" wp14:editId="1FF08C5D">
                  <wp:simplePos x="0" y="0"/>
                  <wp:positionH relativeFrom="column">
                    <wp:posOffset>139700</wp:posOffset>
                  </wp:positionH>
                  <wp:positionV relativeFrom="paragraph">
                    <wp:posOffset>219075</wp:posOffset>
                  </wp:positionV>
                  <wp:extent cx="180975" cy="187325"/>
                  <wp:effectExtent l="0" t="0" r="9525" b="3175"/>
                  <wp:wrapNone/>
                  <wp:docPr id="79" name="Resim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8" r:link="rId7" cstate="print">
                            <a:extLst>
                              <a:ext uri="{28A0092B-C50C-407E-A947-70E740481C1C}">
                                <a14:useLocalDpi xmlns:a14="http://schemas.microsoft.com/office/drawing/2010/main" val="0"/>
                              </a:ext>
                            </a:extLst>
                          </a:blip>
                          <a:srcRect/>
                          <a:stretch>
                            <a:fillRect/>
                          </a:stretch>
                        </pic:blipFill>
                        <pic:spPr bwMode="auto">
                          <a:xfrm>
                            <a:off x="0" y="0"/>
                            <a:ext cx="180975" cy="18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71E3" w:rsidRPr="004F30CC">
              <w:rPr>
                <w:rFonts w:ascii="Times New Roman" w:hAnsi="Times New Roman"/>
                <w:color w:val="000000"/>
                <w:sz w:val="72"/>
                <w:szCs w:val="72"/>
                <w:lang w:eastAsia="tr-TR"/>
              </w:rPr>
              <w:t>□</w:t>
            </w:r>
          </w:p>
        </w:tc>
        <w:tc>
          <w:tcPr>
            <w:tcW w:w="992" w:type="dxa"/>
            <w:tcBorders>
              <w:top w:val="nil"/>
              <w:left w:val="nil"/>
              <w:bottom w:val="single" w:sz="4" w:space="0" w:color="auto"/>
              <w:right w:val="single" w:sz="4" w:space="0" w:color="auto"/>
            </w:tcBorders>
            <w:noWrap/>
            <w:vAlign w:val="center"/>
          </w:tcPr>
          <w:p w14:paraId="1A5B5761" w14:textId="77777777" w:rsidR="002571E3" w:rsidRPr="004F30CC" w:rsidRDefault="002571E3" w:rsidP="007D2126">
            <w:pPr>
              <w:spacing w:after="0" w:line="240" w:lineRule="auto"/>
              <w:jc w:val="center"/>
              <w:rPr>
                <w:rFonts w:ascii="Times New Roman" w:hAnsi="Times New Roman"/>
                <w:color w:val="000000"/>
                <w:sz w:val="72"/>
                <w:szCs w:val="72"/>
                <w:lang w:eastAsia="tr-TR"/>
              </w:rPr>
            </w:pPr>
            <w:r w:rsidRPr="004F30CC">
              <w:rPr>
                <w:rFonts w:ascii="Times New Roman" w:hAnsi="Times New Roman"/>
                <w:color w:val="000000"/>
                <w:sz w:val="72"/>
                <w:szCs w:val="72"/>
                <w:lang w:eastAsia="tr-TR"/>
              </w:rPr>
              <w:t>□</w:t>
            </w:r>
          </w:p>
        </w:tc>
        <w:tc>
          <w:tcPr>
            <w:tcW w:w="2268" w:type="dxa"/>
            <w:gridSpan w:val="2"/>
            <w:tcBorders>
              <w:top w:val="nil"/>
              <w:left w:val="nil"/>
              <w:bottom w:val="single" w:sz="4" w:space="0" w:color="auto"/>
              <w:right w:val="single" w:sz="4" w:space="0" w:color="auto"/>
            </w:tcBorders>
            <w:noWrap/>
            <w:vAlign w:val="center"/>
          </w:tcPr>
          <w:p w14:paraId="3D33ED4B" w14:textId="77777777" w:rsidR="002571E3" w:rsidRPr="004F30CC" w:rsidRDefault="002571E3" w:rsidP="00514DA3">
            <w:pPr>
              <w:spacing w:after="0" w:line="240" w:lineRule="auto"/>
              <w:jc w:val="center"/>
              <w:rPr>
                <w:rFonts w:cs="Calibri"/>
                <w:color w:val="000000"/>
                <w:lang w:eastAsia="tr-TR"/>
              </w:rPr>
            </w:pPr>
          </w:p>
        </w:tc>
      </w:tr>
      <w:tr w:rsidR="002571E3" w:rsidRPr="00386400" w14:paraId="39C95C4A" w14:textId="77777777" w:rsidTr="002843B5">
        <w:trPr>
          <w:trHeight w:val="708"/>
        </w:trPr>
        <w:tc>
          <w:tcPr>
            <w:tcW w:w="250" w:type="dxa"/>
            <w:tcBorders>
              <w:top w:val="nil"/>
              <w:left w:val="single" w:sz="4" w:space="0" w:color="auto"/>
              <w:bottom w:val="single" w:sz="4" w:space="0" w:color="auto"/>
              <w:right w:val="single" w:sz="4" w:space="0" w:color="auto"/>
            </w:tcBorders>
            <w:vAlign w:val="center"/>
          </w:tcPr>
          <w:p w14:paraId="3D8B2712" w14:textId="77777777" w:rsidR="002571E3" w:rsidRPr="004F30CC" w:rsidRDefault="002571E3" w:rsidP="007D2126">
            <w:pPr>
              <w:spacing w:after="0" w:line="240" w:lineRule="auto"/>
              <w:jc w:val="center"/>
              <w:rPr>
                <w:rFonts w:ascii="Times New Roman" w:hAnsi="Times New Roman"/>
                <w:color w:val="000000"/>
                <w:lang w:eastAsia="tr-TR"/>
              </w:rPr>
            </w:pPr>
            <w:r w:rsidRPr="004F30CC">
              <w:rPr>
                <w:rFonts w:ascii="Times New Roman" w:hAnsi="Times New Roman"/>
                <w:color w:val="000000"/>
                <w:lang w:eastAsia="tr-TR"/>
              </w:rPr>
              <w:t>5</w:t>
            </w:r>
          </w:p>
        </w:tc>
        <w:tc>
          <w:tcPr>
            <w:tcW w:w="4585" w:type="dxa"/>
            <w:tcBorders>
              <w:top w:val="single" w:sz="4" w:space="0" w:color="auto"/>
              <w:left w:val="nil"/>
              <w:bottom w:val="single" w:sz="4" w:space="0" w:color="auto"/>
              <w:right w:val="single" w:sz="4" w:space="0" w:color="000000"/>
            </w:tcBorders>
            <w:vAlign w:val="center"/>
          </w:tcPr>
          <w:p w14:paraId="1E66A493" w14:textId="77777777" w:rsidR="002571E3" w:rsidRPr="004F30CC" w:rsidRDefault="002571E3" w:rsidP="007D2126">
            <w:pPr>
              <w:spacing w:after="0" w:line="240" w:lineRule="auto"/>
              <w:rPr>
                <w:rFonts w:ascii="Times New Roman" w:hAnsi="Times New Roman"/>
                <w:color w:val="000000"/>
                <w:lang w:eastAsia="tr-TR"/>
              </w:rPr>
            </w:pPr>
            <w:r w:rsidRPr="004F30CC">
              <w:rPr>
                <w:rFonts w:ascii="Times New Roman" w:hAnsi="Times New Roman"/>
                <w:color w:val="000000"/>
                <w:lang w:eastAsia="tr-TR"/>
              </w:rPr>
              <w:t>Antreponun tam adresi belirtilmiş mi?</w:t>
            </w:r>
          </w:p>
        </w:tc>
        <w:tc>
          <w:tcPr>
            <w:tcW w:w="1417" w:type="dxa"/>
            <w:gridSpan w:val="2"/>
            <w:tcBorders>
              <w:top w:val="nil"/>
              <w:left w:val="nil"/>
              <w:bottom w:val="single" w:sz="4" w:space="0" w:color="auto"/>
              <w:right w:val="single" w:sz="4" w:space="0" w:color="auto"/>
            </w:tcBorders>
            <w:vAlign w:val="center"/>
          </w:tcPr>
          <w:p w14:paraId="62C4565E" w14:textId="77777777" w:rsidR="002571E3" w:rsidRPr="004F30CC" w:rsidRDefault="002571E3" w:rsidP="007D2126">
            <w:pPr>
              <w:spacing w:after="0" w:line="240" w:lineRule="auto"/>
              <w:jc w:val="center"/>
              <w:rPr>
                <w:rFonts w:ascii="Times New Roman" w:hAnsi="Times New Roman"/>
                <w:color w:val="000000"/>
                <w:lang w:eastAsia="tr-TR"/>
              </w:rPr>
            </w:pPr>
            <w:r w:rsidRPr="004F30CC">
              <w:rPr>
                <w:rFonts w:ascii="Times New Roman" w:hAnsi="Times New Roman"/>
                <w:color w:val="000000"/>
                <w:lang w:eastAsia="tr-TR"/>
              </w:rPr>
              <w:t>ADRES</w:t>
            </w:r>
          </w:p>
        </w:tc>
        <w:tc>
          <w:tcPr>
            <w:tcW w:w="851" w:type="dxa"/>
            <w:tcBorders>
              <w:top w:val="nil"/>
              <w:left w:val="nil"/>
              <w:bottom w:val="single" w:sz="4" w:space="0" w:color="auto"/>
              <w:right w:val="single" w:sz="4" w:space="0" w:color="auto"/>
            </w:tcBorders>
            <w:noWrap/>
            <w:vAlign w:val="center"/>
          </w:tcPr>
          <w:p w14:paraId="2132527B" w14:textId="77777777" w:rsidR="002571E3" w:rsidRPr="004F30CC" w:rsidRDefault="0020080E" w:rsidP="007D2126">
            <w:pPr>
              <w:spacing w:after="0" w:line="240" w:lineRule="auto"/>
              <w:jc w:val="center"/>
              <w:rPr>
                <w:rFonts w:ascii="Times New Roman" w:hAnsi="Times New Roman"/>
                <w:color w:val="000000"/>
                <w:sz w:val="72"/>
                <w:szCs w:val="72"/>
                <w:lang w:eastAsia="tr-TR"/>
              </w:rPr>
            </w:pPr>
            <w:r>
              <w:rPr>
                <w:noProof/>
                <w:lang w:eastAsia="tr-TR"/>
              </w:rPr>
              <w:drawing>
                <wp:anchor distT="0" distB="0" distL="114300" distR="114300" simplePos="0" relativeHeight="251765760" behindDoc="0" locked="0" layoutInCell="1" allowOverlap="1" wp14:anchorId="6A459F11" wp14:editId="0BF4381E">
                  <wp:simplePos x="0" y="0"/>
                  <wp:positionH relativeFrom="column">
                    <wp:posOffset>139700</wp:posOffset>
                  </wp:positionH>
                  <wp:positionV relativeFrom="paragraph">
                    <wp:posOffset>247650</wp:posOffset>
                  </wp:positionV>
                  <wp:extent cx="180975" cy="187325"/>
                  <wp:effectExtent l="0" t="0" r="9525" b="3175"/>
                  <wp:wrapNone/>
                  <wp:docPr id="80" name="Resim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8" r:link="rId7" cstate="print">
                            <a:extLst>
                              <a:ext uri="{28A0092B-C50C-407E-A947-70E740481C1C}">
                                <a14:useLocalDpi xmlns:a14="http://schemas.microsoft.com/office/drawing/2010/main" val="0"/>
                              </a:ext>
                            </a:extLst>
                          </a:blip>
                          <a:srcRect/>
                          <a:stretch>
                            <a:fillRect/>
                          </a:stretch>
                        </pic:blipFill>
                        <pic:spPr bwMode="auto">
                          <a:xfrm>
                            <a:off x="0" y="0"/>
                            <a:ext cx="180975" cy="18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71E3" w:rsidRPr="004F30CC">
              <w:rPr>
                <w:rFonts w:ascii="Times New Roman" w:hAnsi="Times New Roman"/>
                <w:color w:val="000000"/>
                <w:sz w:val="72"/>
                <w:szCs w:val="72"/>
                <w:lang w:eastAsia="tr-TR"/>
              </w:rPr>
              <w:t>□</w:t>
            </w:r>
          </w:p>
        </w:tc>
        <w:tc>
          <w:tcPr>
            <w:tcW w:w="992" w:type="dxa"/>
            <w:tcBorders>
              <w:top w:val="nil"/>
              <w:left w:val="nil"/>
              <w:bottom w:val="single" w:sz="4" w:space="0" w:color="auto"/>
              <w:right w:val="single" w:sz="4" w:space="0" w:color="auto"/>
            </w:tcBorders>
            <w:noWrap/>
            <w:vAlign w:val="center"/>
          </w:tcPr>
          <w:p w14:paraId="2292F59A" w14:textId="77777777" w:rsidR="002571E3" w:rsidRPr="004F30CC" w:rsidRDefault="002571E3" w:rsidP="007D2126">
            <w:pPr>
              <w:spacing w:after="0" w:line="240" w:lineRule="auto"/>
              <w:jc w:val="center"/>
              <w:rPr>
                <w:rFonts w:ascii="Times New Roman" w:hAnsi="Times New Roman"/>
                <w:color w:val="000000"/>
                <w:sz w:val="72"/>
                <w:szCs w:val="72"/>
                <w:lang w:eastAsia="tr-TR"/>
              </w:rPr>
            </w:pPr>
            <w:r w:rsidRPr="004F30CC">
              <w:rPr>
                <w:rFonts w:ascii="Times New Roman" w:hAnsi="Times New Roman"/>
                <w:color w:val="000000"/>
                <w:sz w:val="72"/>
                <w:szCs w:val="72"/>
                <w:lang w:eastAsia="tr-TR"/>
              </w:rPr>
              <w:t>□</w:t>
            </w:r>
          </w:p>
        </w:tc>
        <w:tc>
          <w:tcPr>
            <w:tcW w:w="2268" w:type="dxa"/>
            <w:gridSpan w:val="2"/>
            <w:tcBorders>
              <w:top w:val="nil"/>
              <w:left w:val="nil"/>
              <w:bottom w:val="single" w:sz="4" w:space="0" w:color="auto"/>
              <w:right w:val="single" w:sz="4" w:space="0" w:color="auto"/>
            </w:tcBorders>
            <w:noWrap/>
            <w:vAlign w:val="center"/>
          </w:tcPr>
          <w:p w14:paraId="7AE4E245" w14:textId="77777777" w:rsidR="002571E3" w:rsidRPr="00D44277" w:rsidRDefault="00D44277" w:rsidP="00514DA3">
            <w:pPr>
              <w:spacing w:after="0" w:line="240" w:lineRule="auto"/>
              <w:jc w:val="center"/>
              <w:rPr>
                <w:rFonts w:cs="Calibri"/>
                <w:color w:val="000000"/>
                <w:sz w:val="18"/>
                <w:szCs w:val="18"/>
                <w:lang w:eastAsia="tr-TR"/>
              </w:rPr>
            </w:pPr>
            <w:r w:rsidRPr="00D44277">
              <w:rPr>
                <w:rFonts w:ascii="Arial" w:hAnsi="Arial" w:cs="Arial"/>
                <w:i/>
                <w:sz w:val="18"/>
                <w:szCs w:val="18"/>
              </w:rPr>
              <w:t xml:space="preserve">Egemenlik Mah. 6107/8 </w:t>
            </w:r>
            <w:proofErr w:type="spellStart"/>
            <w:r w:rsidRPr="00D44277">
              <w:rPr>
                <w:rFonts w:ascii="Arial" w:hAnsi="Arial" w:cs="Arial"/>
                <w:i/>
                <w:sz w:val="18"/>
                <w:szCs w:val="18"/>
              </w:rPr>
              <w:t>Sk</w:t>
            </w:r>
            <w:proofErr w:type="spellEnd"/>
            <w:r w:rsidRPr="00D44277">
              <w:rPr>
                <w:rFonts w:ascii="Arial" w:hAnsi="Arial" w:cs="Arial"/>
                <w:i/>
                <w:sz w:val="18"/>
                <w:szCs w:val="18"/>
              </w:rPr>
              <w:t>. No:3 Bornova</w:t>
            </w:r>
            <w:r w:rsidR="003C72E8">
              <w:rPr>
                <w:rFonts w:ascii="Arial" w:hAnsi="Arial" w:cs="Arial"/>
                <w:i/>
                <w:sz w:val="18"/>
                <w:szCs w:val="18"/>
              </w:rPr>
              <w:t>-İzmir</w:t>
            </w:r>
          </w:p>
        </w:tc>
      </w:tr>
      <w:tr w:rsidR="002571E3" w:rsidRPr="00386400" w14:paraId="601C0F7D" w14:textId="77777777" w:rsidTr="002843B5">
        <w:trPr>
          <w:trHeight w:val="720"/>
        </w:trPr>
        <w:tc>
          <w:tcPr>
            <w:tcW w:w="250" w:type="dxa"/>
            <w:tcBorders>
              <w:top w:val="nil"/>
              <w:left w:val="single" w:sz="4" w:space="0" w:color="auto"/>
              <w:bottom w:val="single" w:sz="4" w:space="0" w:color="auto"/>
              <w:right w:val="single" w:sz="4" w:space="0" w:color="auto"/>
            </w:tcBorders>
            <w:vAlign w:val="center"/>
          </w:tcPr>
          <w:p w14:paraId="7CE65A05" w14:textId="77777777" w:rsidR="002571E3" w:rsidRPr="004F30CC" w:rsidRDefault="002571E3" w:rsidP="007D2126">
            <w:pPr>
              <w:spacing w:after="0" w:line="240" w:lineRule="auto"/>
              <w:jc w:val="center"/>
              <w:rPr>
                <w:rFonts w:ascii="Times New Roman" w:hAnsi="Times New Roman"/>
                <w:color w:val="000000"/>
                <w:lang w:eastAsia="tr-TR"/>
              </w:rPr>
            </w:pPr>
            <w:r w:rsidRPr="004F30CC">
              <w:rPr>
                <w:rFonts w:ascii="Times New Roman" w:hAnsi="Times New Roman"/>
                <w:color w:val="000000"/>
                <w:lang w:eastAsia="tr-TR"/>
              </w:rPr>
              <w:t>6</w:t>
            </w:r>
          </w:p>
        </w:tc>
        <w:tc>
          <w:tcPr>
            <w:tcW w:w="4585" w:type="dxa"/>
            <w:tcBorders>
              <w:top w:val="single" w:sz="4" w:space="0" w:color="auto"/>
              <w:left w:val="nil"/>
              <w:bottom w:val="single" w:sz="4" w:space="0" w:color="auto"/>
              <w:right w:val="single" w:sz="4" w:space="0" w:color="000000"/>
            </w:tcBorders>
            <w:vAlign w:val="center"/>
          </w:tcPr>
          <w:p w14:paraId="2C187B89" w14:textId="77777777" w:rsidR="002571E3" w:rsidRPr="004F30CC" w:rsidRDefault="002571E3" w:rsidP="007D2126">
            <w:pPr>
              <w:spacing w:after="0" w:line="240" w:lineRule="auto"/>
              <w:rPr>
                <w:rFonts w:ascii="Times New Roman" w:hAnsi="Times New Roman"/>
                <w:color w:val="000000"/>
                <w:lang w:eastAsia="tr-TR"/>
              </w:rPr>
            </w:pPr>
            <w:r w:rsidRPr="004F30CC">
              <w:rPr>
                <w:rFonts w:ascii="Times New Roman" w:hAnsi="Times New Roman"/>
                <w:color w:val="000000"/>
                <w:lang w:eastAsia="tr-TR"/>
              </w:rPr>
              <w:t>Akaryakıt antrepolarında 534/1-k bendinde yazılı bulunan şart ve nitelikleri taşıyıp taşımadığı?</w:t>
            </w:r>
          </w:p>
        </w:tc>
        <w:tc>
          <w:tcPr>
            <w:tcW w:w="1417" w:type="dxa"/>
            <w:gridSpan w:val="2"/>
            <w:tcBorders>
              <w:top w:val="nil"/>
              <w:left w:val="nil"/>
              <w:bottom w:val="single" w:sz="4" w:space="0" w:color="auto"/>
              <w:right w:val="single" w:sz="4" w:space="0" w:color="auto"/>
            </w:tcBorders>
            <w:vAlign w:val="center"/>
          </w:tcPr>
          <w:p w14:paraId="42480B37" w14:textId="77777777" w:rsidR="002571E3" w:rsidRPr="004F30CC" w:rsidRDefault="002571E3" w:rsidP="007D2126">
            <w:pPr>
              <w:spacing w:after="0" w:line="240" w:lineRule="auto"/>
              <w:jc w:val="center"/>
              <w:rPr>
                <w:rFonts w:ascii="Times New Roman" w:hAnsi="Times New Roman"/>
                <w:color w:val="000000"/>
                <w:lang w:eastAsia="tr-TR"/>
              </w:rPr>
            </w:pPr>
            <w:r w:rsidRPr="004F30CC">
              <w:rPr>
                <w:rFonts w:ascii="Times New Roman" w:hAnsi="Times New Roman"/>
                <w:color w:val="000000"/>
                <w:lang w:eastAsia="tr-TR"/>
              </w:rPr>
              <w:t>534/1-k</w:t>
            </w:r>
          </w:p>
        </w:tc>
        <w:tc>
          <w:tcPr>
            <w:tcW w:w="851" w:type="dxa"/>
            <w:tcBorders>
              <w:top w:val="nil"/>
              <w:left w:val="nil"/>
              <w:bottom w:val="single" w:sz="4" w:space="0" w:color="auto"/>
              <w:right w:val="single" w:sz="4" w:space="0" w:color="auto"/>
            </w:tcBorders>
            <w:noWrap/>
            <w:vAlign w:val="center"/>
          </w:tcPr>
          <w:p w14:paraId="60E30BA7" w14:textId="77777777" w:rsidR="002571E3" w:rsidRPr="004F30CC" w:rsidRDefault="002571E3" w:rsidP="007D2126">
            <w:pPr>
              <w:spacing w:after="0" w:line="240" w:lineRule="auto"/>
              <w:jc w:val="center"/>
              <w:rPr>
                <w:rFonts w:ascii="Times New Roman" w:hAnsi="Times New Roman"/>
                <w:color w:val="000000"/>
                <w:sz w:val="72"/>
                <w:szCs w:val="72"/>
                <w:lang w:eastAsia="tr-TR"/>
              </w:rPr>
            </w:pPr>
            <w:r w:rsidRPr="004F30CC">
              <w:rPr>
                <w:rFonts w:ascii="Times New Roman" w:hAnsi="Times New Roman"/>
                <w:color w:val="000000"/>
                <w:sz w:val="72"/>
                <w:szCs w:val="72"/>
                <w:lang w:eastAsia="tr-TR"/>
              </w:rPr>
              <w:t>□</w:t>
            </w:r>
          </w:p>
        </w:tc>
        <w:tc>
          <w:tcPr>
            <w:tcW w:w="992" w:type="dxa"/>
            <w:tcBorders>
              <w:top w:val="nil"/>
              <w:left w:val="nil"/>
              <w:bottom w:val="single" w:sz="4" w:space="0" w:color="auto"/>
              <w:right w:val="single" w:sz="4" w:space="0" w:color="auto"/>
            </w:tcBorders>
            <w:noWrap/>
            <w:vAlign w:val="center"/>
          </w:tcPr>
          <w:p w14:paraId="0142FB3C" w14:textId="77777777" w:rsidR="002571E3" w:rsidRPr="004F30CC" w:rsidRDefault="002571E3" w:rsidP="007D2126">
            <w:pPr>
              <w:spacing w:after="0" w:line="240" w:lineRule="auto"/>
              <w:jc w:val="center"/>
              <w:rPr>
                <w:rFonts w:ascii="Times New Roman" w:hAnsi="Times New Roman"/>
                <w:color w:val="000000"/>
                <w:sz w:val="72"/>
                <w:szCs w:val="72"/>
                <w:lang w:eastAsia="tr-TR"/>
              </w:rPr>
            </w:pPr>
            <w:r w:rsidRPr="004F30CC">
              <w:rPr>
                <w:rFonts w:ascii="Times New Roman" w:hAnsi="Times New Roman"/>
                <w:color w:val="000000"/>
                <w:sz w:val="72"/>
                <w:szCs w:val="72"/>
                <w:lang w:eastAsia="tr-TR"/>
              </w:rPr>
              <w:t>□</w:t>
            </w:r>
          </w:p>
        </w:tc>
        <w:tc>
          <w:tcPr>
            <w:tcW w:w="2268" w:type="dxa"/>
            <w:gridSpan w:val="2"/>
            <w:tcBorders>
              <w:top w:val="nil"/>
              <w:left w:val="nil"/>
              <w:bottom w:val="single" w:sz="4" w:space="0" w:color="auto"/>
              <w:right w:val="single" w:sz="4" w:space="0" w:color="auto"/>
            </w:tcBorders>
            <w:noWrap/>
            <w:vAlign w:val="center"/>
          </w:tcPr>
          <w:p w14:paraId="01ACE00D" w14:textId="77777777" w:rsidR="002571E3" w:rsidRPr="004F30CC" w:rsidRDefault="00514DA3" w:rsidP="00514DA3">
            <w:pPr>
              <w:spacing w:after="0" w:line="240" w:lineRule="auto"/>
              <w:jc w:val="center"/>
              <w:rPr>
                <w:rFonts w:cs="Calibri"/>
                <w:color w:val="000000"/>
                <w:lang w:eastAsia="tr-TR"/>
              </w:rPr>
            </w:pPr>
            <w:r>
              <w:rPr>
                <w:rFonts w:cs="Calibri"/>
                <w:color w:val="000000"/>
                <w:lang w:eastAsia="tr-TR"/>
              </w:rPr>
              <w:t>Akaryakıt antreposu değil</w:t>
            </w:r>
          </w:p>
        </w:tc>
      </w:tr>
      <w:tr w:rsidR="002571E3" w:rsidRPr="00386400" w14:paraId="20C32BE3" w14:textId="77777777" w:rsidTr="002843B5">
        <w:trPr>
          <w:trHeight w:val="915"/>
        </w:trPr>
        <w:tc>
          <w:tcPr>
            <w:tcW w:w="250" w:type="dxa"/>
            <w:tcBorders>
              <w:top w:val="nil"/>
              <w:left w:val="single" w:sz="4" w:space="0" w:color="auto"/>
              <w:bottom w:val="single" w:sz="4" w:space="0" w:color="auto"/>
              <w:right w:val="single" w:sz="4" w:space="0" w:color="auto"/>
            </w:tcBorders>
            <w:vAlign w:val="center"/>
          </w:tcPr>
          <w:p w14:paraId="2F8B1FAA" w14:textId="77777777" w:rsidR="002571E3" w:rsidRPr="004F30CC" w:rsidRDefault="002571E3" w:rsidP="007D2126">
            <w:pPr>
              <w:spacing w:after="0" w:line="240" w:lineRule="auto"/>
              <w:jc w:val="center"/>
              <w:rPr>
                <w:rFonts w:ascii="Times New Roman" w:hAnsi="Times New Roman"/>
                <w:color w:val="000000"/>
                <w:lang w:eastAsia="tr-TR"/>
              </w:rPr>
            </w:pPr>
            <w:r w:rsidRPr="004F30CC">
              <w:rPr>
                <w:rFonts w:ascii="Times New Roman" w:hAnsi="Times New Roman"/>
                <w:color w:val="000000"/>
                <w:lang w:eastAsia="tr-TR"/>
              </w:rPr>
              <w:t> </w:t>
            </w:r>
          </w:p>
        </w:tc>
        <w:tc>
          <w:tcPr>
            <w:tcW w:w="4585" w:type="dxa"/>
            <w:tcBorders>
              <w:top w:val="single" w:sz="4" w:space="0" w:color="auto"/>
              <w:left w:val="nil"/>
              <w:bottom w:val="single" w:sz="4" w:space="0" w:color="auto"/>
              <w:right w:val="single" w:sz="4" w:space="0" w:color="000000"/>
            </w:tcBorders>
            <w:vAlign w:val="center"/>
          </w:tcPr>
          <w:p w14:paraId="074A818C" w14:textId="77777777" w:rsidR="002571E3" w:rsidRPr="004F30CC" w:rsidRDefault="002571E3" w:rsidP="007D2126">
            <w:pPr>
              <w:spacing w:after="0" w:line="240" w:lineRule="auto"/>
              <w:rPr>
                <w:rFonts w:ascii="Times New Roman" w:hAnsi="Times New Roman"/>
                <w:color w:val="000000"/>
                <w:lang w:eastAsia="tr-TR"/>
              </w:rPr>
            </w:pPr>
            <w:r w:rsidRPr="004F30CC">
              <w:rPr>
                <w:rFonts w:ascii="Times New Roman" w:hAnsi="Times New Roman"/>
                <w:color w:val="000000"/>
                <w:lang w:eastAsia="tr-TR"/>
              </w:rPr>
              <w:t>Antrepo olarak açılmak istenen yerin, ilgili gümrük müdürlüğünün bağlı bulunduğu bölge müdürlüğünün görev ve sorumluluk alanı içerisinde mi?</w:t>
            </w:r>
          </w:p>
        </w:tc>
        <w:tc>
          <w:tcPr>
            <w:tcW w:w="1417" w:type="dxa"/>
            <w:gridSpan w:val="2"/>
            <w:tcBorders>
              <w:top w:val="nil"/>
              <w:left w:val="nil"/>
              <w:bottom w:val="single" w:sz="4" w:space="0" w:color="auto"/>
              <w:right w:val="single" w:sz="4" w:space="0" w:color="auto"/>
            </w:tcBorders>
            <w:vAlign w:val="center"/>
          </w:tcPr>
          <w:p w14:paraId="50588198" w14:textId="77777777" w:rsidR="002571E3" w:rsidRPr="004F30CC" w:rsidRDefault="002571E3" w:rsidP="007D2126">
            <w:pPr>
              <w:spacing w:after="0" w:line="240" w:lineRule="auto"/>
              <w:jc w:val="center"/>
              <w:rPr>
                <w:rFonts w:ascii="Times New Roman" w:hAnsi="Times New Roman"/>
                <w:color w:val="000000"/>
                <w:lang w:eastAsia="tr-TR"/>
              </w:rPr>
            </w:pPr>
            <w:r w:rsidRPr="004F30CC">
              <w:rPr>
                <w:rFonts w:ascii="Times New Roman" w:hAnsi="Times New Roman"/>
                <w:color w:val="000000"/>
                <w:lang w:eastAsia="tr-TR"/>
              </w:rPr>
              <w:t>GÖREV ALANI</w:t>
            </w:r>
          </w:p>
        </w:tc>
        <w:tc>
          <w:tcPr>
            <w:tcW w:w="851" w:type="dxa"/>
            <w:tcBorders>
              <w:top w:val="nil"/>
              <w:left w:val="nil"/>
              <w:bottom w:val="single" w:sz="4" w:space="0" w:color="auto"/>
              <w:right w:val="single" w:sz="4" w:space="0" w:color="auto"/>
            </w:tcBorders>
            <w:noWrap/>
            <w:vAlign w:val="center"/>
          </w:tcPr>
          <w:p w14:paraId="6E7084B9" w14:textId="77777777" w:rsidR="002571E3" w:rsidRPr="004F30CC" w:rsidRDefault="0020080E" w:rsidP="007D2126">
            <w:pPr>
              <w:spacing w:after="0" w:line="240" w:lineRule="auto"/>
              <w:jc w:val="center"/>
              <w:rPr>
                <w:rFonts w:ascii="Times New Roman" w:hAnsi="Times New Roman"/>
                <w:color w:val="000000"/>
                <w:sz w:val="72"/>
                <w:szCs w:val="72"/>
                <w:lang w:eastAsia="tr-TR"/>
              </w:rPr>
            </w:pPr>
            <w:r>
              <w:rPr>
                <w:noProof/>
                <w:lang w:eastAsia="tr-TR"/>
              </w:rPr>
              <w:drawing>
                <wp:anchor distT="0" distB="0" distL="114300" distR="114300" simplePos="0" relativeHeight="251767808" behindDoc="0" locked="0" layoutInCell="1" allowOverlap="1" wp14:anchorId="3319861B" wp14:editId="753A7DEA">
                  <wp:simplePos x="0" y="0"/>
                  <wp:positionH relativeFrom="column">
                    <wp:posOffset>147320</wp:posOffset>
                  </wp:positionH>
                  <wp:positionV relativeFrom="paragraph">
                    <wp:posOffset>225425</wp:posOffset>
                  </wp:positionV>
                  <wp:extent cx="180975" cy="187325"/>
                  <wp:effectExtent l="0" t="0" r="9525" b="3175"/>
                  <wp:wrapNone/>
                  <wp:docPr id="81" name="Resim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8" r:link="rId7" cstate="print">
                            <a:extLst>
                              <a:ext uri="{28A0092B-C50C-407E-A947-70E740481C1C}">
                                <a14:useLocalDpi xmlns:a14="http://schemas.microsoft.com/office/drawing/2010/main" val="0"/>
                              </a:ext>
                            </a:extLst>
                          </a:blip>
                          <a:srcRect/>
                          <a:stretch>
                            <a:fillRect/>
                          </a:stretch>
                        </pic:blipFill>
                        <pic:spPr bwMode="auto">
                          <a:xfrm>
                            <a:off x="0" y="0"/>
                            <a:ext cx="180975" cy="18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71E3" w:rsidRPr="004F30CC">
              <w:rPr>
                <w:rFonts w:ascii="Times New Roman" w:hAnsi="Times New Roman"/>
                <w:color w:val="000000"/>
                <w:sz w:val="72"/>
                <w:szCs w:val="72"/>
                <w:lang w:eastAsia="tr-TR"/>
              </w:rPr>
              <w:t>□</w:t>
            </w:r>
          </w:p>
        </w:tc>
        <w:tc>
          <w:tcPr>
            <w:tcW w:w="992" w:type="dxa"/>
            <w:tcBorders>
              <w:top w:val="nil"/>
              <w:left w:val="nil"/>
              <w:bottom w:val="single" w:sz="4" w:space="0" w:color="auto"/>
              <w:right w:val="single" w:sz="4" w:space="0" w:color="auto"/>
            </w:tcBorders>
            <w:noWrap/>
            <w:vAlign w:val="center"/>
          </w:tcPr>
          <w:p w14:paraId="6DA0AB9C" w14:textId="77777777" w:rsidR="002571E3" w:rsidRPr="004F30CC" w:rsidRDefault="002571E3" w:rsidP="007D2126">
            <w:pPr>
              <w:spacing w:after="0" w:line="240" w:lineRule="auto"/>
              <w:jc w:val="center"/>
              <w:rPr>
                <w:rFonts w:ascii="Times New Roman" w:hAnsi="Times New Roman"/>
                <w:color w:val="000000"/>
                <w:sz w:val="72"/>
                <w:szCs w:val="72"/>
                <w:lang w:eastAsia="tr-TR"/>
              </w:rPr>
            </w:pPr>
            <w:r w:rsidRPr="004F30CC">
              <w:rPr>
                <w:rFonts w:ascii="Times New Roman" w:hAnsi="Times New Roman"/>
                <w:color w:val="000000"/>
                <w:sz w:val="72"/>
                <w:szCs w:val="72"/>
                <w:lang w:eastAsia="tr-TR"/>
              </w:rPr>
              <w:t>□</w:t>
            </w:r>
          </w:p>
        </w:tc>
        <w:tc>
          <w:tcPr>
            <w:tcW w:w="2268" w:type="dxa"/>
            <w:gridSpan w:val="2"/>
            <w:tcBorders>
              <w:top w:val="nil"/>
              <w:left w:val="nil"/>
              <w:bottom w:val="single" w:sz="4" w:space="0" w:color="auto"/>
              <w:right w:val="single" w:sz="4" w:space="0" w:color="auto"/>
            </w:tcBorders>
            <w:noWrap/>
            <w:vAlign w:val="center"/>
          </w:tcPr>
          <w:p w14:paraId="47E469FF" w14:textId="77777777" w:rsidR="002571E3" w:rsidRPr="004F30CC" w:rsidRDefault="002571E3" w:rsidP="00514DA3">
            <w:pPr>
              <w:spacing w:after="0" w:line="240" w:lineRule="auto"/>
              <w:jc w:val="center"/>
              <w:rPr>
                <w:rFonts w:cs="Calibri"/>
                <w:color w:val="000000"/>
                <w:lang w:eastAsia="tr-TR"/>
              </w:rPr>
            </w:pPr>
          </w:p>
        </w:tc>
      </w:tr>
      <w:tr w:rsidR="002571E3" w:rsidRPr="00386400" w14:paraId="0D417780" w14:textId="77777777" w:rsidTr="002843B5">
        <w:trPr>
          <w:trHeight w:val="915"/>
        </w:trPr>
        <w:tc>
          <w:tcPr>
            <w:tcW w:w="250" w:type="dxa"/>
            <w:tcBorders>
              <w:top w:val="nil"/>
              <w:left w:val="single" w:sz="4" w:space="0" w:color="auto"/>
              <w:bottom w:val="single" w:sz="4" w:space="0" w:color="auto"/>
              <w:right w:val="single" w:sz="4" w:space="0" w:color="auto"/>
            </w:tcBorders>
            <w:vAlign w:val="center"/>
          </w:tcPr>
          <w:p w14:paraId="7A776B8B" w14:textId="77777777" w:rsidR="002571E3" w:rsidRPr="004F30CC" w:rsidRDefault="002571E3" w:rsidP="007D2126">
            <w:pPr>
              <w:spacing w:after="0" w:line="240" w:lineRule="auto"/>
              <w:jc w:val="center"/>
              <w:rPr>
                <w:rFonts w:ascii="Times New Roman" w:hAnsi="Times New Roman"/>
                <w:color w:val="000000"/>
                <w:lang w:eastAsia="tr-TR"/>
              </w:rPr>
            </w:pPr>
          </w:p>
        </w:tc>
        <w:tc>
          <w:tcPr>
            <w:tcW w:w="4585" w:type="dxa"/>
            <w:tcBorders>
              <w:top w:val="single" w:sz="4" w:space="0" w:color="auto"/>
              <w:left w:val="nil"/>
              <w:bottom w:val="single" w:sz="4" w:space="0" w:color="auto"/>
              <w:right w:val="single" w:sz="4" w:space="0" w:color="auto"/>
            </w:tcBorders>
            <w:vAlign w:val="center"/>
          </w:tcPr>
          <w:p w14:paraId="5265A9A8" w14:textId="77777777" w:rsidR="002571E3" w:rsidRPr="004F30CC" w:rsidRDefault="002571E3" w:rsidP="007D2126">
            <w:pPr>
              <w:spacing w:after="0" w:line="240" w:lineRule="auto"/>
              <w:rPr>
                <w:rFonts w:ascii="Times New Roman" w:hAnsi="Times New Roman"/>
                <w:color w:val="000000"/>
                <w:lang w:eastAsia="tr-TR"/>
              </w:rPr>
            </w:pPr>
            <w:r w:rsidRPr="004F30CC">
              <w:rPr>
                <w:rFonts w:ascii="Times New Roman" w:hAnsi="Times New Roman"/>
                <w:color w:val="000000"/>
                <w:lang w:eastAsia="tr-TR"/>
              </w:rPr>
              <w:t>ŞARTLARININ SAĞLANIP SAĞLANMADIĞINA İLİŞKİN TESPİT İLE MÜDÜRLÜK GÖRÜŞÜ VAR MI?</w:t>
            </w:r>
          </w:p>
        </w:tc>
        <w:tc>
          <w:tcPr>
            <w:tcW w:w="1417" w:type="dxa"/>
            <w:gridSpan w:val="2"/>
            <w:tcBorders>
              <w:top w:val="nil"/>
              <w:left w:val="nil"/>
              <w:bottom w:val="single" w:sz="4" w:space="0" w:color="auto"/>
              <w:right w:val="single" w:sz="4" w:space="0" w:color="auto"/>
            </w:tcBorders>
            <w:vAlign w:val="center"/>
          </w:tcPr>
          <w:p w14:paraId="212A7D1B" w14:textId="77777777" w:rsidR="002571E3" w:rsidRPr="004F30CC" w:rsidRDefault="002571E3" w:rsidP="007D2126">
            <w:pPr>
              <w:spacing w:after="0" w:line="240" w:lineRule="auto"/>
              <w:jc w:val="center"/>
              <w:rPr>
                <w:rFonts w:ascii="Times New Roman" w:hAnsi="Times New Roman"/>
                <w:color w:val="000000"/>
                <w:lang w:eastAsia="tr-TR"/>
              </w:rPr>
            </w:pPr>
            <w:r w:rsidRPr="004F30CC">
              <w:rPr>
                <w:rFonts w:ascii="Times New Roman" w:hAnsi="Times New Roman"/>
                <w:color w:val="000000"/>
                <w:lang w:eastAsia="tr-TR"/>
              </w:rPr>
              <w:t>GÖRÜŞ</w:t>
            </w:r>
          </w:p>
        </w:tc>
        <w:tc>
          <w:tcPr>
            <w:tcW w:w="851" w:type="dxa"/>
            <w:tcBorders>
              <w:top w:val="nil"/>
              <w:left w:val="nil"/>
              <w:bottom w:val="single" w:sz="4" w:space="0" w:color="auto"/>
              <w:right w:val="single" w:sz="4" w:space="0" w:color="auto"/>
            </w:tcBorders>
            <w:noWrap/>
            <w:vAlign w:val="center"/>
          </w:tcPr>
          <w:p w14:paraId="760E3DF0" w14:textId="77777777" w:rsidR="002571E3" w:rsidRPr="004F30CC" w:rsidRDefault="002571E3" w:rsidP="007D2126">
            <w:pPr>
              <w:spacing w:after="0" w:line="240" w:lineRule="auto"/>
              <w:jc w:val="center"/>
              <w:rPr>
                <w:rFonts w:ascii="Times New Roman" w:hAnsi="Times New Roman"/>
                <w:color w:val="000000"/>
                <w:sz w:val="72"/>
                <w:szCs w:val="72"/>
                <w:lang w:eastAsia="tr-TR"/>
              </w:rPr>
            </w:pPr>
            <w:r w:rsidRPr="004F30CC">
              <w:rPr>
                <w:rFonts w:ascii="Times New Roman" w:hAnsi="Times New Roman"/>
                <w:color w:val="000000"/>
                <w:sz w:val="72"/>
                <w:szCs w:val="72"/>
                <w:lang w:eastAsia="tr-TR"/>
              </w:rPr>
              <w:t>□</w:t>
            </w:r>
          </w:p>
        </w:tc>
        <w:tc>
          <w:tcPr>
            <w:tcW w:w="992" w:type="dxa"/>
            <w:tcBorders>
              <w:top w:val="nil"/>
              <w:left w:val="nil"/>
              <w:bottom w:val="single" w:sz="4" w:space="0" w:color="auto"/>
              <w:right w:val="single" w:sz="4" w:space="0" w:color="auto"/>
            </w:tcBorders>
            <w:noWrap/>
            <w:vAlign w:val="center"/>
          </w:tcPr>
          <w:p w14:paraId="1B6B04D2" w14:textId="77777777" w:rsidR="002571E3" w:rsidRPr="004F30CC" w:rsidRDefault="0020080E" w:rsidP="007D2126">
            <w:pPr>
              <w:spacing w:after="0" w:line="240" w:lineRule="auto"/>
              <w:jc w:val="center"/>
              <w:rPr>
                <w:rFonts w:ascii="Times New Roman" w:hAnsi="Times New Roman"/>
                <w:color w:val="000000"/>
                <w:sz w:val="72"/>
                <w:szCs w:val="72"/>
                <w:lang w:eastAsia="tr-TR"/>
              </w:rPr>
            </w:pPr>
            <w:r>
              <w:rPr>
                <w:noProof/>
                <w:lang w:eastAsia="tr-TR"/>
              </w:rPr>
              <w:drawing>
                <wp:anchor distT="0" distB="0" distL="114300" distR="114300" simplePos="0" relativeHeight="251769856" behindDoc="0" locked="0" layoutInCell="1" allowOverlap="1" wp14:anchorId="5FFD7E7B" wp14:editId="1AEA13EC">
                  <wp:simplePos x="0" y="0"/>
                  <wp:positionH relativeFrom="column">
                    <wp:posOffset>187325</wp:posOffset>
                  </wp:positionH>
                  <wp:positionV relativeFrom="paragraph">
                    <wp:posOffset>214630</wp:posOffset>
                  </wp:positionV>
                  <wp:extent cx="180975" cy="187325"/>
                  <wp:effectExtent l="0" t="0" r="9525" b="3175"/>
                  <wp:wrapNone/>
                  <wp:docPr id="82" name="Resim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8" r:link="rId7" cstate="print">
                            <a:extLst>
                              <a:ext uri="{28A0092B-C50C-407E-A947-70E740481C1C}">
                                <a14:useLocalDpi xmlns:a14="http://schemas.microsoft.com/office/drawing/2010/main" val="0"/>
                              </a:ext>
                            </a:extLst>
                          </a:blip>
                          <a:srcRect/>
                          <a:stretch>
                            <a:fillRect/>
                          </a:stretch>
                        </pic:blipFill>
                        <pic:spPr bwMode="auto">
                          <a:xfrm>
                            <a:off x="0" y="0"/>
                            <a:ext cx="180975" cy="18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71E3" w:rsidRPr="004F30CC">
              <w:rPr>
                <w:rFonts w:ascii="Times New Roman" w:hAnsi="Times New Roman"/>
                <w:color w:val="000000"/>
                <w:sz w:val="72"/>
                <w:szCs w:val="72"/>
                <w:lang w:eastAsia="tr-TR"/>
              </w:rPr>
              <w:t>□</w:t>
            </w:r>
          </w:p>
        </w:tc>
        <w:tc>
          <w:tcPr>
            <w:tcW w:w="2268" w:type="dxa"/>
            <w:gridSpan w:val="2"/>
            <w:tcBorders>
              <w:top w:val="nil"/>
              <w:left w:val="nil"/>
              <w:bottom w:val="single" w:sz="4" w:space="0" w:color="auto"/>
              <w:right w:val="single" w:sz="4" w:space="0" w:color="auto"/>
            </w:tcBorders>
            <w:noWrap/>
            <w:vAlign w:val="center"/>
          </w:tcPr>
          <w:p w14:paraId="73A49DAA" w14:textId="77777777" w:rsidR="002571E3" w:rsidRPr="004F30CC" w:rsidRDefault="002571E3" w:rsidP="00514DA3">
            <w:pPr>
              <w:spacing w:after="0" w:line="240" w:lineRule="auto"/>
              <w:jc w:val="center"/>
              <w:rPr>
                <w:rFonts w:cs="Calibri"/>
                <w:color w:val="000000"/>
                <w:lang w:eastAsia="tr-TR"/>
              </w:rPr>
            </w:pPr>
          </w:p>
        </w:tc>
      </w:tr>
      <w:tr w:rsidR="00E0576A" w:rsidRPr="00386400" w14:paraId="376E747E" w14:textId="77777777" w:rsidTr="00746C1E">
        <w:trPr>
          <w:trHeight w:val="285"/>
        </w:trPr>
        <w:tc>
          <w:tcPr>
            <w:tcW w:w="10363" w:type="dxa"/>
            <w:gridSpan w:val="8"/>
            <w:tcBorders>
              <w:top w:val="nil"/>
              <w:left w:val="nil"/>
              <w:bottom w:val="nil"/>
              <w:right w:val="nil"/>
            </w:tcBorders>
            <w:vAlign w:val="center"/>
          </w:tcPr>
          <w:p w14:paraId="23921CFA" w14:textId="77777777" w:rsidR="00E0576A" w:rsidRPr="004F30CC" w:rsidRDefault="00E0576A" w:rsidP="007D2126">
            <w:pPr>
              <w:spacing w:after="0" w:line="240" w:lineRule="auto"/>
              <w:rPr>
                <w:rFonts w:cs="Calibri"/>
                <w:color w:val="000000"/>
                <w:lang w:eastAsia="tr-TR"/>
              </w:rPr>
            </w:pPr>
          </w:p>
        </w:tc>
      </w:tr>
      <w:tr w:rsidR="002571E3" w:rsidRPr="00386400" w14:paraId="62DDBF60" w14:textId="77777777" w:rsidTr="007D2126">
        <w:trPr>
          <w:trHeight w:val="600"/>
        </w:trPr>
        <w:tc>
          <w:tcPr>
            <w:tcW w:w="5402" w:type="dxa"/>
            <w:gridSpan w:val="3"/>
            <w:tcBorders>
              <w:top w:val="single" w:sz="4" w:space="0" w:color="auto"/>
              <w:left w:val="single" w:sz="4" w:space="0" w:color="auto"/>
              <w:bottom w:val="single" w:sz="4" w:space="0" w:color="auto"/>
              <w:right w:val="single" w:sz="4" w:space="0" w:color="auto"/>
            </w:tcBorders>
            <w:vAlign w:val="center"/>
          </w:tcPr>
          <w:p w14:paraId="2377DF2A" w14:textId="77777777" w:rsidR="002571E3" w:rsidRPr="0045345F" w:rsidRDefault="002571E3" w:rsidP="007D2126">
            <w:pPr>
              <w:spacing w:after="0" w:line="240" w:lineRule="auto"/>
              <w:rPr>
                <w:rFonts w:ascii="Times New Roman" w:hAnsi="Times New Roman"/>
                <w:color w:val="000000"/>
                <w:lang w:eastAsia="tr-TR"/>
              </w:rPr>
            </w:pPr>
            <w:r w:rsidRPr="0045345F">
              <w:rPr>
                <w:rFonts w:ascii="Times New Roman" w:hAnsi="Times New Roman"/>
                <w:color w:val="000000"/>
                <w:lang w:eastAsia="tr-TR"/>
              </w:rPr>
              <w:t>GÖRGÜ RAPORUNDA BULUNMASI GEREKEN BİLGİLER</w:t>
            </w:r>
          </w:p>
        </w:tc>
        <w:tc>
          <w:tcPr>
            <w:tcW w:w="1701" w:type="dxa"/>
            <w:gridSpan w:val="2"/>
            <w:tcBorders>
              <w:top w:val="single" w:sz="4" w:space="0" w:color="auto"/>
              <w:left w:val="nil"/>
              <w:bottom w:val="single" w:sz="4" w:space="0" w:color="auto"/>
              <w:right w:val="single" w:sz="4" w:space="0" w:color="auto"/>
            </w:tcBorders>
            <w:vAlign w:val="center"/>
          </w:tcPr>
          <w:p w14:paraId="48B91C7C" w14:textId="77777777" w:rsidR="002571E3" w:rsidRPr="0045345F" w:rsidRDefault="002571E3" w:rsidP="007D2126">
            <w:pPr>
              <w:spacing w:after="0" w:line="240" w:lineRule="auto"/>
              <w:jc w:val="center"/>
              <w:rPr>
                <w:rFonts w:ascii="Times New Roman" w:hAnsi="Times New Roman"/>
                <w:color w:val="000000"/>
                <w:lang w:eastAsia="tr-TR"/>
              </w:rPr>
            </w:pPr>
            <w:r w:rsidRPr="0045345F">
              <w:rPr>
                <w:rFonts w:ascii="Times New Roman" w:hAnsi="Times New Roman"/>
                <w:color w:val="000000"/>
                <w:lang w:eastAsia="tr-TR"/>
              </w:rPr>
              <w:t>Aranan Bilgi</w:t>
            </w:r>
          </w:p>
        </w:tc>
        <w:tc>
          <w:tcPr>
            <w:tcW w:w="992" w:type="dxa"/>
            <w:tcBorders>
              <w:top w:val="single" w:sz="4" w:space="0" w:color="auto"/>
              <w:left w:val="nil"/>
              <w:bottom w:val="single" w:sz="4" w:space="0" w:color="auto"/>
              <w:right w:val="single" w:sz="4" w:space="0" w:color="auto"/>
            </w:tcBorders>
            <w:vAlign w:val="center"/>
          </w:tcPr>
          <w:p w14:paraId="00868CCE" w14:textId="77777777" w:rsidR="002571E3" w:rsidRPr="0045345F" w:rsidRDefault="002571E3" w:rsidP="007D2126">
            <w:pPr>
              <w:spacing w:after="0" w:line="240" w:lineRule="auto"/>
              <w:jc w:val="center"/>
              <w:rPr>
                <w:rFonts w:ascii="Times New Roman" w:hAnsi="Times New Roman"/>
                <w:color w:val="000000"/>
                <w:lang w:eastAsia="tr-TR"/>
              </w:rPr>
            </w:pPr>
            <w:r w:rsidRPr="0045345F">
              <w:rPr>
                <w:rFonts w:ascii="Times New Roman" w:hAnsi="Times New Roman"/>
                <w:color w:val="000000"/>
                <w:lang w:eastAsia="tr-TR"/>
              </w:rPr>
              <w:t>EVET</w:t>
            </w:r>
          </w:p>
        </w:tc>
        <w:tc>
          <w:tcPr>
            <w:tcW w:w="851" w:type="dxa"/>
            <w:tcBorders>
              <w:top w:val="single" w:sz="4" w:space="0" w:color="auto"/>
              <w:left w:val="nil"/>
              <w:bottom w:val="single" w:sz="4" w:space="0" w:color="auto"/>
              <w:right w:val="single" w:sz="4" w:space="0" w:color="auto"/>
            </w:tcBorders>
            <w:vAlign w:val="center"/>
          </w:tcPr>
          <w:p w14:paraId="44D46073" w14:textId="77777777" w:rsidR="002571E3" w:rsidRPr="0045345F" w:rsidRDefault="002571E3" w:rsidP="007D2126">
            <w:pPr>
              <w:spacing w:after="0" w:line="240" w:lineRule="auto"/>
              <w:jc w:val="center"/>
              <w:rPr>
                <w:rFonts w:ascii="Times New Roman" w:hAnsi="Times New Roman"/>
                <w:color w:val="000000"/>
                <w:lang w:eastAsia="tr-TR"/>
              </w:rPr>
            </w:pPr>
            <w:r w:rsidRPr="0045345F">
              <w:rPr>
                <w:rFonts w:ascii="Times New Roman" w:hAnsi="Times New Roman"/>
                <w:color w:val="000000"/>
                <w:lang w:eastAsia="tr-TR"/>
              </w:rPr>
              <w:t>HAYIR</w:t>
            </w:r>
          </w:p>
        </w:tc>
        <w:tc>
          <w:tcPr>
            <w:tcW w:w="1417" w:type="dxa"/>
            <w:tcBorders>
              <w:top w:val="single" w:sz="4" w:space="0" w:color="auto"/>
              <w:left w:val="nil"/>
              <w:bottom w:val="single" w:sz="4" w:space="0" w:color="auto"/>
              <w:right w:val="single" w:sz="4" w:space="0" w:color="auto"/>
            </w:tcBorders>
            <w:vAlign w:val="center"/>
          </w:tcPr>
          <w:p w14:paraId="2284FCAA" w14:textId="77777777" w:rsidR="002571E3" w:rsidRPr="0045345F" w:rsidRDefault="002571E3" w:rsidP="007D2126">
            <w:pPr>
              <w:spacing w:after="0" w:line="240" w:lineRule="auto"/>
              <w:jc w:val="center"/>
              <w:rPr>
                <w:rFonts w:ascii="Times New Roman" w:hAnsi="Times New Roman"/>
                <w:color w:val="000000"/>
                <w:lang w:eastAsia="tr-TR"/>
              </w:rPr>
            </w:pPr>
            <w:r w:rsidRPr="0045345F">
              <w:rPr>
                <w:rFonts w:ascii="Times New Roman" w:hAnsi="Times New Roman"/>
                <w:color w:val="000000"/>
                <w:lang w:eastAsia="tr-TR"/>
              </w:rPr>
              <w:t>AÇIKLAMA</w:t>
            </w:r>
          </w:p>
        </w:tc>
      </w:tr>
      <w:tr w:rsidR="002571E3" w:rsidRPr="00386400" w14:paraId="7618BBF8" w14:textId="77777777" w:rsidTr="0020080E">
        <w:trPr>
          <w:trHeight w:val="615"/>
        </w:trPr>
        <w:tc>
          <w:tcPr>
            <w:tcW w:w="5402" w:type="dxa"/>
            <w:gridSpan w:val="3"/>
            <w:tcBorders>
              <w:top w:val="single" w:sz="4" w:space="0" w:color="auto"/>
              <w:left w:val="single" w:sz="4" w:space="0" w:color="auto"/>
              <w:bottom w:val="single" w:sz="4" w:space="0" w:color="auto"/>
              <w:right w:val="single" w:sz="4" w:space="0" w:color="auto"/>
            </w:tcBorders>
            <w:vAlign w:val="center"/>
          </w:tcPr>
          <w:p w14:paraId="7003B9DD" w14:textId="77777777" w:rsidR="002571E3" w:rsidRPr="0045345F" w:rsidRDefault="002571E3" w:rsidP="007D2126">
            <w:pPr>
              <w:spacing w:after="0" w:line="240" w:lineRule="auto"/>
              <w:rPr>
                <w:rFonts w:ascii="Times New Roman" w:hAnsi="Times New Roman"/>
                <w:color w:val="000000"/>
                <w:lang w:eastAsia="tr-TR"/>
              </w:rPr>
            </w:pPr>
            <w:r w:rsidRPr="0045345F">
              <w:rPr>
                <w:rFonts w:ascii="Times New Roman" w:hAnsi="Times New Roman"/>
                <w:color w:val="000000"/>
                <w:lang w:eastAsia="tr-TR"/>
              </w:rPr>
              <w:t xml:space="preserve">Antrepo olarak hazırlanan yerin, eksiksiz olarak </w:t>
            </w:r>
            <w:proofErr w:type="gramStart"/>
            <w:r w:rsidRPr="0045345F">
              <w:rPr>
                <w:rFonts w:ascii="Times New Roman" w:hAnsi="Times New Roman"/>
                <w:color w:val="000000"/>
                <w:lang w:eastAsia="tr-TR"/>
              </w:rPr>
              <w:t>534 üncü</w:t>
            </w:r>
            <w:proofErr w:type="gramEnd"/>
            <w:r w:rsidRPr="0045345F">
              <w:rPr>
                <w:rFonts w:ascii="Times New Roman" w:hAnsi="Times New Roman"/>
                <w:color w:val="000000"/>
                <w:lang w:eastAsia="tr-TR"/>
              </w:rPr>
              <w:t xml:space="preserve"> maddede yazılı şart ve nitelikleri taşıy</w:t>
            </w:r>
            <w:r w:rsidR="0020080E">
              <w:rPr>
                <w:rFonts w:ascii="Times New Roman" w:hAnsi="Times New Roman"/>
                <w:color w:val="000000"/>
                <w:lang w:eastAsia="tr-TR"/>
              </w:rPr>
              <w:t>or mu?</w:t>
            </w:r>
          </w:p>
        </w:tc>
        <w:tc>
          <w:tcPr>
            <w:tcW w:w="1701" w:type="dxa"/>
            <w:gridSpan w:val="2"/>
            <w:tcBorders>
              <w:top w:val="nil"/>
              <w:left w:val="nil"/>
              <w:bottom w:val="single" w:sz="4" w:space="0" w:color="auto"/>
              <w:right w:val="single" w:sz="4" w:space="0" w:color="auto"/>
            </w:tcBorders>
            <w:noWrap/>
            <w:vAlign w:val="center"/>
          </w:tcPr>
          <w:p w14:paraId="59FE3404" w14:textId="77777777" w:rsidR="002571E3" w:rsidRPr="0045345F" w:rsidRDefault="002571E3" w:rsidP="007D2126">
            <w:pPr>
              <w:spacing w:after="0" w:line="240" w:lineRule="auto"/>
              <w:rPr>
                <w:rFonts w:ascii="Times New Roman" w:hAnsi="Times New Roman"/>
                <w:color w:val="000000"/>
                <w:lang w:eastAsia="tr-TR"/>
              </w:rPr>
            </w:pPr>
            <w:r w:rsidRPr="0045345F">
              <w:rPr>
                <w:rFonts w:ascii="Times New Roman" w:hAnsi="Times New Roman"/>
                <w:color w:val="000000"/>
                <w:lang w:eastAsia="tr-TR"/>
              </w:rPr>
              <w:t> 534’deki şartlar</w:t>
            </w:r>
          </w:p>
        </w:tc>
        <w:tc>
          <w:tcPr>
            <w:tcW w:w="992" w:type="dxa"/>
            <w:tcBorders>
              <w:top w:val="nil"/>
              <w:left w:val="nil"/>
              <w:bottom w:val="single" w:sz="4" w:space="0" w:color="auto"/>
              <w:right w:val="single" w:sz="4" w:space="0" w:color="auto"/>
            </w:tcBorders>
            <w:noWrap/>
            <w:vAlign w:val="center"/>
          </w:tcPr>
          <w:p w14:paraId="081E6A7A" w14:textId="77777777" w:rsidR="002571E3" w:rsidRPr="0045345F" w:rsidRDefault="0020080E" w:rsidP="007D2126">
            <w:pPr>
              <w:spacing w:after="0" w:line="240" w:lineRule="auto"/>
              <w:jc w:val="center"/>
              <w:rPr>
                <w:rFonts w:ascii="Times New Roman" w:hAnsi="Times New Roman"/>
                <w:color w:val="000000"/>
                <w:sz w:val="72"/>
                <w:szCs w:val="72"/>
                <w:lang w:eastAsia="tr-TR"/>
              </w:rPr>
            </w:pPr>
            <w:r>
              <w:rPr>
                <w:noProof/>
                <w:lang w:eastAsia="tr-TR"/>
              </w:rPr>
              <w:drawing>
                <wp:anchor distT="0" distB="0" distL="114300" distR="114300" simplePos="0" relativeHeight="251771904" behindDoc="0" locked="0" layoutInCell="1" allowOverlap="1" wp14:anchorId="210AF30B" wp14:editId="3C1AAA37">
                  <wp:simplePos x="0" y="0"/>
                  <wp:positionH relativeFrom="column">
                    <wp:posOffset>177800</wp:posOffset>
                  </wp:positionH>
                  <wp:positionV relativeFrom="paragraph">
                    <wp:posOffset>228600</wp:posOffset>
                  </wp:positionV>
                  <wp:extent cx="180975" cy="187325"/>
                  <wp:effectExtent l="0" t="0" r="9525" b="3175"/>
                  <wp:wrapNone/>
                  <wp:docPr id="83" name="Resim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8" r:link="rId7" cstate="print">
                            <a:extLst>
                              <a:ext uri="{28A0092B-C50C-407E-A947-70E740481C1C}">
                                <a14:useLocalDpi xmlns:a14="http://schemas.microsoft.com/office/drawing/2010/main" val="0"/>
                              </a:ext>
                            </a:extLst>
                          </a:blip>
                          <a:srcRect/>
                          <a:stretch>
                            <a:fillRect/>
                          </a:stretch>
                        </pic:blipFill>
                        <pic:spPr bwMode="auto">
                          <a:xfrm>
                            <a:off x="0" y="0"/>
                            <a:ext cx="180975" cy="18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71E3" w:rsidRPr="0045345F">
              <w:rPr>
                <w:rFonts w:ascii="Times New Roman" w:hAnsi="Times New Roman"/>
                <w:color w:val="000000"/>
                <w:sz w:val="72"/>
                <w:szCs w:val="72"/>
                <w:lang w:eastAsia="tr-TR"/>
              </w:rPr>
              <w:t>□</w:t>
            </w:r>
          </w:p>
        </w:tc>
        <w:tc>
          <w:tcPr>
            <w:tcW w:w="851" w:type="dxa"/>
            <w:tcBorders>
              <w:top w:val="nil"/>
              <w:left w:val="nil"/>
              <w:bottom w:val="single" w:sz="4" w:space="0" w:color="auto"/>
              <w:right w:val="single" w:sz="4" w:space="0" w:color="auto"/>
            </w:tcBorders>
            <w:noWrap/>
            <w:vAlign w:val="center"/>
          </w:tcPr>
          <w:p w14:paraId="11E788D0" w14:textId="77777777" w:rsidR="002571E3" w:rsidRPr="0045345F" w:rsidRDefault="002571E3" w:rsidP="007D2126">
            <w:pPr>
              <w:spacing w:after="0" w:line="240" w:lineRule="auto"/>
              <w:jc w:val="center"/>
              <w:rPr>
                <w:rFonts w:ascii="Times New Roman" w:hAnsi="Times New Roman"/>
                <w:color w:val="000000"/>
                <w:sz w:val="72"/>
                <w:szCs w:val="72"/>
                <w:lang w:eastAsia="tr-TR"/>
              </w:rPr>
            </w:pPr>
            <w:r w:rsidRPr="0045345F">
              <w:rPr>
                <w:rFonts w:ascii="Times New Roman" w:hAnsi="Times New Roman"/>
                <w:color w:val="000000"/>
                <w:sz w:val="72"/>
                <w:szCs w:val="72"/>
                <w:lang w:eastAsia="tr-TR"/>
              </w:rPr>
              <w:t>□</w:t>
            </w:r>
          </w:p>
        </w:tc>
        <w:tc>
          <w:tcPr>
            <w:tcW w:w="1417" w:type="dxa"/>
            <w:tcBorders>
              <w:top w:val="nil"/>
              <w:left w:val="nil"/>
              <w:bottom w:val="single" w:sz="4" w:space="0" w:color="auto"/>
              <w:right w:val="single" w:sz="4" w:space="0" w:color="auto"/>
            </w:tcBorders>
            <w:noWrap/>
            <w:vAlign w:val="bottom"/>
          </w:tcPr>
          <w:p w14:paraId="7A7859C4" w14:textId="77777777" w:rsidR="002571E3" w:rsidRPr="0045345F" w:rsidRDefault="002571E3" w:rsidP="007D2126">
            <w:pPr>
              <w:spacing w:after="0" w:line="240" w:lineRule="auto"/>
              <w:rPr>
                <w:rFonts w:cs="Calibri"/>
                <w:color w:val="000000"/>
                <w:lang w:eastAsia="tr-TR"/>
              </w:rPr>
            </w:pPr>
            <w:r w:rsidRPr="0045345F">
              <w:rPr>
                <w:rFonts w:cs="Calibri"/>
                <w:color w:val="000000"/>
                <w:lang w:eastAsia="tr-TR"/>
              </w:rPr>
              <w:t> </w:t>
            </w:r>
          </w:p>
        </w:tc>
      </w:tr>
      <w:tr w:rsidR="002571E3" w:rsidRPr="00386400" w14:paraId="5336A127" w14:textId="77777777" w:rsidTr="0020080E">
        <w:trPr>
          <w:trHeight w:val="750"/>
        </w:trPr>
        <w:tc>
          <w:tcPr>
            <w:tcW w:w="5402" w:type="dxa"/>
            <w:gridSpan w:val="3"/>
            <w:tcBorders>
              <w:top w:val="single" w:sz="4" w:space="0" w:color="auto"/>
              <w:left w:val="single" w:sz="4" w:space="0" w:color="auto"/>
              <w:bottom w:val="single" w:sz="4" w:space="0" w:color="auto"/>
              <w:right w:val="single" w:sz="4" w:space="0" w:color="auto"/>
            </w:tcBorders>
            <w:vAlign w:val="center"/>
          </w:tcPr>
          <w:p w14:paraId="2DF01E65" w14:textId="77777777" w:rsidR="002571E3" w:rsidRPr="0045345F" w:rsidRDefault="002571E3" w:rsidP="007D2126">
            <w:pPr>
              <w:spacing w:after="0" w:line="240" w:lineRule="auto"/>
              <w:rPr>
                <w:rFonts w:ascii="Times New Roman" w:hAnsi="Times New Roman"/>
                <w:color w:val="000000"/>
                <w:lang w:eastAsia="tr-TR"/>
              </w:rPr>
            </w:pPr>
            <w:r w:rsidRPr="0045345F">
              <w:rPr>
                <w:rFonts w:ascii="Times New Roman" w:hAnsi="Times New Roman"/>
                <w:color w:val="000000"/>
                <w:lang w:eastAsia="tr-TR"/>
              </w:rPr>
              <w:t xml:space="preserve">Eşyanın güvenli bir şekilde muhafazasını sağlayacak durumda </w:t>
            </w:r>
            <w:r w:rsidR="0020080E">
              <w:rPr>
                <w:rFonts w:ascii="Times New Roman" w:hAnsi="Times New Roman"/>
                <w:color w:val="000000"/>
                <w:lang w:eastAsia="tr-TR"/>
              </w:rPr>
              <w:t>mı?</w:t>
            </w:r>
          </w:p>
        </w:tc>
        <w:tc>
          <w:tcPr>
            <w:tcW w:w="1701" w:type="dxa"/>
            <w:gridSpan w:val="2"/>
            <w:tcBorders>
              <w:top w:val="nil"/>
              <w:left w:val="nil"/>
              <w:bottom w:val="single" w:sz="4" w:space="0" w:color="auto"/>
              <w:right w:val="single" w:sz="4" w:space="0" w:color="auto"/>
            </w:tcBorders>
            <w:noWrap/>
            <w:vAlign w:val="center"/>
          </w:tcPr>
          <w:p w14:paraId="6FCAC18F" w14:textId="77777777" w:rsidR="002571E3" w:rsidRPr="0045345F" w:rsidRDefault="002571E3" w:rsidP="007D2126">
            <w:pPr>
              <w:spacing w:after="0" w:line="240" w:lineRule="auto"/>
              <w:rPr>
                <w:rFonts w:ascii="Times New Roman" w:hAnsi="Times New Roman"/>
                <w:color w:val="000000"/>
                <w:lang w:eastAsia="tr-TR"/>
              </w:rPr>
            </w:pPr>
            <w:r w:rsidRPr="0045345F">
              <w:rPr>
                <w:rFonts w:ascii="Times New Roman" w:hAnsi="Times New Roman"/>
                <w:color w:val="000000"/>
                <w:lang w:eastAsia="tr-TR"/>
              </w:rPr>
              <w:t> Muhafaza</w:t>
            </w:r>
          </w:p>
        </w:tc>
        <w:tc>
          <w:tcPr>
            <w:tcW w:w="992" w:type="dxa"/>
            <w:tcBorders>
              <w:top w:val="nil"/>
              <w:left w:val="nil"/>
              <w:bottom w:val="single" w:sz="4" w:space="0" w:color="auto"/>
              <w:right w:val="single" w:sz="4" w:space="0" w:color="auto"/>
            </w:tcBorders>
            <w:noWrap/>
            <w:vAlign w:val="center"/>
          </w:tcPr>
          <w:p w14:paraId="507085FB" w14:textId="77777777" w:rsidR="002571E3" w:rsidRPr="0045345F" w:rsidRDefault="0020080E" w:rsidP="007D2126">
            <w:pPr>
              <w:spacing w:after="0" w:line="240" w:lineRule="auto"/>
              <w:jc w:val="center"/>
              <w:rPr>
                <w:rFonts w:ascii="Times New Roman" w:hAnsi="Times New Roman"/>
                <w:color w:val="000000"/>
                <w:sz w:val="72"/>
                <w:szCs w:val="72"/>
                <w:lang w:eastAsia="tr-TR"/>
              </w:rPr>
            </w:pPr>
            <w:r>
              <w:rPr>
                <w:noProof/>
                <w:lang w:eastAsia="tr-TR"/>
              </w:rPr>
              <w:drawing>
                <wp:anchor distT="0" distB="0" distL="114300" distR="114300" simplePos="0" relativeHeight="251773952" behindDoc="0" locked="0" layoutInCell="1" allowOverlap="1" wp14:anchorId="6600C2D1" wp14:editId="463EA6AA">
                  <wp:simplePos x="0" y="0"/>
                  <wp:positionH relativeFrom="column">
                    <wp:posOffset>196850</wp:posOffset>
                  </wp:positionH>
                  <wp:positionV relativeFrom="paragraph">
                    <wp:posOffset>228600</wp:posOffset>
                  </wp:positionV>
                  <wp:extent cx="180975" cy="187325"/>
                  <wp:effectExtent l="0" t="0" r="9525" b="3175"/>
                  <wp:wrapNone/>
                  <wp:docPr id="84" name="Resim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8" r:link="rId7" cstate="print">
                            <a:extLst>
                              <a:ext uri="{28A0092B-C50C-407E-A947-70E740481C1C}">
                                <a14:useLocalDpi xmlns:a14="http://schemas.microsoft.com/office/drawing/2010/main" val="0"/>
                              </a:ext>
                            </a:extLst>
                          </a:blip>
                          <a:srcRect/>
                          <a:stretch>
                            <a:fillRect/>
                          </a:stretch>
                        </pic:blipFill>
                        <pic:spPr bwMode="auto">
                          <a:xfrm>
                            <a:off x="0" y="0"/>
                            <a:ext cx="180975" cy="18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71E3" w:rsidRPr="0045345F">
              <w:rPr>
                <w:rFonts w:ascii="Times New Roman" w:hAnsi="Times New Roman"/>
                <w:color w:val="000000"/>
                <w:sz w:val="72"/>
                <w:szCs w:val="72"/>
                <w:lang w:eastAsia="tr-TR"/>
              </w:rPr>
              <w:t>□</w:t>
            </w:r>
          </w:p>
        </w:tc>
        <w:tc>
          <w:tcPr>
            <w:tcW w:w="851" w:type="dxa"/>
            <w:tcBorders>
              <w:top w:val="nil"/>
              <w:left w:val="nil"/>
              <w:bottom w:val="single" w:sz="4" w:space="0" w:color="auto"/>
              <w:right w:val="single" w:sz="4" w:space="0" w:color="auto"/>
            </w:tcBorders>
            <w:noWrap/>
            <w:vAlign w:val="center"/>
          </w:tcPr>
          <w:p w14:paraId="07D0D1EB" w14:textId="77777777" w:rsidR="002571E3" w:rsidRPr="0045345F" w:rsidRDefault="002571E3" w:rsidP="007D2126">
            <w:pPr>
              <w:spacing w:after="0" w:line="240" w:lineRule="auto"/>
              <w:jc w:val="center"/>
              <w:rPr>
                <w:rFonts w:ascii="Times New Roman" w:hAnsi="Times New Roman"/>
                <w:color w:val="000000"/>
                <w:sz w:val="72"/>
                <w:szCs w:val="72"/>
                <w:lang w:eastAsia="tr-TR"/>
              </w:rPr>
            </w:pPr>
            <w:r w:rsidRPr="0045345F">
              <w:rPr>
                <w:rFonts w:ascii="Times New Roman" w:hAnsi="Times New Roman"/>
                <w:color w:val="000000"/>
                <w:sz w:val="72"/>
                <w:szCs w:val="72"/>
                <w:lang w:eastAsia="tr-TR"/>
              </w:rPr>
              <w:t>□</w:t>
            </w:r>
          </w:p>
        </w:tc>
        <w:tc>
          <w:tcPr>
            <w:tcW w:w="1417" w:type="dxa"/>
            <w:tcBorders>
              <w:top w:val="nil"/>
              <w:left w:val="nil"/>
              <w:bottom w:val="single" w:sz="4" w:space="0" w:color="auto"/>
              <w:right w:val="single" w:sz="4" w:space="0" w:color="auto"/>
            </w:tcBorders>
            <w:noWrap/>
            <w:vAlign w:val="bottom"/>
          </w:tcPr>
          <w:p w14:paraId="7111CEC7" w14:textId="77777777" w:rsidR="002571E3" w:rsidRPr="0045345F" w:rsidRDefault="002571E3" w:rsidP="007D2126">
            <w:pPr>
              <w:spacing w:after="0" w:line="240" w:lineRule="auto"/>
              <w:rPr>
                <w:rFonts w:cs="Calibri"/>
                <w:color w:val="000000"/>
                <w:lang w:eastAsia="tr-TR"/>
              </w:rPr>
            </w:pPr>
            <w:r w:rsidRPr="0045345F">
              <w:rPr>
                <w:rFonts w:cs="Calibri"/>
                <w:color w:val="000000"/>
                <w:lang w:eastAsia="tr-TR"/>
              </w:rPr>
              <w:t> </w:t>
            </w:r>
          </w:p>
        </w:tc>
      </w:tr>
      <w:tr w:rsidR="002571E3" w:rsidRPr="00386400" w14:paraId="1F399C9B" w14:textId="77777777" w:rsidTr="0020080E">
        <w:trPr>
          <w:trHeight w:val="570"/>
        </w:trPr>
        <w:tc>
          <w:tcPr>
            <w:tcW w:w="5402" w:type="dxa"/>
            <w:gridSpan w:val="3"/>
            <w:tcBorders>
              <w:top w:val="single" w:sz="4" w:space="0" w:color="auto"/>
              <w:left w:val="single" w:sz="4" w:space="0" w:color="auto"/>
              <w:bottom w:val="single" w:sz="4" w:space="0" w:color="auto"/>
              <w:right w:val="single" w:sz="4" w:space="0" w:color="auto"/>
            </w:tcBorders>
            <w:vAlign w:val="center"/>
          </w:tcPr>
          <w:p w14:paraId="71D12E8E" w14:textId="77777777" w:rsidR="002571E3" w:rsidRPr="0045345F" w:rsidRDefault="002571E3" w:rsidP="007D2126">
            <w:pPr>
              <w:spacing w:after="0" w:line="240" w:lineRule="auto"/>
              <w:rPr>
                <w:rFonts w:ascii="Times New Roman" w:hAnsi="Times New Roman"/>
                <w:color w:val="000000"/>
                <w:lang w:eastAsia="tr-TR"/>
              </w:rPr>
            </w:pPr>
            <w:r w:rsidRPr="0045345F">
              <w:rPr>
                <w:rFonts w:ascii="Times New Roman" w:hAnsi="Times New Roman"/>
                <w:color w:val="000000"/>
                <w:lang w:eastAsia="tr-TR"/>
              </w:rPr>
              <w:t>Y</w:t>
            </w:r>
            <w:r>
              <w:rPr>
                <w:rFonts w:ascii="Times New Roman" w:hAnsi="Times New Roman"/>
                <w:color w:val="000000"/>
                <w:lang w:eastAsia="tr-TR"/>
              </w:rPr>
              <w:t>GM</w:t>
            </w:r>
            <w:r w:rsidRPr="0045345F">
              <w:rPr>
                <w:rFonts w:ascii="Times New Roman" w:hAnsi="Times New Roman"/>
                <w:color w:val="000000"/>
                <w:lang w:eastAsia="tr-TR"/>
              </w:rPr>
              <w:t xml:space="preserve"> tarafından yapılan tespit</w:t>
            </w:r>
            <w:r>
              <w:rPr>
                <w:rFonts w:ascii="Times New Roman" w:hAnsi="Times New Roman"/>
                <w:color w:val="000000"/>
                <w:lang w:eastAsia="tr-TR"/>
              </w:rPr>
              <w:t xml:space="preserve">ler </w:t>
            </w:r>
            <w:r w:rsidRPr="0045345F">
              <w:rPr>
                <w:rFonts w:ascii="Times New Roman" w:hAnsi="Times New Roman"/>
                <w:color w:val="000000"/>
                <w:lang w:eastAsia="tr-TR"/>
              </w:rPr>
              <w:t>ile hazırlanan yer</w:t>
            </w:r>
            <w:r>
              <w:rPr>
                <w:rFonts w:ascii="Times New Roman" w:hAnsi="Times New Roman"/>
                <w:color w:val="000000"/>
                <w:lang w:eastAsia="tr-TR"/>
              </w:rPr>
              <w:t xml:space="preserve"> birbirine uyumlu</w:t>
            </w:r>
            <w:r w:rsidR="0020080E">
              <w:rPr>
                <w:rFonts w:ascii="Times New Roman" w:hAnsi="Times New Roman"/>
                <w:color w:val="000000"/>
                <w:lang w:eastAsia="tr-TR"/>
              </w:rPr>
              <w:t xml:space="preserve"> mu?</w:t>
            </w:r>
          </w:p>
        </w:tc>
        <w:tc>
          <w:tcPr>
            <w:tcW w:w="1701" w:type="dxa"/>
            <w:gridSpan w:val="2"/>
            <w:tcBorders>
              <w:top w:val="nil"/>
              <w:left w:val="nil"/>
              <w:bottom w:val="single" w:sz="4" w:space="0" w:color="auto"/>
              <w:right w:val="single" w:sz="4" w:space="0" w:color="auto"/>
            </w:tcBorders>
            <w:noWrap/>
            <w:vAlign w:val="center"/>
          </w:tcPr>
          <w:p w14:paraId="00F3F22E" w14:textId="77777777" w:rsidR="002571E3" w:rsidRPr="0045345F" w:rsidRDefault="002571E3" w:rsidP="007D2126">
            <w:pPr>
              <w:spacing w:after="0" w:line="240" w:lineRule="auto"/>
              <w:rPr>
                <w:rFonts w:ascii="Times New Roman" w:hAnsi="Times New Roman"/>
                <w:color w:val="000000"/>
                <w:lang w:eastAsia="tr-TR"/>
              </w:rPr>
            </w:pPr>
            <w:r w:rsidRPr="0045345F">
              <w:rPr>
                <w:rFonts w:ascii="Times New Roman" w:hAnsi="Times New Roman"/>
                <w:color w:val="000000"/>
                <w:lang w:eastAsia="tr-TR"/>
              </w:rPr>
              <w:t> YGM Raporu</w:t>
            </w:r>
          </w:p>
        </w:tc>
        <w:tc>
          <w:tcPr>
            <w:tcW w:w="992" w:type="dxa"/>
            <w:tcBorders>
              <w:top w:val="nil"/>
              <w:left w:val="nil"/>
              <w:bottom w:val="single" w:sz="4" w:space="0" w:color="auto"/>
              <w:right w:val="single" w:sz="4" w:space="0" w:color="auto"/>
            </w:tcBorders>
            <w:noWrap/>
            <w:vAlign w:val="center"/>
          </w:tcPr>
          <w:p w14:paraId="299E741A" w14:textId="77777777" w:rsidR="002571E3" w:rsidRPr="0045345F" w:rsidRDefault="0020080E" w:rsidP="007D2126">
            <w:pPr>
              <w:spacing w:after="0" w:line="240" w:lineRule="auto"/>
              <w:jc w:val="center"/>
              <w:rPr>
                <w:rFonts w:ascii="Times New Roman" w:hAnsi="Times New Roman"/>
                <w:color w:val="000000"/>
                <w:sz w:val="72"/>
                <w:szCs w:val="72"/>
                <w:lang w:eastAsia="tr-TR"/>
              </w:rPr>
            </w:pPr>
            <w:r>
              <w:rPr>
                <w:noProof/>
                <w:lang w:eastAsia="tr-TR"/>
              </w:rPr>
              <w:drawing>
                <wp:anchor distT="0" distB="0" distL="114300" distR="114300" simplePos="0" relativeHeight="251776000" behindDoc="0" locked="0" layoutInCell="1" allowOverlap="1" wp14:anchorId="6C8CA052" wp14:editId="69EF5E73">
                  <wp:simplePos x="0" y="0"/>
                  <wp:positionH relativeFrom="column">
                    <wp:posOffset>182880</wp:posOffset>
                  </wp:positionH>
                  <wp:positionV relativeFrom="paragraph">
                    <wp:posOffset>205740</wp:posOffset>
                  </wp:positionV>
                  <wp:extent cx="180975" cy="187325"/>
                  <wp:effectExtent l="0" t="0" r="9525" b="3175"/>
                  <wp:wrapNone/>
                  <wp:docPr id="85" name="Resim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8" r:link="rId7" cstate="print">
                            <a:extLst>
                              <a:ext uri="{28A0092B-C50C-407E-A947-70E740481C1C}">
                                <a14:useLocalDpi xmlns:a14="http://schemas.microsoft.com/office/drawing/2010/main" val="0"/>
                              </a:ext>
                            </a:extLst>
                          </a:blip>
                          <a:srcRect/>
                          <a:stretch>
                            <a:fillRect/>
                          </a:stretch>
                        </pic:blipFill>
                        <pic:spPr bwMode="auto">
                          <a:xfrm>
                            <a:off x="0" y="0"/>
                            <a:ext cx="180975" cy="18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71E3" w:rsidRPr="0045345F">
              <w:rPr>
                <w:rFonts w:ascii="Times New Roman" w:hAnsi="Times New Roman"/>
                <w:color w:val="000000"/>
                <w:sz w:val="72"/>
                <w:szCs w:val="72"/>
                <w:lang w:eastAsia="tr-TR"/>
              </w:rPr>
              <w:t>□</w:t>
            </w:r>
          </w:p>
        </w:tc>
        <w:tc>
          <w:tcPr>
            <w:tcW w:w="851" w:type="dxa"/>
            <w:tcBorders>
              <w:top w:val="nil"/>
              <w:left w:val="nil"/>
              <w:bottom w:val="single" w:sz="4" w:space="0" w:color="auto"/>
              <w:right w:val="single" w:sz="4" w:space="0" w:color="auto"/>
            </w:tcBorders>
            <w:noWrap/>
            <w:vAlign w:val="center"/>
          </w:tcPr>
          <w:p w14:paraId="3ED8D56D" w14:textId="77777777" w:rsidR="002571E3" w:rsidRPr="0045345F" w:rsidRDefault="002571E3" w:rsidP="007D2126">
            <w:pPr>
              <w:spacing w:after="0" w:line="240" w:lineRule="auto"/>
              <w:jc w:val="center"/>
              <w:rPr>
                <w:rFonts w:ascii="Times New Roman" w:hAnsi="Times New Roman"/>
                <w:color w:val="000000"/>
                <w:sz w:val="72"/>
                <w:szCs w:val="72"/>
                <w:lang w:eastAsia="tr-TR"/>
              </w:rPr>
            </w:pPr>
            <w:r w:rsidRPr="0045345F">
              <w:rPr>
                <w:rFonts w:ascii="Times New Roman" w:hAnsi="Times New Roman"/>
                <w:color w:val="000000"/>
                <w:sz w:val="72"/>
                <w:szCs w:val="72"/>
                <w:lang w:eastAsia="tr-TR"/>
              </w:rPr>
              <w:t>□</w:t>
            </w:r>
          </w:p>
        </w:tc>
        <w:tc>
          <w:tcPr>
            <w:tcW w:w="1417" w:type="dxa"/>
            <w:tcBorders>
              <w:top w:val="nil"/>
              <w:left w:val="nil"/>
              <w:bottom w:val="single" w:sz="4" w:space="0" w:color="auto"/>
              <w:right w:val="single" w:sz="4" w:space="0" w:color="auto"/>
            </w:tcBorders>
            <w:noWrap/>
            <w:vAlign w:val="bottom"/>
          </w:tcPr>
          <w:p w14:paraId="1F807C9F" w14:textId="77777777" w:rsidR="002571E3" w:rsidRPr="0045345F" w:rsidRDefault="002571E3" w:rsidP="007D2126">
            <w:pPr>
              <w:spacing w:after="0" w:line="240" w:lineRule="auto"/>
              <w:rPr>
                <w:rFonts w:cs="Calibri"/>
                <w:color w:val="000000"/>
                <w:lang w:eastAsia="tr-TR"/>
              </w:rPr>
            </w:pPr>
            <w:r w:rsidRPr="0045345F">
              <w:rPr>
                <w:rFonts w:cs="Calibri"/>
                <w:color w:val="000000"/>
                <w:lang w:eastAsia="tr-TR"/>
              </w:rPr>
              <w:t> </w:t>
            </w:r>
          </w:p>
        </w:tc>
      </w:tr>
      <w:tr w:rsidR="002571E3" w:rsidRPr="00386400" w14:paraId="68B63784" w14:textId="77777777" w:rsidTr="0020080E">
        <w:trPr>
          <w:trHeight w:val="645"/>
        </w:trPr>
        <w:tc>
          <w:tcPr>
            <w:tcW w:w="5402" w:type="dxa"/>
            <w:gridSpan w:val="3"/>
            <w:tcBorders>
              <w:top w:val="single" w:sz="4" w:space="0" w:color="auto"/>
              <w:left w:val="single" w:sz="4" w:space="0" w:color="auto"/>
              <w:bottom w:val="single" w:sz="4" w:space="0" w:color="auto"/>
              <w:right w:val="single" w:sz="4" w:space="0" w:color="auto"/>
            </w:tcBorders>
            <w:vAlign w:val="center"/>
          </w:tcPr>
          <w:p w14:paraId="0039ACAC" w14:textId="77777777" w:rsidR="002571E3" w:rsidRPr="0045345F" w:rsidRDefault="002571E3" w:rsidP="007D2126">
            <w:pPr>
              <w:spacing w:after="0" w:line="240" w:lineRule="auto"/>
              <w:rPr>
                <w:rFonts w:ascii="Times New Roman" w:hAnsi="Times New Roman"/>
                <w:color w:val="000000"/>
                <w:lang w:eastAsia="tr-TR"/>
              </w:rPr>
            </w:pPr>
            <w:r>
              <w:rPr>
                <w:rFonts w:ascii="Times New Roman" w:hAnsi="Times New Roman"/>
                <w:color w:val="000000"/>
                <w:lang w:eastAsia="tr-TR"/>
              </w:rPr>
              <w:t>A</w:t>
            </w:r>
            <w:r w:rsidRPr="0045345F">
              <w:rPr>
                <w:rFonts w:ascii="Times New Roman" w:hAnsi="Times New Roman"/>
                <w:color w:val="000000"/>
                <w:lang w:eastAsia="tr-TR"/>
              </w:rPr>
              <w:t>ntreponun özelliğine göre bulunması öngörülen koşulları</w:t>
            </w:r>
            <w:r w:rsidR="000D1AFE">
              <w:rPr>
                <w:rFonts w:ascii="Times New Roman" w:hAnsi="Times New Roman"/>
                <w:color w:val="000000"/>
                <w:lang w:eastAsia="tr-TR"/>
              </w:rPr>
              <w:t xml:space="preserve"> </w:t>
            </w:r>
            <w:r w:rsidR="0020080E">
              <w:rPr>
                <w:rFonts w:ascii="Times New Roman" w:hAnsi="Times New Roman"/>
                <w:color w:val="000000"/>
                <w:lang w:eastAsia="tr-TR"/>
              </w:rPr>
              <w:t>taşıyor mu?</w:t>
            </w:r>
          </w:p>
        </w:tc>
        <w:tc>
          <w:tcPr>
            <w:tcW w:w="1701" w:type="dxa"/>
            <w:gridSpan w:val="2"/>
            <w:tcBorders>
              <w:top w:val="nil"/>
              <w:left w:val="nil"/>
              <w:bottom w:val="single" w:sz="4" w:space="0" w:color="auto"/>
              <w:right w:val="single" w:sz="4" w:space="0" w:color="auto"/>
            </w:tcBorders>
            <w:noWrap/>
            <w:vAlign w:val="center"/>
          </w:tcPr>
          <w:p w14:paraId="3FA1E51A" w14:textId="77777777" w:rsidR="002571E3" w:rsidRPr="0045345F" w:rsidRDefault="002571E3" w:rsidP="007D2126">
            <w:pPr>
              <w:spacing w:after="0" w:line="240" w:lineRule="auto"/>
              <w:rPr>
                <w:rFonts w:ascii="Times New Roman" w:hAnsi="Times New Roman"/>
                <w:color w:val="000000"/>
                <w:lang w:eastAsia="tr-TR"/>
              </w:rPr>
            </w:pPr>
            <w:r w:rsidRPr="0045345F">
              <w:rPr>
                <w:rFonts w:ascii="Times New Roman" w:hAnsi="Times New Roman"/>
                <w:color w:val="000000"/>
                <w:lang w:eastAsia="tr-TR"/>
              </w:rPr>
              <w:t> Özelliğe göre aranan koşullar</w:t>
            </w:r>
          </w:p>
        </w:tc>
        <w:tc>
          <w:tcPr>
            <w:tcW w:w="992" w:type="dxa"/>
            <w:tcBorders>
              <w:top w:val="nil"/>
              <w:left w:val="nil"/>
              <w:bottom w:val="single" w:sz="4" w:space="0" w:color="auto"/>
              <w:right w:val="single" w:sz="4" w:space="0" w:color="auto"/>
            </w:tcBorders>
            <w:noWrap/>
            <w:vAlign w:val="center"/>
          </w:tcPr>
          <w:p w14:paraId="40DEED24" w14:textId="77777777" w:rsidR="002571E3" w:rsidRPr="0045345F" w:rsidRDefault="0020080E" w:rsidP="007D2126">
            <w:pPr>
              <w:spacing w:after="0" w:line="240" w:lineRule="auto"/>
              <w:jc w:val="center"/>
              <w:rPr>
                <w:rFonts w:ascii="Times New Roman" w:hAnsi="Times New Roman"/>
                <w:color w:val="000000"/>
                <w:sz w:val="72"/>
                <w:szCs w:val="72"/>
                <w:lang w:eastAsia="tr-TR"/>
              </w:rPr>
            </w:pPr>
            <w:r>
              <w:rPr>
                <w:noProof/>
                <w:lang w:eastAsia="tr-TR"/>
              </w:rPr>
              <w:drawing>
                <wp:anchor distT="0" distB="0" distL="114300" distR="114300" simplePos="0" relativeHeight="251778048" behindDoc="0" locked="0" layoutInCell="1" allowOverlap="1" wp14:anchorId="1F075AF0" wp14:editId="78387802">
                  <wp:simplePos x="0" y="0"/>
                  <wp:positionH relativeFrom="column">
                    <wp:posOffset>168275</wp:posOffset>
                  </wp:positionH>
                  <wp:positionV relativeFrom="paragraph">
                    <wp:posOffset>238125</wp:posOffset>
                  </wp:positionV>
                  <wp:extent cx="180975" cy="187325"/>
                  <wp:effectExtent l="0" t="0" r="9525" b="3175"/>
                  <wp:wrapNone/>
                  <wp:docPr id="86" name="Resim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8" r:link="rId7" cstate="print">
                            <a:extLst>
                              <a:ext uri="{28A0092B-C50C-407E-A947-70E740481C1C}">
                                <a14:useLocalDpi xmlns:a14="http://schemas.microsoft.com/office/drawing/2010/main" val="0"/>
                              </a:ext>
                            </a:extLst>
                          </a:blip>
                          <a:srcRect/>
                          <a:stretch>
                            <a:fillRect/>
                          </a:stretch>
                        </pic:blipFill>
                        <pic:spPr bwMode="auto">
                          <a:xfrm>
                            <a:off x="0" y="0"/>
                            <a:ext cx="180975" cy="18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71E3" w:rsidRPr="0045345F">
              <w:rPr>
                <w:rFonts w:ascii="Times New Roman" w:hAnsi="Times New Roman"/>
                <w:color w:val="000000"/>
                <w:sz w:val="72"/>
                <w:szCs w:val="72"/>
                <w:lang w:eastAsia="tr-TR"/>
              </w:rPr>
              <w:t>□</w:t>
            </w:r>
          </w:p>
        </w:tc>
        <w:tc>
          <w:tcPr>
            <w:tcW w:w="851" w:type="dxa"/>
            <w:tcBorders>
              <w:top w:val="nil"/>
              <w:left w:val="nil"/>
              <w:bottom w:val="single" w:sz="4" w:space="0" w:color="auto"/>
              <w:right w:val="single" w:sz="4" w:space="0" w:color="auto"/>
            </w:tcBorders>
            <w:noWrap/>
            <w:vAlign w:val="center"/>
          </w:tcPr>
          <w:p w14:paraId="433C4602" w14:textId="77777777" w:rsidR="002571E3" w:rsidRPr="0045345F" w:rsidRDefault="002571E3" w:rsidP="007D2126">
            <w:pPr>
              <w:spacing w:after="0" w:line="240" w:lineRule="auto"/>
              <w:jc w:val="center"/>
              <w:rPr>
                <w:rFonts w:ascii="Times New Roman" w:hAnsi="Times New Roman"/>
                <w:color w:val="000000"/>
                <w:sz w:val="72"/>
                <w:szCs w:val="72"/>
                <w:lang w:eastAsia="tr-TR"/>
              </w:rPr>
            </w:pPr>
            <w:r w:rsidRPr="0045345F">
              <w:rPr>
                <w:rFonts w:ascii="Times New Roman" w:hAnsi="Times New Roman"/>
                <w:color w:val="000000"/>
                <w:sz w:val="72"/>
                <w:szCs w:val="72"/>
                <w:lang w:eastAsia="tr-TR"/>
              </w:rPr>
              <w:t>□</w:t>
            </w:r>
          </w:p>
        </w:tc>
        <w:tc>
          <w:tcPr>
            <w:tcW w:w="1417" w:type="dxa"/>
            <w:tcBorders>
              <w:top w:val="nil"/>
              <w:left w:val="nil"/>
              <w:bottom w:val="single" w:sz="4" w:space="0" w:color="auto"/>
              <w:right w:val="single" w:sz="4" w:space="0" w:color="auto"/>
            </w:tcBorders>
            <w:noWrap/>
            <w:vAlign w:val="bottom"/>
          </w:tcPr>
          <w:p w14:paraId="7A56A2F3" w14:textId="77777777" w:rsidR="002571E3" w:rsidRPr="0045345F" w:rsidRDefault="002571E3" w:rsidP="007D2126">
            <w:pPr>
              <w:spacing w:after="0" w:line="240" w:lineRule="auto"/>
              <w:rPr>
                <w:rFonts w:cs="Calibri"/>
                <w:color w:val="000000"/>
                <w:lang w:eastAsia="tr-TR"/>
              </w:rPr>
            </w:pPr>
            <w:r w:rsidRPr="0045345F">
              <w:rPr>
                <w:rFonts w:cs="Calibri"/>
                <w:color w:val="000000"/>
                <w:lang w:eastAsia="tr-TR"/>
              </w:rPr>
              <w:t> </w:t>
            </w:r>
          </w:p>
        </w:tc>
      </w:tr>
      <w:tr w:rsidR="002571E3" w:rsidRPr="00386400" w14:paraId="78F15359" w14:textId="77777777" w:rsidTr="0020080E">
        <w:trPr>
          <w:trHeight w:val="630"/>
        </w:trPr>
        <w:tc>
          <w:tcPr>
            <w:tcW w:w="5402" w:type="dxa"/>
            <w:gridSpan w:val="3"/>
            <w:tcBorders>
              <w:top w:val="single" w:sz="4" w:space="0" w:color="auto"/>
              <w:left w:val="single" w:sz="4" w:space="0" w:color="auto"/>
              <w:bottom w:val="single" w:sz="4" w:space="0" w:color="auto"/>
              <w:right w:val="single" w:sz="4" w:space="0" w:color="auto"/>
            </w:tcBorders>
            <w:vAlign w:val="center"/>
          </w:tcPr>
          <w:p w14:paraId="317CAAE1" w14:textId="77777777" w:rsidR="002571E3" w:rsidRPr="0045345F" w:rsidRDefault="002571E3" w:rsidP="007D2126">
            <w:pPr>
              <w:spacing w:after="0" w:line="240" w:lineRule="auto"/>
              <w:rPr>
                <w:rFonts w:ascii="Times New Roman" w:hAnsi="Times New Roman"/>
                <w:color w:val="000000"/>
                <w:lang w:eastAsia="tr-TR"/>
              </w:rPr>
            </w:pPr>
            <w:r w:rsidRPr="0045345F">
              <w:rPr>
                <w:rFonts w:ascii="Times New Roman" w:hAnsi="Times New Roman"/>
                <w:color w:val="000000"/>
                <w:lang w:eastAsia="tr-TR"/>
              </w:rPr>
              <w:t>Antrepo alanının tam adresi</w:t>
            </w:r>
            <w:r w:rsidR="0020080E">
              <w:rPr>
                <w:rFonts w:ascii="Times New Roman" w:hAnsi="Times New Roman"/>
                <w:color w:val="000000"/>
                <w:lang w:eastAsia="tr-TR"/>
              </w:rPr>
              <w:t xml:space="preserve"> belirli mi?</w:t>
            </w:r>
          </w:p>
        </w:tc>
        <w:tc>
          <w:tcPr>
            <w:tcW w:w="1701" w:type="dxa"/>
            <w:gridSpan w:val="2"/>
            <w:tcBorders>
              <w:top w:val="nil"/>
              <w:left w:val="nil"/>
              <w:bottom w:val="single" w:sz="4" w:space="0" w:color="auto"/>
              <w:right w:val="single" w:sz="4" w:space="0" w:color="auto"/>
            </w:tcBorders>
            <w:noWrap/>
            <w:vAlign w:val="center"/>
          </w:tcPr>
          <w:p w14:paraId="16B4511C" w14:textId="77777777" w:rsidR="002571E3" w:rsidRPr="0045345F" w:rsidRDefault="002571E3" w:rsidP="007D2126">
            <w:pPr>
              <w:spacing w:after="0" w:line="240" w:lineRule="auto"/>
              <w:rPr>
                <w:rFonts w:ascii="Times New Roman" w:hAnsi="Times New Roman"/>
                <w:color w:val="000000"/>
                <w:lang w:eastAsia="tr-TR"/>
              </w:rPr>
            </w:pPr>
            <w:r w:rsidRPr="0045345F">
              <w:rPr>
                <w:rFonts w:ascii="Times New Roman" w:hAnsi="Times New Roman"/>
                <w:color w:val="000000"/>
                <w:lang w:eastAsia="tr-TR"/>
              </w:rPr>
              <w:t> </w:t>
            </w:r>
            <w:r>
              <w:rPr>
                <w:rFonts w:ascii="Times New Roman" w:hAnsi="Times New Roman"/>
                <w:color w:val="000000"/>
                <w:lang w:eastAsia="tr-TR"/>
              </w:rPr>
              <w:t>Adres</w:t>
            </w:r>
          </w:p>
        </w:tc>
        <w:tc>
          <w:tcPr>
            <w:tcW w:w="992" w:type="dxa"/>
            <w:tcBorders>
              <w:top w:val="nil"/>
              <w:left w:val="nil"/>
              <w:bottom w:val="single" w:sz="4" w:space="0" w:color="auto"/>
              <w:right w:val="single" w:sz="4" w:space="0" w:color="auto"/>
            </w:tcBorders>
            <w:noWrap/>
            <w:vAlign w:val="center"/>
          </w:tcPr>
          <w:p w14:paraId="1E984AB5" w14:textId="77777777" w:rsidR="002571E3" w:rsidRPr="0045345F" w:rsidRDefault="0020080E" w:rsidP="007D2126">
            <w:pPr>
              <w:spacing w:after="0" w:line="240" w:lineRule="auto"/>
              <w:jc w:val="center"/>
              <w:rPr>
                <w:rFonts w:ascii="Times New Roman" w:hAnsi="Times New Roman"/>
                <w:color w:val="000000"/>
                <w:sz w:val="72"/>
                <w:szCs w:val="72"/>
                <w:lang w:eastAsia="tr-TR"/>
              </w:rPr>
            </w:pPr>
            <w:r>
              <w:rPr>
                <w:noProof/>
                <w:lang w:eastAsia="tr-TR"/>
              </w:rPr>
              <w:drawing>
                <wp:anchor distT="0" distB="0" distL="114300" distR="114300" simplePos="0" relativeHeight="251780096" behindDoc="0" locked="0" layoutInCell="1" allowOverlap="1" wp14:anchorId="2960E83A" wp14:editId="05B9CA85">
                  <wp:simplePos x="0" y="0"/>
                  <wp:positionH relativeFrom="column">
                    <wp:posOffset>177800</wp:posOffset>
                  </wp:positionH>
                  <wp:positionV relativeFrom="paragraph">
                    <wp:posOffset>247650</wp:posOffset>
                  </wp:positionV>
                  <wp:extent cx="180975" cy="187325"/>
                  <wp:effectExtent l="0" t="0" r="9525" b="3175"/>
                  <wp:wrapNone/>
                  <wp:docPr id="87" name="Resim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8" r:link="rId7" cstate="print">
                            <a:extLst>
                              <a:ext uri="{28A0092B-C50C-407E-A947-70E740481C1C}">
                                <a14:useLocalDpi xmlns:a14="http://schemas.microsoft.com/office/drawing/2010/main" val="0"/>
                              </a:ext>
                            </a:extLst>
                          </a:blip>
                          <a:srcRect/>
                          <a:stretch>
                            <a:fillRect/>
                          </a:stretch>
                        </pic:blipFill>
                        <pic:spPr bwMode="auto">
                          <a:xfrm>
                            <a:off x="0" y="0"/>
                            <a:ext cx="180975" cy="18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71E3" w:rsidRPr="0045345F">
              <w:rPr>
                <w:rFonts w:ascii="Times New Roman" w:hAnsi="Times New Roman"/>
                <w:color w:val="000000"/>
                <w:sz w:val="72"/>
                <w:szCs w:val="72"/>
                <w:lang w:eastAsia="tr-TR"/>
              </w:rPr>
              <w:t>□</w:t>
            </w:r>
          </w:p>
        </w:tc>
        <w:tc>
          <w:tcPr>
            <w:tcW w:w="851" w:type="dxa"/>
            <w:tcBorders>
              <w:top w:val="nil"/>
              <w:left w:val="nil"/>
              <w:bottom w:val="single" w:sz="4" w:space="0" w:color="auto"/>
              <w:right w:val="single" w:sz="4" w:space="0" w:color="auto"/>
            </w:tcBorders>
            <w:noWrap/>
            <w:vAlign w:val="center"/>
          </w:tcPr>
          <w:p w14:paraId="5376C9AF" w14:textId="77777777" w:rsidR="002571E3" w:rsidRPr="0045345F" w:rsidRDefault="002571E3" w:rsidP="007D2126">
            <w:pPr>
              <w:spacing w:after="0" w:line="240" w:lineRule="auto"/>
              <w:jc w:val="center"/>
              <w:rPr>
                <w:rFonts w:ascii="Times New Roman" w:hAnsi="Times New Roman"/>
                <w:color w:val="000000"/>
                <w:sz w:val="72"/>
                <w:szCs w:val="72"/>
                <w:lang w:eastAsia="tr-TR"/>
              </w:rPr>
            </w:pPr>
            <w:r w:rsidRPr="0045345F">
              <w:rPr>
                <w:rFonts w:ascii="Times New Roman" w:hAnsi="Times New Roman"/>
                <w:color w:val="000000"/>
                <w:sz w:val="72"/>
                <w:szCs w:val="72"/>
                <w:lang w:eastAsia="tr-TR"/>
              </w:rPr>
              <w:t>□</w:t>
            </w:r>
          </w:p>
        </w:tc>
        <w:tc>
          <w:tcPr>
            <w:tcW w:w="1417" w:type="dxa"/>
            <w:tcBorders>
              <w:top w:val="nil"/>
              <w:left w:val="nil"/>
              <w:bottom w:val="single" w:sz="4" w:space="0" w:color="auto"/>
              <w:right w:val="single" w:sz="4" w:space="0" w:color="auto"/>
            </w:tcBorders>
            <w:noWrap/>
            <w:vAlign w:val="bottom"/>
          </w:tcPr>
          <w:p w14:paraId="0F2426CE" w14:textId="77777777" w:rsidR="002571E3" w:rsidRPr="0045345F" w:rsidRDefault="002571E3" w:rsidP="007D2126">
            <w:pPr>
              <w:spacing w:after="0" w:line="240" w:lineRule="auto"/>
              <w:rPr>
                <w:rFonts w:cs="Calibri"/>
                <w:color w:val="000000"/>
                <w:lang w:eastAsia="tr-TR"/>
              </w:rPr>
            </w:pPr>
            <w:r w:rsidRPr="0045345F">
              <w:rPr>
                <w:rFonts w:cs="Calibri"/>
                <w:color w:val="000000"/>
                <w:lang w:eastAsia="tr-TR"/>
              </w:rPr>
              <w:t> </w:t>
            </w:r>
            <w:r w:rsidR="003C72E8" w:rsidRPr="00D44277">
              <w:rPr>
                <w:rFonts w:ascii="Arial" w:hAnsi="Arial" w:cs="Arial"/>
                <w:i/>
                <w:sz w:val="18"/>
                <w:szCs w:val="18"/>
              </w:rPr>
              <w:t xml:space="preserve">Egemenlik Mah. 6107/8 </w:t>
            </w:r>
            <w:proofErr w:type="spellStart"/>
            <w:r w:rsidR="003C72E8" w:rsidRPr="00D44277">
              <w:rPr>
                <w:rFonts w:ascii="Arial" w:hAnsi="Arial" w:cs="Arial"/>
                <w:i/>
                <w:sz w:val="18"/>
                <w:szCs w:val="18"/>
              </w:rPr>
              <w:t>Sk</w:t>
            </w:r>
            <w:proofErr w:type="spellEnd"/>
            <w:r w:rsidR="003C72E8" w:rsidRPr="00D44277">
              <w:rPr>
                <w:rFonts w:ascii="Arial" w:hAnsi="Arial" w:cs="Arial"/>
                <w:i/>
                <w:sz w:val="18"/>
                <w:szCs w:val="18"/>
              </w:rPr>
              <w:t>. No:3 Bornova</w:t>
            </w:r>
            <w:r w:rsidR="003C72E8">
              <w:rPr>
                <w:rFonts w:ascii="Arial" w:hAnsi="Arial" w:cs="Arial"/>
                <w:i/>
                <w:sz w:val="18"/>
                <w:szCs w:val="18"/>
              </w:rPr>
              <w:t>-İzmir</w:t>
            </w:r>
          </w:p>
        </w:tc>
      </w:tr>
      <w:tr w:rsidR="002571E3" w:rsidRPr="00386400" w14:paraId="3CD16CB5" w14:textId="77777777" w:rsidTr="0020080E">
        <w:trPr>
          <w:trHeight w:val="855"/>
        </w:trPr>
        <w:tc>
          <w:tcPr>
            <w:tcW w:w="5402" w:type="dxa"/>
            <w:gridSpan w:val="3"/>
            <w:tcBorders>
              <w:top w:val="single" w:sz="4" w:space="0" w:color="auto"/>
              <w:left w:val="single" w:sz="4" w:space="0" w:color="auto"/>
              <w:bottom w:val="single" w:sz="4" w:space="0" w:color="auto"/>
              <w:right w:val="single" w:sz="4" w:space="0" w:color="auto"/>
            </w:tcBorders>
            <w:vAlign w:val="center"/>
          </w:tcPr>
          <w:p w14:paraId="5D17651B" w14:textId="77777777" w:rsidR="002571E3" w:rsidRPr="0045345F" w:rsidRDefault="002571E3" w:rsidP="007D2126">
            <w:pPr>
              <w:spacing w:after="0" w:line="240" w:lineRule="auto"/>
              <w:rPr>
                <w:rFonts w:ascii="Times New Roman" w:hAnsi="Times New Roman"/>
                <w:color w:val="000000"/>
                <w:lang w:eastAsia="tr-TR"/>
              </w:rPr>
            </w:pPr>
            <w:r w:rsidRPr="0045345F">
              <w:rPr>
                <w:rFonts w:ascii="Times New Roman" w:hAnsi="Times New Roman"/>
                <w:color w:val="000000"/>
                <w:lang w:eastAsia="tr-TR"/>
              </w:rPr>
              <w:t xml:space="preserve">Akaryakıt antrepolarında </w:t>
            </w:r>
            <w:proofErr w:type="gramStart"/>
            <w:r w:rsidRPr="0045345F">
              <w:rPr>
                <w:rFonts w:ascii="Times New Roman" w:hAnsi="Times New Roman"/>
                <w:color w:val="000000"/>
                <w:lang w:eastAsia="tr-TR"/>
              </w:rPr>
              <w:t>534 üncü</w:t>
            </w:r>
            <w:proofErr w:type="gramEnd"/>
            <w:r w:rsidRPr="0045345F">
              <w:rPr>
                <w:rFonts w:ascii="Times New Roman" w:hAnsi="Times New Roman"/>
                <w:color w:val="000000"/>
                <w:lang w:eastAsia="tr-TR"/>
              </w:rPr>
              <w:t xml:space="preserve"> maddenin birinci fıkrasının (k) bendinde yazılı bulunan şart ve nitelikleri taşıyıp taşımadığı </w:t>
            </w:r>
          </w:p>
        </w:tc>
        <w:tc>
          <w:tcPr>
            <w:tcW w:w="1701" w:type="dxa"/>
            <w:gridSpan w:val="2"/>
            <w:tcBorders>
              <w:top w:val="nil"/>
              <w:left w:val="nil"/>
              <w:bottom w:val="single" w:sz="4" w:space="0" w:color="auto"/>
              <w:right w:val="single" w:sz="4" w:space="0" w:color="auto"/>
            </w:tcBorders>
            <w:noWrap/>
            <w:vAlign w:val="center"/>
          </w:tcPr>
          <w:p w14:paraId="658EACAD" w14:textId="77777777" w:rsidR="002571E3" w:rsidRPr="0045345F" w:rsidRDefault="002571E3" w:rsidP="007D2126">
            <w:pPr>
              <w:spacing w:after="0" w:line="240" w:lineRule="auto"/>
              <w:rPr>
                <w:rFonts w:ascii="Times New Roman" w:hAnsi="Times New Roman"/>
                <w:color w:val="000000"/>
                <w:lang w:eastAsia="tr-TR"/>
              </w:rPr>
            </w:pPr>
            <w:r w:rsidRPr="0045345F">
              <w:rPr>
                <w:rFonts w:ascii="Times New Roman" w:hAnsi="Times New Roman"/>
                <w:color w:val="000000"/>
                <w:lang w:eastAsia="tr-TR"/>
              </w:rPr>
              <w:t> </w:t>
            </w:r>
            <w:r>
              <w:rPr>
                <w:rFonts w:ascii="Times New Roman" w:hAnsi="Times New Roman"/>
                <w:color w:val="000000"/>
                <w:lang w:eastAsia="tr-TR"/>
              </w:rPr>
              <w:t>534/1-k şartları</w:t>
            </w:r>
          </w:p>
        </w:tc>
        <w:tc>
          <w:tcPr>
            <w:tcW w:w="992" w:type="dxa"/>
            <w:tcBorders>
              <w:top w:val="nil"/>
              <w:left w:val="nil"/>
              <w:bottom w:val="single" w:sz="4" w:space="0" w:color="auto"/>
              <w:right w:val="single" w:sz="4" w:space="0" w:color="auto"/>
            </w:tcBorders>
            <w:noWrap/>
            <w:vAlign w:val="center"/>
          </w:tcPr>
          <w:p w14:paraId="2D8349F5" w14:textId="77777777" w:rsidR="002571E3" w:rsidRPr="0045345F" w:rsidRDefault="002571E3" w:rsidP="007D2126">
            <w:pPr>
              <w:spacing w:after="0" w:line="240" w:lineRule="auto"/>
              <w:jc w:val="center"/>
              <w:rPr>
                <w:rFonts w:ascii="Times New Roman" w:hAnsi="Times New Roman"/>
                <w:color w:val="000000"/>
                <w:sz w:val="72"/>
                <w:szCs w:val="72"/>
                <w:lang w:eastAsia="tr-TR"/>
              </w:rPr>
            </w:pPr>
            <w:r w:rsidRPr="0045345F">
              <w:rPr>
                <w:rFonts w:ascii="Times New Roman" w:hAnsi="Times New Roman"/>
                <w:color w:val="000000"/>
                <w:sz w:val="72"/>
                <w:szCs w:val="72"/>
                <w:lang w:eastAsia="tr-TR"/>
              </w:rPr>
              <w:t>□</w:t>
            </w:r>
          </w:p>
        </w:tc>
        <w:tc>
          <w:tcPr>
            <w:tcW w:w="851" w:type="dxa"/>
            <w:tcBorders>
              <w:top w:val="nil"/>
              <w:left w:val="nil"/>
              <w:bottom w:val="single" w:sz="4" w:space="0" w:color="auto"/>
              <w:right w:val="single" w:sz="4" w:space="0" w:color="auto"/>
            </w:tcBorders>
            <w:noWrap/>
            <w:vAlign w:val="center"/>
          </w:tcPr>
          <w:p w14:paraId="20B8FF11" w14:textId="77777777" w:rsidR="002571E3" w:rsidRPr="0045345F" w:rsidRDefault="002571E3" w:rsidP="007D2126">
            <w:pPr>
              <w:spacing w:after="0" w:line="240" w:lineRule="auto"/>
              <w:jc w:val="center"/>
              <w:rPr>
                <w:rFonts w:ascii="Times New Roman" w:hAnsi="Times New Roman"/>
                <w:color w:val="000000"/>
                <w:sz w:val="72"/>
                <w:szCs w:val="72"/>
                <w:lang w:eastAsia="tr-TR"/>
              </w:rPr>
            </w:pPr>
            <w:r w:rsidRPr="0045345F">
              <w:rPr>
                <w:rFonts w:ascii="Times New Roman" w:hAnsi="Times New Roman"/>
                <w:color w:val="000000"/>
                <w:sz w:val="72"/>
                <w:szCs w:val="72"/>
                <w:lang w:eastAsia="tr-TR"/>
              </w:rPr>
              <w:t>□</w:t>
            </w:r>
          </w:p>
        </w:tc>
        <w:tc>
          <w:tcPr>
            <w:tcW w:w="1417" w:type="dxa"/>
            <w:tcBorders>
              <w:top w:val="nil"/>
              <w:left w:val="nil"/>
              <w:bottom w:val="single" w:sz="4" w:space="0" w:color="auto"/>
              <w:right w:val="single" w:sz="4" w:space="0" w:color="auto"/>
            </w:tcBorders>
            <w:noWrap/>
            <w:vAlign w:val="bottom"/>
          </w:tcPr>
          <w:p w14:paraId="741DF874" w14:textId="77777777" w:rsidR="002571E3" w:rsidRPr="0045345F" w:rsidRDefault="0020080E" w:rsidP="0020080E">
            <w:pPr>
              <w:spacing w:after="0" w:line="240" w:lineRule="auto"/>
              <w:jc w:val="center"/>
              <w:rPr>
                <w:rFonts w:cs="Calibri"/>
                <w:color w:val="000000"/>
                <w:lang w:eastAsia="tr-TR"/>
              </w:rPr>
            </w:pPr>
            <w:r>
              <w:rPr>
                <w:rFonts w:cs="Calibri"/>
                <w:color w:val="000000"/>
                <w:lang w:eastAsia="tr-TR"/>
              </w:rPr>
              <w:t>Akaryakıt antreposu değil</w:t>
            </w:r>
          </w:p>
        </w:tc>
      </w:tr>
    </w:tbl>
    <w:p w14:paraId="49442B41" w14:textId="77777777" w:rsidR="002571E3" w:rsidRPr="006F66D8" w:rsidRDefault="002571E3" w:rsidP="002571E3">
      <w:pPr>
        <w:jc w:val="center"/>
      </w:pPr>
      <w:r>
        <w:rPr>
          <w:rFonts w:ascii="Times New Roman" w:hAnsi="Times New Roman"/>
        </w:rPr>
        <w:t>ANT-6</w:t>
      </w:r>
      <w:r w:rsidRPr="006F66D8">
        <w:rPr>
          <w:rFonts w:ascii="Times New Roman" w:hAnsi="Times New Roman"/>
        </w:rPr>
        <w:t>/1</w:t>
      </w:r>
    </w:p>
    <w:p w14:paraId="573C2BBD" w14:textId="77777777" w:rsidR="002571E3" w:rsidRDefault="002571E3" w:rsidP="002571E3"/>
    <w:tbl>
      <w:tblPr>
        <w:tblW w:w="102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0"/>
        <w:gridCol w:w="960"/>
        <w:gridCol w:w="960"/>
        <w:gridCol w:w="960"/>
        <w:gridCol w:w="960"/>
        <w:gridCol w:w="960"/>
        <w:gridCol w:w="960"/>
        <w:gridCol w:w="1400"/>
        <w:gridCol w:w="810"/>
        <w:gridCol w:w="480"/>
        <w:gridCol w:w="1290"/>
      </w:tblGrid>
      <w:tr w:rsidR="00514DA3" w:rsidRPr="00386400" w14:paraId="2737049D" w14:textId="77777777" w:rsidTr="00514DA3">
        <w:trPr>
          <w:trHeight w:val="315"/>
        </w:trPr>
        <w:tc>
          <w:tcPr>
            <w:tcW w:w="480" w:type="dxa"/>
            <w:tcBorders>
              <w:top w:val="nil"/>
              <w:left w:val="nil"/>
              <w:bottom w:val="nil"/>
              <w:right w:val="nil"/>
            </w:tcBorders>
            <w:noWrap/>
            <w:vAlign w:val="bottom"/>
          </w:tcPr>
          <w:p w14:paraId="3A66C44F" w14:textId="77777777" w:rsidR="00514DA3" w:rsidRPr="004443CF" w:rsidRDefault="00514DA3" w:rsidP="007D2126">
            <w:pPr>
              <w:spacing w:after="0" w:line="240" w:lineRule="auto"/>
              <w:rPr>
                <w:rFonts w:cs="Calibri"/>
                <w:color w:val="000000"/>
                <w:lang w:eastAsia="tr-TR"/>
              </w:rPr>
            </w:pPr>
          </w:p>
        </w:tc>
        <w:tc>
          <w:tcPr>
            <w:tcW w:w="960" w:type="dxa"/>
            <w:tcBorders>
              <w:top w:val="nil"/>
              <w:left w:val="nil"/>
              <w:bottom w:val="nil"/>
              <w:right w:val="nil"/>
            </w:tcBorders>
            <w:noWrap/>
            <w:vAlign w:val="bottom"/>
          </w:tcPr>
          <w:p w14:paraId="1385CB97" w14:textId="77777777" w:rsidR="00514DA3" w:rsidRPr="004443CF" w:rsidRDefault="00514DA3" w:rsidP="007D2126">
            <w:pPr>
              <w:spacing w:after="0" w:line="240" w:lineRule="auto"/>
              <w:rPr>
                <w:rFonts w:cs="Calibri"/>
                <w:color w:val="000000"/>
                <w:lang w:eastAsia="tr-TR"/>
              </w:rPr>
            </w:pPr>
          </w:p>
        </w:tc>
        <w:tc>
          <w:tcPr>
            <w:tcW w:w="960" w:type="dxa"/>
            <w:tcBorders>
              <w:top w:val="nil"/>
              <w:left w:val="nil"/>
              <w:bottom w:val="nil"/>
              <w:right w:val="nil"/>
            </w:tcBorders>
            <w:noWrap/>
            <w:vAlign w:val="bottom"/>
          </w:tcPr>
          <w:p w14:paraId="0EE01EE0" w14:textId="77777777" w:rsidR="00514DA3" w:rsidRPr="004443CF" w:rsidRDefault="00514DA3" w:rsidP="007D2126">
            <w:pPr>
              <w:spacing w:after="0" w:line="240" w:lineRule="auto"/>
              <w:rPr>
                <w:rFonts w:cs="Calibri"/>
                <w:color w:val="000000"/>
                <w:lang w:eastAsia="tr-TR"/>
              </w:rPr>
            </w:pPr>
          </w:p>
        </w:tc>
        <w:tc>
          <w:tcPr>
            <w:tcW w:w="960" w:type="dxa"/>
            <w:tcBorders>
              <w:top w:val="nil"/>
              <w:left w:val="nil"/>
              <w:bottom w:val="nil"/>
              <w:right w:val="nil"/>
            </w:tcBorders>
            <w:noWrap/>
            <w:vAlign w:val="bottom"/>
          </w:tcPr>
          <w:p w14:paraId="470D21A2" w14:textId="77777777" w:rsidR="00514DA3" w:rsidRPr="004443CF" w:rsidRDefault="00514DA3" w:rsidP="007D2126">
            <w:pPr>
              <w:spacing w:after="0" w:line="240" w:lineRule="auto"/>
              <w:rPr>
                <w:rFonts w:cs="Calibri"/>
                <w:color w:val="000000"/>
                <w:lang w:eastAsia="tr-TR"/>
              </w:rPr>
            </w:pPr>
          </w:p>
        </w:tc>
        <w:tc>
          <w:tcPr>
            <w:tcW w:w="960" w:type="dxa"/>
            <w:tcBorders>
              <w:top w:val="nil"/>
              <w:left w:val="nil"/>
              <w:bottom w:val="nil"/>
              <w:right w:val="nil"/>
            </w:tcBorders>
            <w:noWrap/>
            <w:vAlign w:val="bottom"/>
          </w:tcPr>
          <w:p w14:paraId="5DD02EC6" w14:textId="77777777" w:rsidR="00514DA3" w:rsidRPr="004443CF" w:rsidRDefault="00514DA3" w:rsidP="007D2126">
            <w:pPr>
              <w:spacing w:after="0" w:line="240" w:lineRule="auto"/>
              <w:rPr>
                <w:rFonts w:cs="Calibri"/>
                <w:color w:val="000000"/>
                <w:lang w:eastAsia="tr-TR"/>
              </w:rPr>
            </w:pPr>
          </w:p>
        </w:tc>
        <w:tc>
          <w:tcPr>
            <w:tcW w:w="960" w:type="dxa"/>
            <w:tcBorders>
              <w:top w:val="nil"/>
              <w:left w:val="nil"/>
              <w:bottom w:val="nil"/>
              <w:right w:val="nil"/>
            </w:tcBorders>
            <w:noWrap/>
            <w:vAlign w:val="bottom"/>
          </w:tcPr>
          <w:p w14:paraId="169F437D" w14:textId="77777777" w:rsidR="00514DA3" w:rsidRPr="004443CF" w:rsidRDefault="00514DA3" w:rsidP="007D2126">
            <w:pPr>
              <w:spacing w:after="0" w:line="240" w:lineRule="auto"/>
              <w:rPr>
                <w:rFonts w:cs="Calibri"/>
                <w:color w:val="000000"/>
                <w:lang w:eastAsia="tr-TR"/>
              </w:rPr>
            </w:pPr>
          </w:p>
        </w:tc>
        <w:tc>
          <w:tcPr>
            <w:tcW w:w="960" w:type="dxa"/>
            <w:tcBorders>
              <w:top w:val="nil"/>
              <w:left w:val="nil"/>
              <w:bottom w:val="nil"/>
              <w:right w:val="nil"/>
            </w:tcBorders>
            <w:noWrap/>
            <w:vAlign w:val="bottom"/>
          </w:tcPr>
          <w:p w14:paraId="76ECD8EA" w14:textId="77777777" w:rsidR="00514DA3" w:rsidRPr="004443CF" w:rsidRDefault="00514DA3" w:rsidP="007D2126">
            <w:pPr>
              <w:spacing w:after="0" w:line="240" w:lineRule="auto"/>
              <w:rPr>
                <w:rFonts w:cs="Calibri"/>
                <w:color w:val="000000"/>
                <w:lang w:eastAsia="tr-TR"/>
              </w:rPr>
            </w:pPr>
          </w:p>
        </w:tc>
        <w:tc>
          <w:tcPr>
            <w:tcW w:w="1400" w:type="dxa"/>
            <w:tcBorders>
              <w:top w:val="nil"/>
              <w:left w:val="nil"/>
              <w:bottom w:val="nil"/>
              <w:right w:val="nil"/>
            </w:tcBorders>
            <w:noWrap/>
            <w:vAlign w:val="bottom"/>
          </w:tcPr>
          <w:p w14:paraId="774A8649" w14:textId="77777777" w:rsidR="00514DA3" w:rsidRPr="004443CF" w:rsidRDefault="00514DA3" w:rsidP="007D2126">
            <w:pPr>
              <w:spacing w:after="0" w:line="240" w:lineRule="auto"/>
              <w:rPr>
                <w:rFonts w:ascii="Times New Roman" w:hAnsi="Times New Roman"/>
                <w:color w:val="000000"/>
                <w:sz w:val="24"/>
                <w:szCs w:val="24"/>
                <w:lang w:eastAsia="tr-TR"/>
              </w:rPr>
            </w:pPr>
            <w:proofErr w:type="gramStart"/>
            <w:r w:rsidRPr="004443CF">
              <w:rPr>
                <w:rFonts w:ascii="Times New Roman" w:hAnsi="Times New Roman"/>
                <w:color w:val="000000"/>
                <w:sz w:val="24"/>
                <w:szCs w:val="24"/>
                <w:lang w:eastAsia="tr-TR"/>
              </w:rPr>
              <w:t>Tarih</w:t>
            </w:r>
            <w:r>
              <w:rPr>
                <w:rFonts w:ascii="Times New Roman" w:hAnsi="Times New Roman"/>
                <w:color w:val="000000"/>
                <w:sz w:val="24"/>
                <w:szCs w:val="24"/>
                <w:lang w:eastAsia="tr-TR"/>
              </w:rPr>
              <w:t xml:space="preserve"> :</w:t>
            </w:r>
            <w:proofErr w:type="gramEnd"/>
          </w:p>
        </w:tc>
        <w:tc>
          <w:tcPr>
            <w:tcW w:w="2580" w:type="dxa"/>
            <w:gridSpan w:val="3"/>
            <w:tcBorders>
              <w:top w:val="nil"/>
              <w:left w:val="nil"/>
              <w:bottom w:val="nil"/>
              <w:right w:val="nil"/>
            </w:tcBorders>
            <w:noWrap/>
            <w:vAlign w:val="bottom"/>
          </w:tcPr>
          <w:p w14:paraId="010E9356" w14:textId="77777777" w:rsidR="00514DA3" w:rsidRPr="004443CF" w:rsidRDefault="00514DA3" w:rsidP="007D2126">
            <w:pPr>
              <w:spacing w:after="0" w:line="240" w:lineRule="auto"/>
              <w:rPr>
                <w:rFonts w:ascii="Times New Roman" w:hAnsi="Times New Roman"/>
                <w:color w:val="000000"/>
                <w:sz w:val="24"/>
                <w:szCs w:val="24"/>
                <w:lang w:eastAsia="tr-TR"/>
              </w:rPr>
            </w:pPr>
            <w:r>
              <w:rPr>
                <w:rFonts w:ascii="Times New Roman" w:hAnsi="Times New Roman"/>
                <w:color w:val="000000"/>
                <w:sz w:val="24"/>
                <w:szCs w:val="24"/>
                <w:lang w:eastAsia="tr-TR"/>
              </w:rPr>
              <w:t>10/09</w:t>
            </w:r>
            <w:r w:rsidRPr="004443CF">
              <w:rPr>
                <w:rFonts w:ascii="Times New Roman" w:hAnsi="Times New Roman"/>
                <w:color w:val="000000"/>
                <w:sz w:val="24"/>
                <w:szCs w:val="24"/>
                <w:lang w:eastAsia="tr-TR"/>
              </w:rPr>
              <w:t>/201</w:t>
            </w:r>
            <w:r>
              <w:rPr>
                <w:rFonts w:ascii="Times New Roman" w:hAnsi="Times New Roman"/>
                <w:color w:val="000000"/>
                <w:sz w:val="24"/>
                <w:szCs w:val="24"/>
                <w:lang w:eastAsia="tr-TR"/>
              </w:rPr>
              <w:t>9</w:t>
            </w:r>
          </w:p>
        </w:tc>
      </w:tr>
      <w:tr w:rsidR="00514DA3" w:rsidRPr="00386400" w14:paraId="41A00033" w14:textId="77777777" w:rsidTr="00514DA3">
        <w:trPr>
          <w:trHeight w:val="300"/>
        </w:trPr>
        <w:tc>
          <w:tcPr>
            <w:tcW w:w="480" w:type="dxa"/>
            <w:tcBorders>
              <w:top w:val="nil"/>
              <w:left w:val="nil"/>
              <w:bottom w:val="single" w:sz="4" w:space="0" w:color="auto"/>
              <w:right w:val="nil"/>
            </w:tcBorders>
            <w:noWrap/>
            <w:vAlign w:val="bottom"/>
          </w:tcPr>
          <w:p w14:paraId="04B8C19F" w14:textId="77777777" w:rsidR="00514DA3" w:rsidRPr="004443CF" w:rsidRDefault="00514DA3" w:rsidP="007D2126">
            <w:pPr>
              <w:spacing w:after="0" w:line="240" w:lineRule="auto"/>
              <w:rPr>
                <w:rFonts w:cs="Calibri"/>
                <w:color w:val="000000"/>
                <w:lang w:eastAsia="tr-TR"/>
              </w:rPr>
            </w:pPr>
          </w:p>
        </w:tc>
        <w:tc>
          <w:tcPr>
            <w:tcW w:w="960" w:type="dxa"/>
            <w:tcBorders>
              <w:top w:val="nil"/>
              <w:left w:val="nil"/>
              <w:bottom w:val="single" w:sz="4" w:space="0" w:color="auto"/>
              <w:right w:val="nil"/>
            </w:tcBorders>
            <w:noWrap/>
            <w:vAlign w:val="bottom"/>
          </w:tcPr>
          <w:p w14:paraId="3EE8B3C9" w14:textId="77777777" w:rsidR="00514DA3" w:rsidRDefault="00514DA3" w:rsidP="007D2126">
            <w:pPr>
              <w:spacing w:after="0" w:line="240" w:lineRule="auto"/>
              <w:rPr>
                <w:rFonts w:cs="Calibri"/>
                <w:color w:val="000000"/>
                <w:lang w:eastAsia="tr-TR"/>
              </w:rPr>
            </w:pPr>
          </w:p>
          <w:p w14:paraId="0045FF00" w14:textId="77777777" w:rsidR="00514DA3" w:rsidRPr="004443CF" w:rsidRDefault="00514DA3" w:rsidP="007D2126">
            <w:pPr>
              <w:spacing w:after="0" w:line="240" w:lineRule="auto"/>
              <w:rPr>
                <w:rFonts w:cs="Calibri"/>
                <w:color w:val="000000"/>
                <w:lang w:eastAsia="tr-TR"/>
              </w:rPr>
            </w:pPr>
          </w:p>
        </w:tc>
        <w:tc>
          <w:tcPr>
            <w:tcW w:w="960" w:type="dxa"/>
            <w:tcBorders>
              <w:top w:val="nil"/>
              <w:left w:val="nil"/>
              <w:bottom w:val="single" w:sz="4" w:space="0" w:color="auto"/>
              <w:right w:val="nil"/>
            </w:tcBorders>
            <w:noWrap/>
            <w:vAlign w:val="bottom"/>
          </w:tcPr>
          <w:p w14:paraId="18545E0C" w14:textId="77777777" w:rsidR="00514DA3" w:rsidRPr="004443CF" w:rsidRDefault="00514DA3" w:rsidP="007D2126">
            <w:pPr>
              <w:spacing w:after="0" w:line="240" w:lineRule="auto"/>
              <w:rPr>
                <w:rFonts w:cs="Calibri"/>
                <w:color w:val="000000"/>
                <w:lang w:eastAsia="tr-TR"/>
              </w:rPr>
            </w:pPr>
          </w:p>
        </w:tc>
        <w:tc>
          <w:tcPr>
            <w:tcW w:w="960" w:type="dxa"/>
            <w:tcBorders>
              <w:top w:val="nil"/>
              <w:left w:val="nil"/>
              <w:bottom w:val="single" w:sz="4" w:space="0" w:color="auto"/>
              <w:right w:val="nil"/>
            </w:tcBorders>
            <w:noWrap/>
            <w:vAlign w:val="bottom"/>
          </w:tcPr>
          <w:p w14:paraId="77A8AAEE" w14:textId="77777777" w:rsidR="00514DA3" w:rsidRPr="004443CF" w:rsidRDefault="00514DA3" w:rsidP="007D2126">
            <w:pPr>
              <w:spacing w:after="0" w:line="240" w:lineRule="auto"/>
              <w:rPr>
                <w:rFonts w:cs="Calibri"/>
                <w:color w:val="000000"/>
                <w:lang w:eastAsia="tr-TR"/>
              </w:rPr>
            </w:pPr>
          </w:p>
        </w:tc>
        <w:tc>
          <w:tcPr>
            <w:tcW w:w="960" w:type="dxa"/>
            <w:tcBorders>
              <w:top w:val="nil"/>
              <w:left w:val="nil"/>
              <w:bottom w:val="single" w:sz="4" w:space="0" w:color="auto"/>
              <w:right w:val="nil"/>
            </w:tcBorders>
            <w:noWrap/>
            <w:vAlign w:val="bottom"/>
          </w:tcPr>
          <w:p w14:paraId="1CB259FD" w14:textId="77777777" w:rsidR="00514DA3" w:rsidRPr="004443CF" w:rsidRDefault="00514DA3" w:rsidP="007D2126">
            <w:pPr>
              <w:spacing w:after="0" w:line="240" w:lineRule="auto"/>
              <w:rPr>
                <w:rFonts w:cs="Calibri"/>
                <w:color w:val="000000"/>
                <w:lang w:eastAsia="tr-TR"/>
              </w:rPr>
            </w:pPr>
          </w:p>
        </w:tc>
        <w:tc>
          <w:tcPr>
            <w:tcW w:w="960" w:type="dxa"/>
            <w:tcBorders>
              <w:top w:val="nil"/>
              <w:left w:val="nil"/>
              <w:bottom w:val="single" w:sz="4" w:space="0" w:color="auto"/>
              <w:right w:val="nil"/>
            </w:tcBorders>
            <w:noWrap/>
            <w:vAlign w:val="bottom"/>
          </w:tcPr>
          <w:p w14:paraId="01330FC3" w14:textId="77777777" w:rsidR="00514DA3" w:rsidRPr="004443CF" w:rsidRDefault="00514DA3" w:rsidP="007D2126">
            <w:pPr>
              <w:spacing w:after="0" w:line="240" w:lineRule="auto"/>
              <w:rPr>
                <w:rFonts w:cs="Calibri"/>
                <w:color w:val="000000"/>
                <w:lang w:eastAsia="tr-TR"/>
              </w:rPr>
            </w:pPr>
          </w:p>
        </w:tc>
        <w:tc>
          <w:tcPr>
            <w:tcW w:w="960" w:type="dxa"/>
            <w:tcBorders>
              <w:top w:val="nil"/>
              <w:left w:val="nil"/>
              <w:bottom w:val="single" w:sz="4" w:space="0" w:color="auto"/>
              <w:right w:val="nil"/>
            </w:tcBorders>
            <w:noWrap/>
            <w:vAlign w:val="bottom"/>
          </w:tcPr>
          <w:p w14:paraId="1EF05EF1" w14:textId="77777777" w:rsidR="00514DA3" w:rsidRPr="004443CF" w:rsidRDefault="00514DA3" w:rsidP="007D2126">
            <w:pPr>
              <w:spacing w:after="0" w:line="240" w:lineRule="auto"/>
              <w:rPr>
                <w:rFonts w:cs="Calibri"/>
                <w:color w:val="000000"/>
                <w:lang w:eastAsia="tr-TR"/>
              </w:rPr>
            </w:pPr>
          </w:p>
        </w:tc>
        <w:tc>
          <w:tcPr>
            <w:tcW w:w="1400" w:type="dxa"/>
            <w:tcBorders>
              <w:top w:val="nil"/>
              <w:left w:val="nil"/>
              <w:bottom w:val="single" w:sz="4" w:space="0" w:color="auto"/>
              <w:right w:val="nil"/>
            </w:tcBorders>
            <w:noWrap/>
            <w:vAlign w:val="bottom"/>
          </w:tcPr>
          <w:p w14:paraId="067718C0" w14:textId="77777777" w:rsidR="00514DA3" w:rsidRPr="004443CF" w:rsidRDefault="00514DA3" w:rsidP="007D2126">
            <w:pPr>
              <w:spacing w:after="0" w:line="240" w:lineRule="auto"/>
              <w:rPr>
                <w:rFonts w:cs="Calibri"/>
                <w:color w:val="000000"/>
                <w:lang w:eastAsia="tr-TR"/>
              </w:rPr>
            </w:pPr>
          </w:p>
        </w:tc>
        <w:tc>
          <w:tcPr>
            <w:tcW w:w="1290" w:type="dxa"/>
            <w:gridSpan w:val="2"/>
            <w:tcBorders>
              <w:top w:val="nil"/>
              <w:left w:val="nil"/>
              <w:bottom w:val="single" w:sz="4" w:space="0" w:color="auto"/>
              <w:right w:val="nil"/>
            </w:tcBorders>
            <w:noWrap/>
            <w:vAlign w:val="bottom"/>
          </w:tcPr>
          <w:p w14:paraId="21FD2A86" w14:textId="77777777" w:rsidR="00514DA3" w:rsidRPr="004443CF" w:rsidRDefault="00514DA3" w:rsidP="007D2126">
            <w:pPr>
              <w:spacing w:after="0" w:line="240" w:lineRule="auto"/>
              <w:rPr>
                <w:rFonts w:cs="Calibri"/>
                <w:color w:val="000000"/>
                <w:lang w:eastAsia="tr-TR"/>
              </w:rPr>
            </w:pPr>
          </w:p>
        </w:tc>
        <w:tc>
          <w:tcPr>
            <w:tcW w:w="1290" w:type="dxa"/>
            <w:tcBorders>
              <w:top w:val="nil"/>
              <w:left w:val="nil"/>
              <w:bottom w:val="single" w:sz="4" w:space="0" w:color="auto"/>
              <w:right w:val="nil"/>
            </w:tcBorders>
            <w:noWrap/>
            <w:vAlign w:val="bottom"/>
          </w:tcPr>
          <w:p w14:paraId="08550B52" w14:textId="77777777" w:rsidR="00514DA3" w:rsidRPr="004443CF" w:rsidRDefault="00514DA3" w:rsidP="007D2126">
            <w:pPr>
              <w:spacing w:after="0" w:line="240" w:lineRule="auto"/>
              <w:rPr>
                <w:rFonts w:cs="Calibri"/>
                <w:color w:val="000000"/>
                <w:lang w:eastAsia="tr-TR"/>
              </w:rPr>
            </w:pPr>
          </w:p>
        </w:tc>
      </w:tr>
      <w:tr w:rsidR="002571E3" w:rsidRPr="00386400" w14:paraId="11CFBEAF" w14:textId="77777777" w:rsidTr="00514DA3">
        <w:trPr>
          <w:trHeight w:val="480"/>
        </w:trPr>
        <w:tc>
          <w:tcPr>
            <w:tcW w:w="1440" w:type="dxa"/>
            <w:gridSpan w:val="2"/>
            <w:tcBorders>
              <w:top w:val="single" w:sz="4" w:space="0" w:color="auto"/>
            </w:tcBorders>
            <w:noWrap/>
            <w:vAlign w:val="center"/>
          </w:tcPr>
          <w:p w14:paraId="32347796" w14:textId="77777777" w:rsidR="002571E3" w:rsidRPr="004443CF" w:rsidRDefault="002571E3" w:rsidP="007D2126">
            <w:pPr>
              <w:spacing w:after="0" w:line="240" w:lineRule="auto"/>
              <w:jc w:val="right"/>
              <w:rPr>
                <w:rFonts w:ascii="Times New Roman" w:hAnsi="Times New Roman"/>
                <w:color w:val="000000"/>
                <w:sz w:val="24"/>
                <w:szCs w:val="24"/>
                <w:lang w:eastAsia="tr-TR"/>
              </w:rPr>
            </w:pPr>
            <w:r w:rsidRPr="004443CF">
              <w:rPr>
                <w:rFonts w:ascii="Times New Roman" w:hAnsi="Times New Roman"/>
                <w:color w:val="000000"/>
                <w:sz w:val="24"/>
                <w:szCs w:val="24"/>
                <w:lang w:eastAsia="tr-TR"/>
              </w:rPr>
              <w:t>Adı-Soyadı:</w:t>
            </w:r>
          </w:p>
        </w:tc>
        <w:tc>
          <w:tcPr>
            <w:tcW w:w="1920" w:type="dxa"/>
            <w:gridSpan w:val="2"/>
            <w:tcBorders>
              <w:top w:val="single" w:sz="4" w:space="0" w:color="auto"/>
            </w:tcBorders>
            <w:noWrap/>
            <w:vAlign w:val="center"/>
          </w:tcPr>
          <w:p w14:paraId="21DC8990" w14:textId="77777777" w:rsidR="002571E3" w:rsidRPr="00514DA3" w:rsidRDefault="002571E3" w:rsidP="007D2126">
            <w:pPr>
              <w:spacing w:after="0" w:line="240" w:lineRule="auto"/>
              <w:rPr>
                <w:rFonts w:asciiTheme="minorHAnsi" w:hAnsiTheme="minorHAnsi" w:cstheme="minorHAnsi"/>
                <w:i/>
                <w:iCs/>
                <w:color w:val="000000"/>
                <w:sz w:val="24"/>
                <w:szCs w:val="24"/>
                <w:lang w:eastAsia="tr-TR"/>
              </w:rPr>
            </w:pPr>
            <w:r w:rsidRPr="004443CF">
              <w:rPr>
                <w:rFonts w:ascii="Times New Roman" w:hAnsi="Times New Roman"/>
                <w:color w:val="000000"/>
                <w:sz w:val="24"/>
                <w:szCs w:val="24"/>
                <w:lang w:eastAsia="tr-TR"/>
              </w:rPr>
              <w:t> </w:t>
            </w:r>
            <w:r w:rsidR="00514DA3" w:rsidRPr="00514DA3">
              <w:rPr>
                <w:rFonts w:asciiTheme="minorHAnsi" w:hAnsiTheme="minorHAnsi" w:cstheme="minorHAnsi"/>
                <w:i/>
                <w:iCs/>
                <w:color w:val="000000"/>
                <w:sz w:val="24"/>
                <w:szCs w:val="24"/>
                <w:lang w:eastAsia="tr-TR"/>
              </w:rPr>
              <w:t>Nazım BÜTÜN</w:t>
            </w:r>
          </w:p>
        </w:tc>
        <w:tc>
          <w:tcPr>
            <w:tcW w:w="960" w:type="dxa"/>
            <w:tcBorders>
              <w:top w:val="single" w:sz="4" w:space="0" w:color="auto"/>
            </w:tcBorders>
            <w:noWrap/>
            <w:vAlign w:val="center"/>
          </w:tcPr>
          <w:p w14:paraId="24962B83" w14:textId="77777777" w:rsidR="002571E3" w:rsidRPr="004443CF" w:rsidRDefault="002571E3" w:rsidP="007D2126">
            <w:pPr>
              <w:spacing w:after="0" w:line="240" w:lineRule="auto"/>
              <w:jc w:val="right"/>
              <w:rPr>
                <w:rFonts w:ascii="Times New Roman" w:hAnsi="Times New Roman"/>
                <w:color w:val="000000"/>
                <w:sz w:val="24"/>
                <w:szCs w:val="24"/>
                <w:lang w:eastAsia="tr-TR"/>
              </w:rPr>
            </w:pPr>
            <w:proofErr w:type="spellStart"/>
            <w:r w:rsidRPr="004443CF">
              <w:rPr>
                <w:rFonts w:ascii="Times New Roman" w:hAnsi="Times New Roman"/>
                <w:color w:val="000000"/>
                <w:sz w:val="24"/>
                <w:szCs w:val="24"/>
                <w:lang w:eastAsia="tr-TR"/>
              </w:rPr>
              <w:t>Ünvanı</w:t>
            </w:r>
            <w:proofErr w:type="spellEnd"/>
            <w:r w:rsidRPr="004443CF">
              <w:rPr>
                <w:rFonts w:ascii="Times New Roman" w:hAnsi="Times New Roman"/>
                <w:color w:val="000000"/>
                <w:sz w:val="24"/>
                <w:szCs w:val="24"/>
                <w:lang w:eastAsia="tr-TR"/>
              </w:rPr>
              <w:t>:</w:t>
            </w:r>
          </w:p>
        </w:tc>
        <w:tc>
          <w:tcPr>
            <w:tcW w:w="4130" w:type="dxa"/>
            <w:gridSpan w:val="4"/>
            <w:tcBorders>
              <w:top w:val="single" w:sz="4" w:space="0" w:color="auto"/>
            </w:tcBorders>
            <w:noWrap/>
            <w:vAlign w:val="center"/>
          </w:tcPr>
          <w:p w14:paraId="300FFE08" w14:textId="77777777" w:rsidR="002571E3" w:rsidRPr="00514DA3" w:rsidRDefault="00514DA3" w:rsidP="007D2126">
            <w:pPr>
              <w:spacing w:after="0" w:line="240" w:lineRule="auto"/>
              <w:rPr>
                <w:rFonts w:asciiTheme="minorHAnsi" w:hAnsiTheme="minorHAnsi" w:cstheme="minorHAnsi"/>
                <w:i/>
                <w:iCs/>
                <w:color w:val="000000"/>
                <w:sz w:val="24"/>
                <w:szCs w:val="24"/>
                <w:lang w:eastAsia="tr-TR"/>
              </w:rPr>
            </w:pPr>
            <w:r w:rsidRPr="00514DA3">
              <w:rPr>
                <w:rFonts w:asciiTheme="minorHAnsi" w:hAnsiTheme="minorHAnsi" w:cstheme="minorHAnsi"/>
                <w:i/>
                <w:iCs/>
                <w:color w:val="000000"/>
                <w:sz w:val="24"/>
                <w:szCs w:val="24"/>
                <w:lang w:eastAsia="tr-TR"/>
              </w:rPr>
              <w:t>Yetkilendirilmiş Gümrük Müşaviri</w:t>
            </w:r>
          </w:p>
        </w:tc>
        <w:tc>
          <w:tcPr>
            <w:tcW w:w="1770" w:type="dxa"/>
            <w:gridSpan w:val="2"/>
            <w:tcBorders>
              <w:top w:val="single" w:sz="4" w:space="0" w:color="auto"/>
            </w:tcBorders>
            <w:noWrap/>
            <w:vAlign w:val="center"/>
          </w:tcPr>
          <w:p w14:paraId="709150A5" w14:textId="77777777" w:rsidR="002571E3" w:rsidRPr="004443CF" w:rsidRDefault="002571E3" w:rsidP="007D2126">
            <w:pPr>
              <w:spacing w:after="0" w:line="240" w:lineRule="auto"/>
              <w:rPr>
                <w:rFonts w:ascii="Times New Roman" w:hAnsi="Times New Roman"/>
                <w:color w:val="000000"/>
                <w:sz w:val="24"/>
                <w:szCs w:val="24"/>
                <w:lang w:eastAsia="tr-TR"/>
              </w:rPr>
            </w:pPr>
            <w:r>
              <w:rPr>
                <w:rFonts w:ascii="Times New Roman" w:hAnsi="Times New Roman"/>
                <w:color w:val="000000"/>
                <w:sz w:val="24"/>
                <w:szCs w:val="24"/>
                <w:lang w:eastAsia="tr-TR"/>
              </w:rPr>
              <w:t>İmza</w:t>
            </w:r>
            <w:r w:rsidRPr="004443CF">
              <w:rPr>
                <w:rFonts w:ascii="Times New Roman" w:hAnsi="Times New Roman"/>
                <w:color w:val="000000"/>
                <w:sz w:val="24"/>
                <w:szCs w:val="24"/>
                <w:lang w:eastAsia="tr-TR"/>
              </w:rPr>
              <w:t> </w:t>
            </w:r>
          </w:p>
        </w:tc>
      </w:tr>
      <w:tr w:rsidR="002571E3" w:rsidRPr="00386400" w14:paraId="3FFA840A" w14:textId="77777777" w:rsidTr="00514DA3">
        <w:trPr>
          <w:trHeight w:val="480"/>
        </w:trPr>
        <w:tc>
          <w:tcPr>
            <w:tcW w:w="1440" w:type="dxa"/>
            <w:gridSpan w:val="2"/>
            <w:noWrap/>
            <w:vAlign w:val="center"/>
          </w:tcPr>
          <w:p w14:paraId="69D2F30C" w14:textId="77777777" w:rsidR="002571E3" w:rsidRPr="004443CF" w:rsidRDefault="002571E3" w:rsidP="007D2126">
            <w:pPr>
              <w:spacing w:after="0" w:line="240" w:lineRule="auto"/>
              <w:jc w:val="right"/>
              <w:rPr>
                <w:rFonts w:ascii="Times New Roman" w:hAnsi="Times New Roman"/>
                <w:color w:val="000000"/>
                <w:sz w:val="24"/>
                <w:szCs w:val="24"/>
                <w:lang w:eastAsia="tr-TR"/>
              </w:rPr>
            </w:pPr>
            <w:r w:rsidRPr="004443CF">
              <w:rPr>
                <w:rFonts w:ascii="Times New Roman" w:hAnsi="Times New Roman"/>
                <w:color w:val="000000"/>
                <w:sz w:val="24"/>
                <w:szCs w:val="24"/>
                <w:lang w:eastAsia="tr-TR"/>
              </w:rPr>
              <w:t>Adı-Soyadı:</w:t>
            </w:r>
          </w:p>
        </w:tc>
        <w:tc>
          <w:tcPr>
            <w:tcW w:w="1920" w:type="dxa"/>
            <w:gridSpan w:val="2"/>
            <w:noWrap/>
            <w:vAlign w:val="center"/>
          </w:tcPr>
          <w:p w14:paraId="5CC30B65" w14:textId="77777777" w:rsidR="002571E3" w:rsidRPr="004443CF" w:rsidRDefault="002571E3" w:rsidP="007D2126">
            <w:pPr>
              <w:spacing w:after="0" w:line="240" w:lineRule="auto"/>
              <w:rPr>
                <w:rFonts w:ascii="Times New Roman" w:hAnsi="Times New Roman"/>
                <w:color w:val="000000"/>
                <w:sz w:val="24"/>
                <w:szCs w:val="24"/>
                <w:lang w:eastAsia="tr-TR"/>
              </w:rPr>
            </w:pPr>
            <w:r w:rsidRPr="004443CF">
              <w:rPr>
                <w:rFonts w:ascii="Times New Roman" w:hAnsi="Times New Roman"/>
                <w:color w:val="000000"/>
                <w:sz w:val="24"/>
                <w:szCs w:val="24"/>
                <w:lang w:eastAsia="tr-TR"/>
              </w:rPr>
              <w:t> </w:t>
            </w:r>
          </w:p>
        </w:tc>
        <w:tc>
          <w:tcPr>
            <w:tcW w:w="960" w:type="dxa"/>
            <w:noWrap/>
            <w:vAlign w:val="center"/>
          </w:tcPr>
          <w:p w14:paraId="4198FB15" w14:textId="77777777" w:rsidR="002571E3" w:rsidRPr="004443CF" w:rsidRDefault="002571E3" w:rsidP="007D2126">
            <w:pPr>
              <w:spacing w:after="0" w:line="240" w:lineRule="auto"/>
              <w:jc w:val="right"/>
              <w:rPr>
                <w:rFonts w:ascii="Times New Roman" w:hAnsi="Times New Roman"/>
                <w:color w:val="000000"/>
                <w:sz w:val="24"/>
                <w:szCs w:val="24"/>
                <w:lang w:eastAsia="tr-TR"/>
              </w:rPr>
            </w:pPr>
            <w:proofErr w:type="spellStart"/>
            <w:r w:rsidRPr="004443CF">
              <w:rPr>
                <w:rFonts w:ascii="Times New Roman" w:hAnsi="Times New Roman"/>
                <w:color w:val="000000"/>
                <w:sz w:val="24"/>
                <w:szCs w:val="24"/>
                <w:lang w:eastAsia="tr-TR"/>
              </w:rPr>
              <w:t>Ünvanı</w:t>
            </w:r>
            <w:proofErr w:type="spellEnd"/>
            <w:r w:rsidRPr="004443CF">
              <w:rPr>
                <w:rFonts w:ascii="Times New Roman" w:hAnsi="Times New Roman"/>
                <w:color w:val="000000"/>
                <w:sz w:val="24"/>
                <w:szCs w:val="24"/>
                <w:lang w:eastAsia="tr-TR"/>
              </w:rPr>
              <w:t>:</w:t>
            </w:r>
          </w:p>
        </w:tc>
        <w:tc>
          <w:tcPr>
            <w:tcW w:w="4130" w:type="dxa"/>
            <w:gridSpan w:val="4"/>
            <w:noWrap/>
            <w:vAlign w:val="center"/>
          </w:tcPr>
          <w:p w14:paraId="24E522DB" w14:textId="77777777" w:rsidR="002571E3" w:rsidRPr="004443CF" w:rsidRDefault="002571E3" w:rsidP="007D2126">
            <w:pPr>
              <w:spacing w:after="0" w:line="240" w:lineRule="auto"/>
              <w:rPr>
                <w:rFonts w:ascii="Times New Roman" w:hAnsi="Times New Roman"/>
                <w:color w:val="000000"/>
                <w:sz w:val="24"/>
                <w:szCs w:val="24"/>
                <w:lang w:eastAsia="tr-TR"/>
              </w:rPr>
            </w:pPr>
          </w:p>
        </w:tc>
        <w:tc>
          <w:tcPr>
            <w:tcW w:w="1770" w:type="dxa"/>
            <w:gridSpan w:val="2"/>
            <w:noWrap/>
          </w:tcPr>
          <w:p w14:paraId="0576F751" w14:textId="77777777" w:rsidR="002571E3" w:rsidRPr="00386400" w:rsidRDefault="002571E3" w:rsidP="007D2126">
            <w:r w:rsidRPr="009E50A5">
              <w:rPr>
                <w:rFonts w:ascii="Times New Roman" w:hAnsi="Times New Roman"/>
                <w:color w:val="000000"/>
                <w:sz w:val="24"/>
                <w:szCs w:val="24"/>
                <w:lang w:eastAsia="tr-TR"/>
              </w:rPr>
              <w:t>İmza</w:t>
            </w:r>
          </w:p>
        </w:tc>
      </w:tr>
      <w:tr w:rsidR="002571E3" w:rsidRPr="00386400" w14:paraId="70DB1B3A" w14:textId="77777777" w:rsidTr="00514DA3">
        <w:trPr>
          <w:trHeight w:val="480"/>
        </w:trPr>
        <w:tc>
          <w:tcPr>
            <w:tcW w:w="1440" w:type="dxa"/>
            <w:gridSpan w:val="2"/>
            <w:noWrap/>
            <w:vAlign w:val="center"/>
          </w:tcPr>
          <w:p w14:paraId="08A85485" w14:textId="77777777" w:rsidR="002571E3" w:rsidRPr="004443CF" w:rsidRDefault="002571E3" w:rsidP="007D2126">
            <w:pPr>
              <w:spacing w:after="0" w:line="240" w:lineRule="auto"/>
              <w:jc w:val="right"/>
              <w:rPr>
                <w:rFonts w:ascii="Times New Roman" w:hAnsi="Times New Roman"/>
                <w:color w:val="000000"/>
                <w:sz w:val="24"/>
                <w:szCs w:val="24"/>
                <w:lang w:eastAsia="tr-TR"/>
              </w:rPr>
            </w:pPr>
            <w:r w:rsidRPr="004443CF">
              <w:rPr>
                <w:rFonts w:ascii="Times New Roman" w:hAnsi="Times New Roman"/>
                <w:color w:val="000000"/>
                <w:sz w:val="24"/>
                <w:szCs w:val="24"/>
                <w:lang w:eastAsia="tr-TR"/>
              </w:rPr>
              <w:t>Adı-Soyadı:</w:t>
            </w:r>
          </w:p>
        </w:tc>
        <w:tc>
          <w:tcPr>
            <w:tcW w:w="1920" w:type="dxa"/>
            <w:gridSpan w:val="2"/>
            <w:noWrap/>
            <w:vAlign w:val="center"/>
          </w:tcPr>
          <w:p w14:paraId="3CBF2079" w14:textId="77777777" w:rsidR="002571E3" w:rsidRPr="004443CF" w:rsidRDefault="002571E3" w:rsidP="007D2126">
            <w:pPr>
              <w:spacing w:after="0" w:line="240" w:lineRule="auto"/>
              <w:rPr>
                <w:rFonts w:ascii="Times New Roman" w:hAnsi="Times New Roman"/>
                <w:color w:val="000000"/>
                <w:sz w:val="24"/>
                <w:szCs w:val="24"/>
                <w:lang w:eastAsia="tr-TR"/>
              </w:rPr>
            </w:pPr>
            <w:r w:rsidRPr="004443CF">
              <w:rPr>
                <w:rFonts w:ascii="Times New Roman" w:hAnsi="Times New Roman"/>
                <w:color w:val="000000"/>
                <w:sz w:val="24"/>
                <w:szCs w:val="24"/>
                <w:lang w:eastAsia="tr-TR"/>
              </w:rPr>
              <w:t> </w:t>
            </w:r>
          </w:p>
        </w:tc>
        <w:tc>
          <w:tcPr>
            <w:tcW w:w="960" w:type="dxa"/>
            <w:noWrap/>
            <w:vAlign w:val="center"/>
          </w:tcPr>
          <w:p w14:paraId="0B4D979B" w14:textId="77777777" w:rsidR="002571E3" w:rsidRPr="004443CF" w:rsidRDefault="002571E3" w:rsidP="007D2126">
            <w:pPr>
              <w:spacing w:after="0" w:line="240" w:lineRule="auto"/>
              <w:jc w:val="right"/>
              <w:rPr>
                <w:rFonts w:ascii="Times New Roman" w:hAnsi="Times New Roman"/>
                <w:color w:val="000000"/>
                <w:sz w:val="24"/>
                <w:szCs w:val="24"/>
                <w:lang w:eastAsia="tr-TR"/>
              </w:rPr>
            </w:pPr>
            <w:proofErr w:type="spellStart"/>
            <w:r w:rsidRPr="004443CF">
              <w:rPr>
                <w:rFonts w:ascii="Times New Roman" w:hAnsi="Times New Roman"/>
                <w:color w:val="000000"/>
                <w:sz w:val="24"/>
                <w:szCs w:val="24"/>
                <w:lang w:eastAsia="tr-TR"/>
              </w:rPr>
              <w:t>Ünvanı</w:t>
            </w:r>
            <w:proofErr w:type="spellEnd"/>
            <w:r w:rsidRPr="004443CF">
              <w:rPr>
                <w:rFonts w:ascii="Times New Roman" w:hAnsi="Times New Roman"/>
                <w:color w:val="000000"/>
                <w:sz w:val="24"/>
                <w:szCs w:val="24"/>
                <w:lang w:eastAsia="tr-TR"/>
              </w:rPr>
              <w:t>:</w:t>
            </w:r>
          </w:p>
        </w:tc>
        <w:tc>
          <w:tcPr>
            <w:tcW w:w="4130" w:type="dxa"/>
            <w:gridSpan w:val="4"/>
            <w:noWrap/>
            <w:vAlign w:val="center"/>
          </w:tcPr>
          <w:p w14:paraId="3ABDBA06" w14:textId="77777777" w:rsidR="002571E3" w:rsidRPr="004443CF" w:rsidRDefault="002571E3" w:rsidP="007D2126">
            <w:pPr>
              <w:spacing w:after="0" w:line="240" w:lineRule="auto"/>
              <w:rPr>
                <w:rFonts w:ascii="Times New Roman" w:hAnsi="Times New Roman"/>
                <w:color w:val="000000"/>
                <w:sz w:val="24"/>
                <w:szCs w:val="24"/>
                <w:lang w:eastAsia="tr-TR"/>
              </w:rPr>
            </w:pPr>
          </w:p>
        </w:tc>
        <w:tc>
          <w:tcPr>
            <w:tcW w:w="1770" w:type="dxa"/>
            <w:gridSpan w:val="2"/>
            <w:noWrap/>
          </w:tcPr>
          <w:p w14:paraId="1B96522C" w14:textId="77777777" w:rsidR="002571E3" w:rsidRPr="00386400" w:rsidRDefault="002571E3" w:rsidP="007D2126">
            <w:r w:rsidRPr="009E50A5">
              <w:rPr>
                <w:rFonts w:ascii="Times New Roman" w:hAnsi="Times New Roman"/>
                <w:color w:val="000000"/>
                <w:sz w:val="24"/>
                <w:szCs w:val="24"/>
                <w:lang w:eastAsia="tr-TR"/>
              </w:rPr>
              <w:t>İmza</w:t>
            </w:r>
          </w:p>
        </w:tc>
      </w:tr>
      <w:tr w:rsidR="002571E3" w:rsidRPr="00386400" w14:paraId="6CD4A407" w14:textId="77777777" w:rsidTr="00514DA3">
        <w:trPr>
          <w:trHeight w:val="360"/>
        </w:trPr>
        <w:tc>
          <w:tcPr>
            <w:tcW w:w="1440" w:type="dxa"/>
            <w:gridSpan w:val="2"/>
            <w:noWrap/>
            <w:vAlign w:val="center"/>
          </w:tcPr>
          <w:p w14:paraId="20B07795" w14:textId="77777777" w:rsidR="002571E3" w:rsidRPr="004443CF" w:rsidRDefault="002571E3" w:rsidP="007D2126">
            <w:pPr>
              <w:spacing w:after="0" w:line="240" w:lineRule="auto"/>
              <w:jc w:val="right"/>
              <w:rPr>
                <w:rFonts w:ascii="Times New Roman" w:hAnsi="Times New Roman"/>
                <w:color w:val="000000"/>
                <w:sz w:val="24"/>
                <w:szCs w:val="24"/>
                <w:lang w:eastAsia="tr-TR"/>
              </w:rPr>
            </w:pPr>
            <w:r w:rsidRPr="004443CF">
              <w:rPr>
                <w:rFonts w:ascii="Times New Roman" w:hAnsi="Times New Roman"/>
                <w:color w:val="000000"/>
                <w:sz w:val="24"/>
                <w:szCs w:val="24"/>
                <w:lang w:eastAsia="tr-TR"/>
              </w:rPr>
              <w:t>Adı-Soyadı:</w:t>
            </w:r>
          </w:p>
        </w:tc>
        <w:tc>
          <w:tcPr>
            <w:tcW w:w="1920" w:type="dxa"/>
            <w:gridSpan w:val="2"/>
            <w:noWrap/>
            <w:vAlign w:val="center"/>
          </w:tcPr>
          <w:p w14:paraId="2CE85E2E" w14:textId="77777777" w:rsidR="002571E3" w:rsidRPr="004443CF" w:rsidRDefault="002571E3" w:rsidP="007D2126">
            <w:pPr>
              <w:spacing w:after="0" w:line="240" w:lineRule="auto"/>
              <w:rPr>
                <w:rFonts w:ascii="Times New Roman" w:hAnsi="Times New Roman"/>
                <w:color w:val="000000"/>
                <w:sz w:val="24"/>
                <w:szCs w:val="24"/>
                <w:lang w:eastAsia="tr-TR"/>
              </w:rPr>
            </w:pPr>
            <w:r w:rsidRPr="004443CF">
              <w:rPr>
                <w:rFonts w:ascii="Times New Roman" w:hAnsi="Times New Roman"/>
                <w:color w:val="000000"/>
                <w:sz w:val="24"/>
                <w:szCs w:val="24"/>
                <w:lang w:eastAsia="tr-TR"/>
              </w:rPr>
              <w:t> </w:t>
            </w:r>
          </w:p>
        </w:tc>
        <w:tc>
          <w:tcPr>
            <w:tcW w:w="960" w:type="dxa"/>
            <w:noWrap/>
            <w:vAlign w:val="center"/>
          </w:tcPr>
          <w:p w14:paraId="6971D663" w14:textId="77777777" w:rsidR="002571E3" w:rsidRPr="004443CF" w:rsidRDefault="002571E3" w:rsidP="007D2126">
            <w:pPr>
              <w:spacing w:after="0" w:line="240" w:lineRule="auto"/>
              <w:jc w:val="right"/>
              <w:rPr>
                <w:rFonts w:ascii="Times New Roman" w:hAnsi="Times New Roman"/>
                <w:color w:val="000000"/>
                <w:sz w:val="24"/>
                <w:szCs w:val="24"/>
                <w:lang w:eastAsia="tr-TR"/>
              </w:rPr>
            </w:pPr>
            <w:proofErr w:type="spellStart"/>
            <w:r w:rsidRPr="004443CF">
              <w:rPr>
                <w:rFonts w:ascii="Times New Roman" w:hAnsi="Times New Roman"/>
                <w:color w:val="000000"/>
                <w:sz w:val="24"/>
                <w:szCs w:val="24"/>
                <w:lang w:eastAsia="tr-TR"/>
              </w:rPr>
              <w:t>Ünvanı</w:t>
            </w:r>
            <w:proofErr w:type="spellEnd"/>
            <w:r w:rsidRPr="004443CF">
              <w:rPr>
                <w:rFonts w:ascii="Times New Roman" w:hAnsi="Times New Roman"/>
                <w:color w:val="000000"/>
                <w:sz w:val="24"/>
                <w:szCs w:val="24"/>
                <w:lang w:eastAsia="tr-TR"/>
              </w:rPr>
              <w:t>:</w:t>
            </w:r>
          </w:p>
        </w:tc>
        <w:tc>
          <w:tcPr>
            <w:tcW w:w="4130" w:type="dxa"/>
            <w:gridSpan w:val="4"/>
            <w:noWrap/>
            <w:vAlign w:val="center"/>
          </w:tcPr>
          <w:p w14:paraId="4F3A7F56" w14:textId="77777777" w:rsidR="002571E3" w:rsidRPr="004443CF" w:rsidRDefault="002571E3" w:rsidP="007D2126">
            <w:pPr>
              <w:spacing w:after="0" w:line="240" w:lineRule="auto"/>
              <w:rPr>
                <w:rFonts w:ascii="Times New Roman" w:hAnsi="Times New Roman"/>
                <w:color w:val="000000"/>
                <w:sz w:val="24"/>
                <w:szCs w:val="24"/>
                <w:lang w:eastAsia="tr-TR"/>
              </w:rPr>
            </w:pPr>
          </w:p>
        </w:tc>
        <w:tc>
          <w:tcPr>
            <w:tcW w:w="1770" w:type="dxa"/>
            <w:gridSpan w:val="2"/>
            <w:noWrap/>
          </w:tcPr>
          <w:p w14:paraId="1233EB40" w14:textId="77777777" w:rsidR="002571E3" w:rsidRPr="00386400" w:rsidRDefault="002571E3" w:rsidP="007D2126">
            <w:r w:rsidRPr="009E50A5">
              <w:rPr>
                <w:rFonts w:ascii="Times New Roman" w:hAnsi="Times New Roman"/>
                <w:color w:val="000000"/>
                <w:sz w:val="24"/>
                <w:szCs w:val="24"/>
                <w:lang w:eastAsia="tr-TR"/>
              </w:rPr>
              <w:t>İmza</w:t>
            </w:r>
          </w:p>
        </w:tc>
      </w:tr>
      <w:tr w:rsidR="002571E3" w:rsidRPr="00386400" w14:paraId="7F395E68" w14:textId="77777777" w:rsidTr="00514DA3">
        <w:trPr>
          <w:trHeight w:val="375"/>
        </w:trPr>
        <w:tc>
          <w:tcPr>
            <w:tcW w:w="1440" w:type="dxa"/>
            <w:gridSpan w:val="2"/>
            <w:noWrap/>
            <w:vAlign w:val="center"/>
          </w:tcPr>
          <w:p w14:paraId="34A5A012" w14:textId="77777777" w:rsidR="002571E3" w:rsidRPr="004443CF" w:rsidRDefault="002571E3" w:rsidP="007D2126">
            <w:pPr>
              <w:spacing w:after="0" w:line="240" w:lineRule="auto"/>
              <w:jc w:val="right"/>
              <w:rPr>
                <w:rFonts w:ascii="Times New Roman" w:hAnsi="Times New Roman"/>
                <w:color w:val="000000"/>
                <w:sz w:val="24"/>
                <w:szCs w:val="24"/>
                <w:lang w:eastAsia="tr-TR"/>
              </w:rPr>
            </w:pPr>
            <w:r w:rsidRPr="004443CF">
              <w:rPr>
                <w:rFonts w:ascii="Times New Roman" w:hAnsi="Times New Roman"/>
                <w:color w:val="000000"/>
                <w:sz w:val="24"/>
                <w:szCs w:val="24"/>
                <w:lang w:eastAsia="tr-TR"/>
              </w:rPr>
              <w:t>Adı-Soyadı:</w:t>
            </w:r>
          </w:p>
        </w:tc>
        <w:tc>
          <w:tcPr>
            <w:tcW w:w="1920" w:type="dxa"/>
            <w:gridSpan w:val="2"/>
            <w:noWrap/>
            <w:vAlign w:val="center"/>
          </w:tcPr>
          <w:p w14:paraId="50FAB25F" w14:textId="77777777" w:rsidR="002571E3" w:rsidRPr="004443CF" w:rsidRDefault="002571E3" w:rsidP="007D2126">
            <w:pPr>
              <w:spacing w:after="0" w:line="240" w:lineRule="auto"/>
              <w:rPr>
                <w:rFonts w:ascii="Times New Roman" w:hAnsi="Times New Roman"/>
                <w:color w:val="000000"/>
                <w:sz w:val="24"/>
                <w:szCs w:val="24"/>
                <w:lang w:eastAsia="tr-TR"/>
              </w:rPr>
            </w:pPr>
            <w:r w:rsidRPr="004443CF">
              <w:rPr>
                <w:rFonts w:ascii="Times New Roman" w:hAnsi="Times New Roman"/>
                <w:color w:val="000000"/>
                <w:sz w:val="24"/>
                <w:szCs w:val="24"/>
                <w:lang w:eastAsia="tr-TR"/>
              </w:rPr>
              <w:t> </w:t>
            </w:r>
          </w:p>
        </w:tc>
        <w:tc>
          <w:tcPr>
            <w:tcW w:w="960" w:type="dxa"/>
            <w:noWrap/>
            <w:vAlign w:val="center"/>
          </w:tcPr>
          <w:p w14:paraId="3C99CC91" w14:textId="77777777" w:rsidR="002571E3" w:rsidRPr="004443CF" w:rsidRDefault="002571E3" w:rsidP="007D2126">
            <w:pPr>
              <w:spacing w:after="0" w:line="240" w:lineRule="auto"/>
              <w:jc w:val="right"/>
              <w:rPr>
                <w:rFonts w:ascii="Times New Roman" w:hAnsi="Times New Roman"/>
                <w:color w:val="000000"/>
                <w:sz w:val="24"/>
                <w:szCs w:val="24"/>
                <w:lang w:eastAsia="tr-TR"/>
              </w:rPr>
            </w:pPr>
            <w:proofErr w:type="spellStart"/>
            <w:r w:rsidRPr="004443CF">
              <w:rPr>
                <w:rFonts w:ascii="Times New Roman" w:hAnsi="Times New Roman"/>
                <w:color w:val="000000"/>
                <w:sz w:val="24"/>
                <w:szCs w:val="24"/>
                <w:lang w:eastAsia="tr-TR"/>
              </w:rPr>
              <w:t>Ünvanı</w:t>
            </w:r>
            <w:proofErr w:type="spellEnd"/>
            <w:r w:rsidRPr="004443CF">
              <w:rPr>
                <w:rFonts w:ascii="Times New Roman" w:hAnsi="Times New Roman"/>
                <w:color w:val="000000"/>
                <w:sz w:val="24"/>
                <w:szCs w:val="24"/>
                <w:lang w:eastAsia="tr-TR"/>
              </w:rPr>
              <w:t>:</w:t>
            </w:r>
          </w:p>
        </w:tc>
        <w:tc>
          <w:tcPr>
            <w:tcW w:w="4130" w:type="dxa"/>
            <w:gridSpan w:val="4"/>
            <w:noWrap/>
            <w:vAlign w:val="center"/>
          </w:tcPr>
          <w:p w14:paraId="73499949" w14:textId="77777777" w:rsidR="002571E3" w:rsidRPr="004443CF" w:rsidRDefault="002571E3" w:rsidP="007D2126">
            <w:pPr>
              <w:spacing w:after="0" w:line="240" w:lineRule="auto"/>
              <w:rPr>
                <w:rFonts w:ascii="Times New Roman" w:hAnsi="Times New Roman"/>
                <w:color w:val="000000"/>
                <w:sz w:val="24"/>
                <w:szCs w:val="24"/>
                <w:lang w:eastAsia="tr-TR"/>
              </w:rPr>
            </w:pPr>
          </w:p>
        </w:tc>
        <w:tc>
          <w:tcPr>
            <w:tcW w:w="1770" w:type="dxa"/>
            <w:gridSpan w:val="2"/>
            <w:noWrap/>
          </w:tcPr>
          <w:p w14:paraId="698A71B7" w14:textId="77777777" w:rsidR="002571E3" w:rsidRPr="00386400" w:rsidRDefault="002571E3" w:rsidP="007D2126">
            <w:r w:rsidRPr="009E50A5">
              <w:rPr>
                <w:rFonts w:ascii="Times New Roman" w:hAnsi="Times New Roman"/>
                <w:color w:val="000000"/>
                <w:sz w:val="24"/>
                <w:szCs w:val="24"/>
                <w:lang w:eastAsia="tr-TR"/>
              </w:rPr>
              <w:t>İmza</w:t>
            </w:r>
          </w:p>
        </w:tc>
      </w:tr>
    </w:tbl>
    <w:p w14:paraId="56E7AF52" w14:textId="77777777" w:rsidR="002571E3" w:rsidRDefault="002571E3" w:rsidP="002571E3"/>
    <w:p w14:paraId="113DBA3A" w14:textId="77777777" w:rsidR="002571E3" w:rsidRDefault="002571E3" w:rsidP="002571E3">
      <w:r>
        <w:t xml:space="preserve">* Formu düzenleyen ve belgeleri kontrol eden kişi veya kişilerce tarih yazılıp imzalanır. </w:t>
      </w:r>
    </w:p>
    <w:p w14:paraId="081E09F5" w14:textId="77777777" w:rsidR="002571E3" w:rsidRDefault="002571E3" w:rsidP="002571E3">
      <w:r>
        <w:t>** Akaryakıt antrepolarına ilişkin başvuruların incelenmesinde gümrük müdürlüğünce düzenlenerek bölge müdürlüğüne gönderilir. Bölge Müdürlüğünce gerekli kontroller yapılır.</w:t>
      </w:r>
    </w:p>
    <w:p w14:paraId="0370A90A" w14:textId="77777777" w:rsidR="002571E3" w:rsidRDefault="002571E3" w:rsidP="002571E3">
      <w:r>
        <w:t xml:space="preserve">*** Gümrük Yönetmeliğinin </w:t>
      </w:r>
      <w:proofErr w:type="gramStart"/>
      <w:r>
        <w:t>534 üncü</w:t>
      </w:r>
      <w:proofErr w:type="gramEnd"/>
      <w:r>
        <w:t xml:space="preserve"> maddesine ilişkin yapılacak tespitler ile raporlarda antreponun fiziki durumuna yer verilerek söz konusu madde ile ilişkilendirilmelidir. Bu kapsamdaki YGM Raporları ile Tespitlerinin fiziki duruma uygun olup olmadığı karşılaştırılmalı ve fiziki duruma uymadığı durumlarda yeniden tespit yaptırılması sağlanmalıdır. </w:t>
      </w:r>
    </w:p>
    <w:p w14:paraId="14119E7B" w14:textId="77777777" w:rsidR="002571E3" w:rsidRDefault="002571E3" w:rsidP="002571E3">
      <w:r>
        <w:t>**** Yönetmelik maddesinin aynen alındığı raporlar veya tespitlerin incelenmesinde daha hassas davranılmalıdır.</w:t>
      </w:r>
    </w:p>
    <w:p w14:paraId="02F990DB" w14:textId="77777777" w:rsidR="00514DA3" w:rsidRDefault="00514DA3" w:rsidP="002571E3">
      <w:pPr>
        <w:jc w:val="center"/>
        <w:rPr>
          <w:rFonts w:ascii="Times New Roman" w:hAnsi="Times New Roman"/>
        </w:rPr>
      </w:pPr>
    </w:p>
    <w:p w14:paraId="3B36CF91" w14:textId="77777777" w:rsidR="00514DA3" w:rsidRDefault="00514DA3" w:rsidP="002571E3">
      <w:pPr>
        <w:jc w:val="center"/>
        <w:rPr>
          <w:rFonts w:ascii="Times New Roman" w:hAnsi="Times New Roman"/>
        </w:rPr>
      </w:pPr>
    </w:p>
    <w:p w14:paraId="40C5B563" w14:textId="77777777" w:rsidR="00514DA3" w:rsidRDefault="00514DA3" w:rsidP="002571E3">
      <w:pPr>
        <w:jc w:val="center"/>
        <w:rPr>
          <w:rFonts w:ascii="Times New Roman" w:hAnsi="Times New Roman"/>
        </w:rPr>
      </w:pPr>
    </w:p>
    <w:p w14:paraId="7BCC5AEC" w14:textId="77777777" w:rsidR="00514DA3" w:rsidRDefault="00514DA3" w:rsidP="002571E3">
      <w:pPr>
        <w:jc w:val="center"/>
        <w:rPr>
          <w:rFonts w:ascii="Times New Roman" w:hAnsi="Times New Roman"/>
        </w:rPr>
      </w:pPr>
    </w:p>
    <w:p w14:paraId="69C90645" w14:textId="77777777" w:rsidR="00514DA3" w:rsidRDefault="00514DA3" w:rsidP="002571E3">
      <w:pPr>
        <w:jc w:val="center"/>
        <w:rPr>
          <w:rFonts w:ascii="Times New Roman" w:hAnsi="Times New Roman"/>
        </w:rPr>
      </w:pPr>
    </w:p>
    <w:p w14:paraId="60026CB1" w14:textId="77777777" w:rsidR="00514DA3" w:rsidRDefault="00514DA3" w:rsidP="002571E3">
      <w:pPr>
        <w:jc w:val="center"/>
        <w:rPr>
          <w:rFonts w:ascii="Times New Roman" w:hAnsi="Times New Roman"/>
        </w:rPr>
      </w:pPr>
    </w:p>
    <w:p w14:paraId="5810A428" w14:textId="77777777" w:rsidR="00514DA3" w:rsidRDefault="00514DA3" w:rsidP="002571E3">
      <w:pPr>
        <w:jc w:val="center"/>
        <w:rPr>
          <w:rFonts w:ascii="Times New Roman" w:hAnsi="Times New Roman"/>
        </w:rPr>
      </w:pPr>
    </w:p>
    <w:p w14:paraId="117674EA" w14:textId="77777777" w:rsidR="00514DA3" w:rsidRDefault="00514DA3" w:rsidP="002571E3">
      <w:pPr>
        <w:jc w:val="center"/>
        <w:rPr>
          <w:rFonts w:ascii="Times New Roman" w:hAnsi="Times New Roman"/>
        </w:rPr>
      </w:pPr>
    </w:p>
    <w:p w14:paraId="086FFB72" w14:textId="77777777" w:rsidR="00514DA3" w:rsidRDefault="00514DA3" w:rsidP="002571E3">
      <w:pPr>
        <w:jc w:val="center"/>
        <w:rPr>
          <w:rFonts w:ascii="Times New Roman" w:hAnsi="Times New Roman"/>
        </w:rPr>
      </w:pPr>
    </w:p>
    <w:p w14:paraId="4B0DEE00" w14:textId="77777777" w:rsidR="00514DA3" w:rsidRDefault="00514DA3" w:rsidP="002571E3">
      <w:pPr>
        <w:jc w:val="center"/>
        <w:rPr>
          <w:rFonts w:ascii="Times New Roman" w:hAnsi="Times New Roman"/>
        </w:rPr>
      </w:pPr>
    </w:p>
    <w:p w14:paraId="70704891" w14:textId="77777777" w:rsidR="00514DA3" w:rsidRDefault="00514DA3" w:rsidP="002571E3">
      <w:pPr>
        <w:jc w:val="center"/>
        <w:rPr>
          <w:rFonts w:ascii="Times New Roman" w:hAnsi="Times New Roman"/>
        </w:rPr>
      </w:pPr>
    </w:p>
    <w:p w14:paraId="1E9CE953" w14:textId="77777777" w:rsidR="00514DA3" w:rsidRDefault="00514DA3" w:rsidP="002571E3">
      <w:pPr>
        <w:jc w:val="center"/>
        <w:rPr>
          <w:rFonts w:ascii="Times New Roman" w:hAnsi="Times New Roman"/>
        </w:rPr>
      </w:pPr>
    </w:p>
    <w:p w14:paraId="04AFD85E" w14:textId="77777777" w:rsidR="00514DA3" w:rsidRDefault="00514DA3" w:rsidP="002571E3">
      <w:pPr>
        <w:jc w:val="center"/>
        <w:rPr>
          <w:rFonts w:ascii="Times New Roman" w:hAnsi="Times New Roman"/>
        </w:rPr>
      </w:pPr>
    </w:p>
    <w:p w14:paraId="690C3F00" w14:textId="77777777" w:rsidR="00514DA3" w:rsidRDefault="00514DA3" w:rsidP="002571E3">
      <w:pPr>
        <w:jc w:val="center"/>
        <w:rPr>
          <w:rFonts w:ascii="Times New Roman" w:hAnsi="Times New Roman"/>
        </w:rPr>
      </w:pPr>
    </w:p>
    <w:p w14:paraId="15D9CD53" w14:textId="77777777" w:rsidR="00514DA3" w:rsidRDefault="00514DA3" w:rsidP="002571E3">
      <w:pPr>
        <w:jc w:val="center"/>
        <w:rPr>
          <w:rFonts w:ascii="Times New Roman" w:hAnsi="Times New Roman"/>
        </w:rPr>
      </w:pPr>
    </w:p>
    <w:p w14:paraId="5FA6B953" w14:textId="77777777" w:rsidR="002571E3" w:rsidRPr="006F66D8" w:rsidRDefault="002571E3" w:rsidP="002571E3">
      <w:pPr>
        <w:jc w:val="center"/>
      </w:pPr>
      <w:r>
        <w:rPr>
          <w:rFonts w:ascii="Times New Roman" w:hAnsi="Times New Roman"/>
        </w:rPr>
        <w:t>ANT-6/2</w:t>
      </w:r>
    </w:p>
    <w:sectPr w:rsidR="002571E3" w:rsidRPr="006F66D8" w:rsidSect="002571E3">
      <w:pgSz w:w="11906" w:h="16838"/>
      <w:pgMar w:top="567" w:right="510" w:bottom="567" w:left="5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2C11D" w14:textId="77777777" w:rsidR="00EB3C87" w:rsidRDefault="00EB3C87" w:rsidP="002571E3">
      <w:pPr>
        <w:spacing w:after="0" w:line="240" w:lineRule="auto"/>
      </w:pPr>
      <w:r>
        <w:separator/>
      </w:r>
    </w:p>
  </w:endnote>
  <w:endnote w:type="continuationSeparator" w:id="0">
    <w:p w14:paraId="5877A882" w14:textId="77777777" w:rsidR="00EB3C87" w:rsidRDefault="00EB3C87" w:rsidP="00257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6BF0C" w14:textId="77777777" w:rsidR="00EB3C87" w:rsidRDefault="00EB3C87" w:rsidP="002571E3">
      <w:pPr>
        <w:spacing w:after="0" w:line="240" w:lineRule="auto"/>
      </w:pPr>
      <w:r>
        <w:separator/>
      </w:r>
    </w:p>
  </w:footnote>
  <w:footnote w:type="continuationSeparator" w:id="0">
    <w:p w14:paraId="09CD3CD0" w14:textId="77777777" w:rsidR="00EB3C87" w:rsidRDefault="00EB3C87" w:rsidP="002571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1E3"/>
    <w:rsid w:val="00060C2E"/>
    <w:rsid w:val="000D1AFE"/>
    <w:rsid w:val="000E54AE"/>
    <w:rsid w:val="0020080E"/>
    <w:rsid w:val="002571E3"/>
    <w:rsid w:val="002843B5"/>
    <w:rsid w:val="003C72E8"/>
    <w:rsid w:val="0040279C"/>
    <w:rsid w:val="00413B1C"/>
    <w:rsid w:val="00514DA3"/>
    <w:rsid w:val="00534239"/>
    <w:rsid w:val="006663E3"/>
    <w:rsid w:val="007D2126"/>
    <w:rsid w:val="0089069F"/>
    <w:rsid w:val="008E5143"/>
    <w:rsid w:val="009378B3"/>
    <w:rsid w:val="00A201AD"/>
    <w:rsid w:val="00AC5E02"/>
    <w:rsid w:val="00BD0ED9"/>
    <w:rsid w:val="00BE456C"/>
    <w:rsid w:val="00C941D2"/>
    <w:rsid w:val="00CD116C"/>
    <w:rsid w:val="00D071E8"/>
    <w:rsid w:val="00D44277"/>
    <w:rsid w:val="00D62258"/>
    <w:rsid w:val="00E0576A"/>
    <w:rsid w:val="00E51382"/>
    <w:rsid w:val="00EB2C1D"/>
    <w:rsid w:val="00EB3C87"/>
    <w:rsid w:val="00ED5596"/>
    <w:rsid w:val="00EE3A17"/>
    <w:rsid w:val="00EE4D90"/>
    <w:rsid w:val="00F06CA2"/>
    <w:rsid w:val="00F56E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0996"/>
  <w15:chartTrackingRefBased/>
  <w15:docId w15:val="{25E43AC8-424C-4C9D-9C4B-40E7C8B8A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1E3"/>
    <w:pPr>
      <w:spacing w:after="200" w:line="276" w:lineRule="auto"/>
    </w:pPr>
    <w:rPr>
      <w:rFonts w:ascii="Calibri" w:eastAsia="Times New Roman"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2571E3"/>
    <w:pPr>
      <w:tabs>
        <w:tab w:val="center" w:pos="4536"/>
        <w:tab w:val="right" w:pos="9072"/>
      </w:tabs>
    </w:pPr>
  </w:style>
  <w:style w:type="character" w:customStyle="1" w:styleId="stBilgiChar">
    <w:name w:val="Üst Bilgi Char"/>
    <w:basedOn w:val="VarsaylanParagrafYazTipi"/>
    <w:link w:val="stBilgi"/>
    <w:rsid w:val="002571E3"/>
    <w:rPr>
      <w:rFonts w:ascii="Calibri" w:eastAsia="Times New Roman" w:hAnsi="Calibri" w:cs="Times New Roman"/>
    </w:rPr>
  </w:style>
  <w:style w:type="paragraph" w:styleId="AltBilgi">
    <w:name w:val="footer"/>
    <w:basedOn w:val="Normal"/>
    <w:link w:val="AltBilgiChar"/>
    <w:uiPriority w:val="99"/>
    <w:unhideWhenUsed/>
    <w:rsid w:val="002571E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571E3"/>
    <w:rPr>
      <w:rFonts w:ascii="Calibri" w:eastAsia="Times New Roman" w:hAnsi="Calibri" w:cs="Times New Roman"/>
    </w:rPr>
  </w:style>
  <w:style w:type="paragraph" w:styleId="BalonMetni">
    <w:name w:val="Balloon Text"/>
    <w:basedOn w:val="Normal"/>
    <w:link w:val="BalonMetniChar"/>
    <w:uiPriority w:val="99"/>
    <w:semiHidden/>
    <w:unhideWhenUsed/>
    <w:rsid w:val="00F56E5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56E5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http://4.bp.blogspot.com/_LiACEszK3lE/TPgfdIDjHJI/AAAAAAAAAvU/Y0tmc_kFAp0/s1600/CheckMark.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2888</Words>
  <Characters>16464</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NAZIM BÜTÜN</dc:creator>
  <cp:keywords/>
  <dc:description/>
  <cp:lastModifiedBy>NAZIM BÜTÜN</cp:lastModifiedBy>
  <cp:revision>2</cp:revision>
  <cp:lastPrinted>2019-09-09T16:19:00Z</cp:lastPrinted>
  <dcterms:created xsi:type="dcterms:W3CDTF">2020-01-21T18:08:00Z</dcterms:created>
  <dcterms:modified xsi:type="dcterms:W3CDTF">2020-01-21T18:08:00Z</dcterms:modified>
</cp:coreProperties>
</file>